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D5F" w:rsidRDefault="00733D5F" w:rsidP="00733D5F">
      <w:pPr>
        <w:widowControl/>
        <w:jc w:val="left"/>
        <w:rPr>
          <w:rFonts w:eastAsia="黑体"/>
          <w:color w:val="000000"/>
          <w:kern w:val="0"/>
        </w:rPr>
      </w:pPr>
      <w:r>
        <w:rPr>
          <w:rFonts w:eastAsia="黑体"/>
          <w:color w:val="000000"/>
          <w:kern w:val="0"/>
        </w:rPr>
        <w:t>附件</w:t>
      </w:r>
      <w:r>
        <w:rPr>
          <w:rFonts w:eastAsia="黑体"/>
          <w:color w:val="000000"/>
          <w:kern w:val="0"/>
        </w:rPr>
        <w:t>2</w:t>
      </w:r>
    </w:p>
    <w:p w:rsidR="00733D5F" w:rsidRDefault="00733D5F" w:rsidP="00733D5F">
      <w:pPr>
        <w:widowControl/>
        <w:spacing w:line="312" w:lineRule="auto"/>
        <w:jc w:val="center"/>
        <w:rPr>
          <w:rFonts w:eastAsia="方正小标宋简体"/>
          <w:color w:val="000000"/>
          <w:kern w:val="0"/>
          <w:sz w:val="36"/>
          <w:szCs w:val="36"/>
        </w:rPr>
      </w:pPr>
      <w:r>
        <w:rPr>
          <w:rFonts w:eastAsia="方正小标宋简体"/>
          <w:color w:val="000000"/>
          <w:kern w:val="0"/>
          <w:sz w:val="36"/>
          <w:szCs w:val="36"/>
        </w:rPr>
        <w:t>2022</w:t>
      </w:r>
      <w:r>
        <w:rPr>
          <w:rFonts w:eastAsia="方正小标宋简体"/>
          <w:color w:val="000000"/>
          <w:kern w:val="0"/>
          <w:sz w:val="36"/>
          <w:szCs w:val="36"/>
        </w:rPr>
        <w:t>年度陕西高校学生工作研究课题及部分延期课题结题验收结果</w:t>
      </w:r>
    </w:p>
    <w:tbl>
      <w:tblPr>
        <w:tblW w:w="0" w:type="auto"/>
        <w:jc w:val="center"/>
        <w:tblLayout w:type="fixed"/>
        <w:tblLook w:val="0000"/>
      </w:tblPr>
      <w:tblGrid>
        <w:gridCol w:w="672"/>
        <w:gridCol w:w="2100"/>
        <w:gridCol w:w="1349"/>
        <w:gridCol w:w="5076"/>
        <w:gridCol w:w="1164"/>
        <w:gridCol w:w="3593"/>
        <w:gridCol w:w="1007"/>
      </w:tblGrid>
      <w:tr w:rsidR="00733D5F" w:rsidTr="00A47F2F">
        <w:trPr>
          <w:trHeight w:val="567"/>
          <w:tblHeader/>
          <w:jc w:val="center"/>
        </w:trPr>
        <w:tc>
          <w:tcPr>
            <w:tcW w:w="672" w:type="dxa"/>
            <w:tcBorders>
              <w:top w:val="single" w:sz="4" w:space="0" w:color="auto"/>
              <w:left w:val="single" w:sz="4" w:space="0" w:color="auto"/>
              <w:bottom w:val="single" w:sz="4" w:space="0" w:color="auto"/>
              <w:right w:val="single" w:sz="4" w:space="0" w:color="auto"/>
            </w:tcBorders>
            <w:noWrap/>
            <w:vAlign w:val="center"/>
          </w:tcPr>
          <w:p w:rsidR="00733D5F" w:rsidRDefault="00733D5F" w:rsidP="00A47F2F">
            <w:pPr>
              <w:jc w:val="center"/>
              <w:rPr>
                <w:rFonts w:eastAsia="宋体"/>
                <w:sz w:val="18"/>
                <w:szCs w:val="18"/>
              </w:rPr>
            </w:pPr>
            <w:r>
              <w:rPr>
                <w:rFonts w:eastAsia="宋体"/>
                <w:sz w:val="18"/>
                <w:szCs w:val="18"/>
              </w:rPr>
              <w:t>序号</w:t>
            </w:r>
          </w:p>
        </w:tc>
        <w:tc>
          <w:tcPr>
            <w:tcW w:w="2100" w:type="dxa"/>
            <w:tcBorders>
              <w:top w:val="single" w:sz="4" w:space="0" w:color="auto"/>
              <w:left w:val="nil"/>
              <w:bottom w:val="single" w:sz="4" w:space="0" w:color="auto"/>
              <w:right w:val="single" w:sz="4" w:space="0" w:color="auto"/>
            </w:tcBorders>
            <w:noWrap/>
            <w:vAlign w:val="center"/>
          </w:tcPr>
          <w:p w:rsidR="00733D5F" w:rsidRDefault="00733D5F" w:rsidP="00A47F2F">
            <w:pPr>
              <w:jc w:val="center"/>
              <w:rPr>
                <w:rFonts w:eastAsia="宋体"/>
                <w:sz w:val="18"/>
                <w:szCs w:val="18"/>
              </w:rPr>
            </w:pPr>
            <w:r>
              <w:rPr>
                <w:rFonts w:eastAsia="宋体"/>
                <w:sz w:val="18"/>
                <w:szCs w:val="18"/>
              </w:rPr>
              <w:t>学校名称</w:t>
            </w:r>
          </w:p>
        </w:tc>
        <w:tc>
          <w:tcPr>
            <w:tcW w:w="1349" w:type="dxa"/>
            <w:tcBorders>
              <w:top w:val="single" w:sz="4" w:space="0" w:color="auto"/>
              <w:left w:val="nil"/>
              <w:bottom w:val="single" w:sz="4" w:space="0" w:color="auto"/>
              <w:right w:val="single" w:sz="4" w:space="0" w:color="auto"/>
            </w:tcBorders>
            <w:noWrap/>
            <w:vAlign w:val="center"/>
          </w:tcPr>
          <w:p w:rsidR="00733D5F" w:rsidRDefault="00733D5F" w:rsidP="00A47F2F">
            <w:pPr>
              <w:jc w:val="center"/>
              <w:rPr>
                <w:rFonts w:eastAsia="宋体"/>
                <w:sz w:val="18"/>
                <w:szCs w:val="18"/>
              </w:rPr>
            </w:pPr>
            <w:r>
              <w:rPr>
                <w:rFonts w:eastAsia="宋体"/>
                <w:sz w:val="18"/>
                <w:szCs w:val="18"/>
              </w:rPr>
              <w:t>课题编号</w:t>
            </w:r>
          </w:p>
        </w:tc>
        <w:tc>
          <w:tcPr>
            <w:tcW w:w="5076" w:type="dxa"/>
            <w:tcBorders>
              <w:top w:val="single" w:sz="4" w:space="0" w:color="auto"/>
              <w:left w:val="nil"/>
              <w:bottom w:val="single" w:sz="4" w:space="0" w:color="auto"/>
              <w:right w:val="single" w:sz="4" w:space="0" w:color="auto"/>
            </w:tcBorders>
            <w:noWrap/>
            <w:vAlign w:val="center"/>
          </w:tcPr>
          <w:p w:rsidR="00733D5F" w:rsidRDefault="00733D5F" w:rsidP="00A47F2F">
            <w:pPr>
              <w:jc w:val="center"/>
              <w:rPr>
                <w:rFonts w:eastAsia="宋体"/>
                <w:sz w:val="18"/>
                <w:szCs w:val="18"/>
              </w:rPr>
            </w:pPr>
            <w:r>
              <w:rPr>
                <w:rFonts w:eastAsia="宋体"/>
                <w:sz w:val="18"/>
                <w:szCs w:val="18"/>
              </w:rPr>
              <w:t>课题名称</w:t>
            </w:r>
          </w:p>
        </w:tc>
        <w:tc>
          <w:tcPr>
            <w:tcW w:w="1164" w:type="dxa"/>
            <w:tcBorders>
              <w:top w:val="single" w:sz="4" w:space="0" w:color="auto"/>
              <w:left w:val="nil"/>
              <w:bottom w:val="single" w:sz="4" w:space="0" w:color="auto"/>
              <w:right w:val="single" w:sz="4" w:space="0" w:color="auto"/>
            </w:tcBorders>
            <w:noWrap/>
            <w:vAlign w:val="center"/>
          </w:tcPr>
          <w:p w:rsidR="00733D5F" w:rsidRDefault="00733D5F" w:rsidP="00A47F2F">
            <w:pPr>
              <w:jc w:val="center"/>
              <w:rPr>
                <w:rFonts w:eastAsia="宋体"/>
                <w:sz w:val="18"/>
                <w:szCs w:val="18"/>
              </w:rPr>
            </w:pPr>
            <w:r>
              <w:rPr>
                <w:rFonts w:eastAsia="宋体"/>
                <w:sz w:val="18"/>
                <w:szCs w:val="18"/>
              </w:rPr>
              <w:t>主持人</w:t>
            </w:r>
          </w:p>
        </w:tc>
        <w:tc>
          <w:tcPr>
            <w:tcW w:w="3593" w:type="dxa"/>
            <w:tcBorders>
              <w:top w:val="single" w:sz="4" w:space="0" w:color="auto"/>
              <w:left w:val="nil"/>
              <w:bottom w:val="single" w:sz="4" w:space="0" w:color="auto"/>
              <w:right w:val="single" w:sz="4" w:space="0" w:color="auto"/>
            </w:tcBorders>
            <w:noWrap/>
            <w:vAlign w:val="center"/>
          </w:tcPr>
          <w:p w:rsidR="00733D5F" w:rsidRDefault="00733D5F" w:rsidP="00A47F2F">
            <w:pPr>
              <w:jc w:val="center"/>
              <w:rPr>
                <w:rFonts w:eastAsia="宋体"/>
                <w:sz w:val="18"/>
                <w:szCs w:val="18"/>
              </w:rPr>
            </w:pPr>
            <w:r>
              <w:rPr>
                <w:rFonts w:eastAsia="宋体"/>
                <w:sz w:val="18"/>
                <w:szCs w:val="18"/>
              </w:rPr>
              <w:t>主要参加人</w:t>
            </w:r>
          </w:p>
        </w:tc>
        <w:tc>
          <w:tcPr>
            <w:tcW w:w="1007" w:type="dxa"/>
            <w:tcBorders>
              <w:top w:val="single" w:sz="4" w:space="0" w:color="auto"/>
              <w:left w:val="nil"/>
              <w:bottom w:val="single" w:sz="4" w:space="0" w:color="auto"/>
              <w:right w:val="single" w:sz="4" w:space="0" w:color="auto"/>
            </w:tcBorders>
            <w:noWrap/>
            <w:vAlign w:val="center"/>
          </w:tcPr>
          <w:p w:rsidR="00733D5F" w:rsidRDefault="00733D5F" w:rsidP="00A47F2F">
            <w:pPr>
              <w:jc w:val="center"/>
              <w:rPr>
                <w:rFonts w:eastAsia="宋体"/>
                <w:sz w:val="18"/>
                <w:szCs w:val="18"/>
              </w:rPr>
            </w:pPr>
            <w:r>
              <w:rPr>
                <w:rFonts w:eastAsia="宋体"/>
                <w:sz w:val="18"/>
                <w:szCs w:val="18"/>
              </w:rPr>
              <w:t>验收结果</w:t>
            </w:r>
          </w:p>
        </w:tc>
      </w:tr>
      <w:tr w:rsidR="00733D5F" w:rsidTr="00A47F2F">
        <w:trPr>
          <w:trHeight w:val="567"/>
          <w:jc w:val="center"/>
        </w:trPr>
        <w:tc>
          <w:tcPr>
            <w:tcW w:w="672" w:type="dxa"/>
            <w:tcBorders>
              <w:top w:val="nil"/>
              <w:left w:val="single" w:sz="4" w:space="0" w:color="auto"/>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1</w:t>
            </w:r>
          </w:p>
        </w:tc>
        <w:tc>
          <w:tcPr>
            <w:tcW w:w="2100"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长安大学</w:t>
            </w:r>
          </w:p>
        </w:tc>
        <w:tc>
          <w:tcPr>
            <w:tcW w:w="1349"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2022XKT01</w:t>
            </w:r>
          </w:p>
        </w:tc>
        <w:tc>
          <w:tcPr>
            <w:tcW w:w="5076"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高校网络文化精准配送机制研究</w:t>
            </w:r>
          </w:p>
        </w:tc>
        <w:tc>
          <w:tcPr>
            <w:tcW w:w="1164"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周平</w:t>
            </w:r>
          </w:p>
        </w:tc>
        <w:tc>
          <w:tcPr>
            <w:tcW w:w="3593" w:type="dxa"/>
            <w:tcBorders>
              <w:top w:val="nil"/>
              <w:left w:val="nil"/>
              <w:bottom w:val="single" w:sz="4" w:space="0" w:color="auto"/>
              <w:right w:val="single" w:sz="4" w:space="0" w:color="auto"/>
            </w:tcBorders>
            <w:vAlign w:val="center"/>
          </w:tcPr>
          <w:p w:rsidR="00733D5F" w:rsidRDefault="00733D5F" w:rsidP="00A47F2F">
            <w:pPr>
              <w:jc w:val="center"/>
              <w:rPr>
                <w:rFonts w:eastAsia="宋体"/>
                <w:snapToGrid w:val="0"/>
                <w:spacing w:val="0"/>
                <w:kern w:val="0"/>
                <w:sz w:val="18"/>
                <w:szCs w:val="18"/>
              </w:rPr>
            </w:pPr>
            <w:r>
              <w:rPr>
                <w:rFonts w:eastAsia="宋体"/>
                <w:snapToGrid w:val="0"/>
                <w:spacing w:val="0"/>
                <w:kern w:val="0"/>
                <w:sz w:val="18"/>
                <w:szCs w:val="18"/>
              </w:rPr>
              <w:t>陈沛、杨加玉、曾晓阳、秦丰、张翼</w:t>
            </w:r>
          </w:p>
        </w:tc>
        <w:tc>
          <w:tcPr>
            <w:tcW w:w="1007"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合格</w:t>
            </w:r>
          </w:p>
        </w:tc>
      </w:tr>
      <w:tr w:rsidR="00733D5F" w:rsidTr="00A47F2F">
        <w:trPr>
          <w:trHeight w:val="567"/>
          <w:jc w:val="center"/>
        </w:trPr>
        <w:tc>
          <w:tcPr>
            <w:tcW w:w="672" w:type="dxa"/>
            <w:tcBorders>
              <w:top w:val="nil"/>
              <w:left w:val="single" w:sz="4" w:space="0" w:color="auto"/>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w:t>
            </w:r>
          </w:p>
        </w:tc>
        <w:tc>
          <w:tcPr>
            <w:tcW w:w="2100"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西安交通大学</w:t>
            </w:r>
          </w:p>
        </w:tc>
        <w:tc>
          <w:tcPr>
            <w:tcW w:w="1349"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2022XKT02</w:t>
            </w:r>
          </w:p>
        </w:tc>
        <w:tc>
          <w:tcPr>
            <w:tcW w:w="5076"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高校辅导员政治引领力提升研究：意涵、问题与进路</w:t>
            </w:r>
          </w:p>
        </w:tc>
        <w:tc>
          <w:tcPr>
            <w:tcW w:w="1164"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任欣</w:t>
            </w:r>
          </w:p>
        </w:tc>
        <w:tc>
          <w:tcPr>
            <w:tcW w:w="3593" w:type="dxa"/>
            <w:tcBorders>
              <w:top w:val="nil"/>
              <w:left w:val="nil"/>
              <w:bottom w:val="single" w:sz="4" w:space="0" w:color="auto"/>
              <w:right w:val="single" w:sz="4" w:space="0" w:color="auto"/>
            </w:tcBorders>
            <w:vAlign w:val="center"/>
          </w:tcPr>
          <w:p w:rsidR="00733D5F" w:rsidRDefault="00733D5F" w:rsidP="00A47F2F">
            <w:pPr>
              <w:jc w:val="center"/>
              <w:rPr>
                <w:rFonts w:eastAsia="宋体"/>
                <w:snapToGrid w:val="0"/>
                <w:spacing w:val="0"/>
                <w:kern w:val="0"/>
                <w:sz w:val="18"/>
                <w:szCs w:val="18"/>
              </w:rPr>
            </w:pPr>
            <w:r>
              <w:rPr>
                <w:rFonts w:eastAsia="宋体"/>
                <w:snapToGrid w:val="0"/>
                <w:spacing w:val="0"/>
                <w:kern w:val="0"/>
                <w:sz w:val="18"/>
                <w:szCs w:val="18"/>
              </w:rPr>
              <w:t>梁俊凤、张丹、王琦、王笑涵、申珂瑗</w:t>
            </w:r>
          </w:p>
        </w:tc>
        <w:tc>
          <w:tcPr>
            <w:tcW w:w="1007"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合格</w:t>
            </w:r>
          </w:p>
        </w:tc>
      </w:tr>
      <w:tr w:rsidR="00733D5F" w:rsidTr="00A47F2F">
        <w:trPr>
          <w:trHeight w:val="567"/>
          <w:jc w:val="center"/>
        </w:trPr>
        <w:tc>
          <w:tcPr>
            <w:tcW w:w="672" w:type="dxa"/>
            <w:tcBorders>
              <w:top w:val="nil"/>
              <w:left w:val="single" w:sz="4" w:space="0" w:color="auto"/>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3</w:t>
            </w:r>
          </w:p>
        </w:tc>
        <w:tc>
          <w:tcPr>
            <w:tcW w:w="2100"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西安电子科技大学</w:t>
            </w:r>
          </w:p>
        </w:tc>
        <w:tc>
          <w:tcPr>
            <w:tcW w:w="1349"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2022XKT03</w:t>
            </w:r>
          </w:p>
        </w:tc>
        <w:tc>
          <w:tcPr>
            <w:tcW w:w="5076"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网络舆情主体差异视阈下的高校</w:t>
            </w:r>
            <w:r>
              <w:rPr>
                <w:rFonts w:eastAsia="宋体"/>
                <w:sz w:val="18"/>
                <w:szCs w:val="18"/>
              </w:rPr>
              <w:t>“</w:t>
            </w:r>
            <w:r>
              <w:rPr>
                <w:rFonts w:eastAsia="宋体"/>
                <w:sz w:val="18"/>
                <w:szCs w:val="18"/>
              </w:rPr>
              <w:t>思政</w:t>
            </w:r>
            <w:r>
              <w:rPr>
                <w:rFonts w:eastAsia="宋体"/>
                <w:sz w:val="18"/>
                <w:szCs w:val="18"/>
              </w:rPr>
              <w:t>+”</w:t>
            </w:r>
            <w:r>
              <w:rPr>
                <w:rFonts w:eastAsia="宋体"/>
                <w:sz w:val="18"/>
                <w:szCs w:val="18"/>
              </w:rPr>
              <w:t>协同模式探究</w:t>
            </w:r>
            <w:r>
              <w:rPr>
                <w:rFonts w:eastAsia="宋体"/>
                <w:sz w:val="18"/>
                <w:szCs w:val="18"/>
              </w:rPr>
              <w:t>——</w:t>
            </w:r>
            <w:r>
              <w:rPr>
                <w:rFonts w:eastAsia="宋体"/>
                <w:sz w:val="18"/>
                <w:szCs w:val="18"/>
              </w:rPr>
              <w:t>基于西安七所高校的调查研究</w:t>
            </w:r>
          </w:p>
        </w:tc>
        <w:tc>
          <w:tcPr>
            <w:tcW w:w="1164" w:type="dxa"/>
            <w:tcBorders>
              <w:top w:val="nil"/>
              <w:left w:val="nil"/>
              <w:bottom w:val="single" w:sz="4" w:space="0" w:color="auto"/>
              <w:right w:val="single" w:sz="4" w:space="0" w:color="auto"/>
            </w:tcBorders>
            <w:noWrap/>
            <w:vAlign w:val="center"/>
          </w:tcPr>
          <w:p w:rsidR="00733D5F" w:rsidRDefault="00733D5F" w:rsidP="00A47F2F">
            <w:pPr>
              <w:jc w:val="center"/>
              <w:rPr>
                <w:rFonts w:eastAsia="宋体"/>
                <w:sz w:val="18"/>
                <w:szCs w:val="18"/>
              </w:rPr>
            </w:pPr>
            <w:r>
              <w:rPr>
                <w:rFonts w:eastAsia="宋体"/>
                <w:sz w:val="18"/>
                <w:szCs w:val="18"/>
              </w:rPr>
              <w:t>张小帆</w:t>
            </w:r>
          </w:p>
        </w:tc>
        <w:tc>
          <w:tcPr>
            <w:tcW w:w="3593" w:type="dxa"/>
            <w:tcBorders>
              <w:top w:val="nil"/>
              <w:left w:val="nil"/>
              <w:bottom w:val="single" w:sz="4" w:space="0" w:color="auto"/>
              <w:right w:val="single" w:sz="4" w:space="0" w:color="auto"/>
            </w:tcBorders>
            <w:vAlign w:val="center"/>
          </w:tcPr>
          <w:p w:rsidR="00733D5F" w:rsidRDefault="00733D5F" w:rsidP="00A47F2F">
            <w:pPr>
              <w:jc w:val="center"/>
              <w:rPr>
                <w:rFonts w:eastAsia="宋体"/>
                <w:snapToGrid w:val="0"/>
                <w:spacing w:val="0"/>
                <w:kern w:val="0"/>
                <w:sz w:val="18"/>
                <w:szCs w:val="18"/>
              </w:rPr>
            </w:pPr>
            <w:r>
              <w:rPr>
                <w:rFonts w:eastAsia="宋体"/>
                <w:snapToGrid w:val="0"/>
                <w:spacing w:val="0"/>
                <w:kern w:val="0"/>
                <w:sz w:val="18"/>
                <w:szCs w:val="18"/>
              </w:rPr>
              <w:t>陈伟燊、雷泽宇、车馨怡、张庆</w:t>
            </w:r>
          </w:p>
        </w:tc>
        <w:tc>
          <w:tcPr>
            <w:tcW w:w="1007"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合格</w:t>
            </w:r>
          </w:p>
        </w:tc>
      </w:tr>
      <w:tr w:rsidR="00733D5F" w:rsidTr="00A47F2F">
        <w:trPr>
          <w:trHeight w:val="567"/>
          <w:jc w:val="center"/>
        </w:trPr>
        <w:tc>
          <w:tcPr>
            <w:tcW w:w="672" w:type="dxa"/>
            <w:tcBorders>
              <w:top w:val="nil"/>
              <w:left w:val="single" w:sz="4" w:space="0" w:color="auto"/>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4</w:t>
            </w:r>
          </w:p>
        </w:tc>
        <w:tc>
          <w:tcPr>
            <w:tcW w:w="2100"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西北政法大学</w:t>
            </w:r>
          </w:p>
        </w:tc>
        <w:tc>
          <w:tcPr>
            <w:tcW w:w="1349"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2022XKT05</w:t>
            </w:r>
          </w:p>
        </w:tc>
        <w:tc>
          <w:tcPr>
            <w:tcW w:w="5076"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napToGrid w:val="0"/>
                <w:spacing w:val="-6"/>
                <w:kern w:val="0"/>
                <w:sz w:val="18"/>
                <w:szCs w:val="18"/>
              </w:rPr>
              <w:t>中国共产党人精神谱系的理想信念教育功能及其实现路径研究</w:t>
            </w:r>
          </w:p>
        </w:tc>
        <w:tc>
          <w:tcPr>
            <w:tcW w:w="1164"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刘超</w:t>
            </w:r>
          </w:p>
        </w:tc>
        <w:tc>
          <w:tcPr>
            <w:tcW w:w="3593" w:type="dxa"/>
            <w:tcBorders>
              <w:top w:val="nil"/>
              <w:left w:val="nil"/>
              <w:bottom w:val="single" w:sz="4" w:space="0" w:color="auto"/>
              <w:right w:val="single" w:sz="4" w:space="0" w:color="auto"/>
            </w:tcBorders>
            <w:vAlign w:val="center"/>
          </w:tcPr>
          <w:p w:rsidR="00733D5F" w:rsidRDefault="00733D5F" w:rsidP="00A47F2F">
            <w:pPr>
              <w:jc w:val="center"/>
              <w:rPr>
                <w:rFonts w:eastAsia="宋体"/>
                <w:snapToGrid w:val="0"/>
                <w:spacing w:val="0"/>
                <w:kern w:val="0"/>
                <w:sz w:val="18"/>
                <w:szCs w:val="18"/>
              </w:rPr>
            </w:pPr>
            <w:r>
              <w:rPr>
                <w:rFonts w:eastAsia="宋体"/>
                <w:snapToGrid w:val="0"/>
                <w:spacing w:val="0"/>
                <w:kern w:val="0"/>
                <w:sz w:val="18"/>
                <w:szCs w:val="18"/>
              </w:rPr>
              <w:t>赵智勇、王隽、曹宏鲜、张博玮、李佳欣</w:t>
            </w:r>
          </w:p>
        </w:tc>
        <w:tc>
          <w:tcPr>
            <w:tcW w:w="1007"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合格</w:t>
            </w:r>
          </w:p>
        </w:tc>
      </w:tr>
      <w:tr w:rsidR="00733D5F" w:rsidTr="00A47F2F">
        <w:trPr>
          <w:trHeight w:val="567"/>
          <w:jc w:val="center"/>
        </w:trPr>
        <w:tc>
          <w:tcPr>
            <w:tcW w:w="672" w:type="dxa"/>
            <w:tcBorders>
              <w:top w:val="nil"/>
              <w:left w:val="single" w:sz="4" w:space="0" w:color="auto"/>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5</w:t>
            </w:r>
          </w:p>
        </w:tc>
        <w:tc>
          <w:tcPr>
            <w:tcW w:w="2100"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陕西科技大学</w:t>
            </w:r>
          </w:p>
        </w:tc>
        <w:tc>
          <w:tcPr>
            <w:tcW w:w="1349"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2022XKT06</w:t>
            </w:r>
          </w:p>
        </w:tc>
        <w:tc>
          <w:tcPr>
            <w:tcW w:w="5076"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高校研究生</w:t>
            </w:r>
            <w:r>
              <w:rPr>
                <w:rFonts w:eastAsia="宋体"/>
                <w:sz w:val="18"/>
                <w:szCs w:val="18"/>
              </w:rPr>
              <w:t>“</w:t>
            </w:r>
            <w:r>
              <w:rPr>
                <w:rFonts w:eastAsia="宋体"/>
                <w:sz w:val="18"/>
                <w:szCs w:val="18"/>
              </w:rPr>
              <w:t>样板党支部</w:t>
            </w:r>
            <w:r>
              <w:rPr>
                <w:rFonts w:eastAsia="宋体"/>
                <w:sz w:val="18"/>
                <w:szCs w:val="18"/>
              </w:rPr>
              <w:t>”</w:t>
            </w:r>
            <w:r>
              <w:rPr>
                <w:rFonts w:eastAsia="宋体"/>
                <w:sz w:val="18"/>
                <w:szCs w:val="18"/>
              </w:rPr>
              <w:t>示范引领作用发挥长效机制研究</w:t>
            </w:r>
          </w:p>
        </w:tc>
        <w:tc>
          <w:tcPr>
            <w:tcW w:w="1164"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陈李斌</w:t>
            </w:r>
          </w:p>
        </w:tc>
        <w:tc>
          <w:tcPr>
            <w:tcW w:w="3593" w:type="dxa"/>
            <w:tcBorders>
              <w:top w:val="nil"/>
              <w:left w:val="nil"/>
              <w:bottom w:val="single" w:sz="4" w:space="0" w:color="auto"/>
              <w:right w:val="single" w:sz="4" w:space="0" w:color="auto"/>
            </w:tcBorders>
            <w:vAlign w:val="center"/>
          </w:tcPr>
          <w:p w:rsidR="00733D5F" w:rsidRDefault="00733D5F" w:rsidP="00A47F2F">
            <w:pPr>
              <w:jc w:val="center"/>
              <w:rPr>
                <w:rFonts w:eastAsia="宋体"/>
                <w:snapToGrid w:val="0"/>
                <w:spacing w:val="0"/>
                <w:kern w:val="0"/>
                <w:sz w:val="18"/>
                <w:szCs w:val="18"/>
              </w:rPr>
            </w:pPr>
            <w:r>
              <w:rPr>
                <w:rFonts w:eastAsia="宋体"/>
                <w:snapToGrid w:val="0"/>
                <w:spacing w:val="0"/>
                <w:kern w:val="0"/>
                <w:sz w:val="18"/>
                <w:szCs w:val="18"/>
              </w:rPr>
              <w:t>卢文玉、王蒙、白清平、郑美红、田少宁</w:t>
            </w:r>
          </w:p>
        </w:tc>
        <w:tc>
          <w:tcPr>
            <w:tcW w:w="1007"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合格</w:t>
            </w:r>
          </w:p>
        </w:tc>
      </w:tr>
      <w:tr w:rsidR="00733D5F" w:rsidTr="00A47F2F">
        <w:trPr>
          <w:trHeight w:val="567"/>
          <w:jc w:val="center"/>
        </w:trPr>
        <w:tc>
          <w:tcPr>
            <w:tcW w:w="672" w:type="dxa"/>
            <w:tcBorders>
              <w:top w:val="nil"/>
              <w:left w:val="single" w:sz="4" w:space="0" w:color="auto"/>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6</w:t>
            </w:r>
          </w:p>
        </w:tc>
        <w:tc>
          <w:tcPr>
            <w:tcW w:w="2100"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陕西师范大学</w:t>
            </w:r>
          </w:p>
        </w:tc>
        <w:tc>
          <w:tcPr>
            <w:tcW w:w="1349"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2022XKT07</w:t>
            </w:r>
          </w:p>
        </w:tc>
        <w:tc>
          <w:tcPr>
            <w:tcW w:w="5076"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napToGrid w:val="0"/>
                <w:spacing w:val="-6"/>
                <w:kern w:val="0"/>
                <w:sz w:val="18"/>
                <w:szCs w:val="18"/>
              </w:rPr>
              <w:t>疫情防控常态化下大学生网络学习投入的影响因素及提升路径</w:t>
            </w:r>
          </w:p>
        </w:tc>
        <w:tc>
          <w:tcPr>
            <w:tcW w:w="1164"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陈琦</w:t>
            </w:r>
          </w:p>
        </w:tc>
        <w:tc>
          <w:tcPr>
            <w:tcW w:w="3593" w:type="dxa"/>
            <w:tcBorders>
              <w:top w:val="nil"/>
              <w:left w:val="nil"/>
              <w:bottom w:val="single" w:sz="4" w:space="0" w:color="auto"/>
              <w:right w:val="single" w:sz="4" w:space="0" w:color="auto"/>
            </w:tcBorders>
            <w:vAlign w:val="center"/>
          </w:tcPr>
          <w:p w:rsidR="00733D5F" w:rsidRDefault="00733D5F" w:rsidP="00A47F2F">
            <w:pPr>
              <w:jc w:val="center"/>
              <w:rPr>
                <w:rFonts w:eastAsia="宋体"/>
                <w:snapToGrid w:val="0"/>
                <w:spacing w:val="0"/>
                <w:kern w:val="0"/>
                <w:sz w:val="18"/>
                <w:szCs w:val="18"/>
              </w:rPr>
            </w:pPr>
            <w:r>
              <w:rPr>
                <w:rFonts w:eastAsia="宋体"/>
                <w:snapToGrid w:val="0"/>
                <w:spacing w:val="0"/>
                <w:kern w:val="0"/>
                <w:sz w:val="18"/>
                <w:szCs w:val="18"/>
              </w:rPr>
              <w:t>王勇慧、甄军军、毛志宏、杨倩、方桂阳</w:t>
            </w:r>
          </w:p>
        </w:tc>
        <w:tc>
          <w:tcPr>
            <w:tcW w:w="1007"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合格</w:t>
            </w:r>
          </w:p>
        </w:tc>
      </w:tr>
      <w:tr w:rsidR="00733D5F" w:rsidTr="00A47F2F">
        <w:trPr>
          <w:trHeight w:val="567"/>
          <w:jc w:val="center"/>
        </w:trPr>
        <w:tc>
          <w:tcPr>
            <w:tcW w:w="672" w:type="dxa"/>
            <w:tcBorders>
              <w:top w:val="nil"/>
              <w:left w:val="single" w:sz="4" w:space="0" w:color="auto"/>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7</w:t>
            </w:r>
          </w:p>
        </w:tc>
        <w:tc>
          <w:tcPr>
            <w:tcW w:w="2100"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西安培华学院</w:t>
            </w:r>
          </w:p>
        </w:tc>
        <w:tc>
          <w:tcPr>
            <w:tcW w:w="1349"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2022XKT09</w:t>
            </w:r>
          </w:p>
        </w:tc>
        <w:tc>
          <w:tcPr>
            <w:tcW w:w="5076"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退役复学大学生再融入心理及行为转型策略研究</w:t>
            </w:r>
          </w:p>
        </w:tc>
        <w:tc>
          <w:tcPr>
            <w:tcW w:w="1164"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王思思</w:t>
            </w:r>
          </w:p>
        </w:tc>
        <w:tc>
          <w:tcPr>
            <w:tcW w:w="3593" w:type="dxa"/>
            <w:tcBorders>
              <w:top w:val="nil"/>
              <w:left w:val="nil"/>
              <w:bottom w:val="single" w:sz="4" w:space="0" w:color="auto"/>
              <w:right w:val="single" w:sz="4" w:space="0" w:color="auto"/>
            </w:tcBorders>
            <w:vAlign w:val="center"/>
          </w:tcPr>
          <w:p w:rsidR="00733D5F" w:rsidRDefault="00733D5F" w:rsidP="00A47F2F">
            <w:pPr>
              <w:jc w:val="center"/>
              <w:rPr>
                <w:rFonts w:eastAsia="宋体"/>
                <w:snapToGrid w:val="0"/>
                <w:spacing w:val="0"/>
                <w:kern w:val="0"/>
                <w:sz w:val="18"/>
                <w:szCs w:val="18"/>
              </w:rPr>
            </w:pPr>
            <w:r>
              <w:rPr>
                <w:rFonts w:eastAsia="宋体"/>
                <w:snapToGrid w:val="0"/>
                <w:spacing w:val="0"/>
                <w:kern w:val="0"/>
                <w:sz w:val="18"/>
                <w:szCs w:val="18"/>
              </w:rPr>
              <w:t>寇军强、史立军、韩斌、穆昊、霍元敏</w:t>
            </w:r>
          </w:p>
        </w:tc>
        <w:tc>
          <w:tcPr>
            <w:tcW w:w="1007"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合格</w:t>
            </w:r>
          </w:p>
        </w:tc>
      </w:tr>
      <w:tr w:rsidR="00733D5F" w:rsidTr="00A47F2F">
        <w:trPr>
          <w:trHeight w:val="567"/>
          <w:jc w:val="center"/>
        </w:trPr>
        <w:tc>
          <w:tcPr>
            <w:tcW w:w="672" w:type="dxa"/>
            <w:tcBorders>
              <w:top w:val="nil"/>
              <w:left w:val="single" w:sz="4" w:space="0" w:color="auto"/>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8</w:t>
            </w:r>
          </w:p>
        </w:tc>
        <w:tc>
          <w:tcPr>
            <w:tcW w:w="2100"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西安医学院</w:t>
            </w:r>
          </w:p>
        </w:tc>
        <w:tc>
          <w:tcPr>
            <w:tcW w:w="1349"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2022XKT10</w:t>
            </w:r>
          </w:p>
        </w:tc>
        <w:tc>
          <w:tcPr>
            <w:tcW w:w="5076"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高校</w:t>
            </w:r>
            <w:r>
              <w:rPr>
                <w:rFonts w:eastAsia="宋体"/>
                <w:sz w:val="18"/>
                <w:szCs w:val="18"/>
              </w:rPr>
              <w:t>“</w:t>
            </w:r>
            <w:r>
              <w:rPr>
                <w:rFonts w:eastAsia="宋体"/>
                <w:sz w:val="18"/>
                <w:szCs w:val="18"/>
              </w:rPr>
              <w:t>一站式</w:t>
            </w:r>
            <w:r>
              <w:rPr>
                <w:rFonts w:eastAsia="宋体"/>
                <w:sz w:val="18"/>
                <w:szCs w:val="18"/>
              </w:rPr>
              <w:t>”</w:t>
            </w:r>
            <w:r>
              <w:rPr>
                <w:rFonts w:eastAsia="宋体"/>
                <w:sz w:val="18"/>
                <w:szCs w:val="18"/>
              </w:rPr>
              <w:t>学生社区综合管理模式建设现状及发展策略研究</w:t>
            </w:r>
          </w:p>
        </w:tc>
        <w:tc>
          <w:tcPr>
            <w:tcW w:w="1164"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董维娜</w:t>
            </w:r>
          </w:p>
        </w:tc>
        <w:tc>
          <w:tcPr>
            <w:tcW w:w="3593" w:type="dxa"/>
            <w:tcBorders>
              <w:top w:val="nil"/>
              <w:left w:val="nil"/>
              <w:bottom w:val="single" w:sz="4" w:space="0" w:color="auto"/>
              <w:right w:val="single" w:sz="4" w:space="0" w:color="auto"/>
            </w:tcBorders>
            <w:vAlign w:val="center"/>
          </w:tcPr>
          <w:p w:rsidR="00733D5F" w:rsidRDefault="00733D5F" w:rsidP="00A47F2F">
            <w:pPr>
              <w:jc w:val="center"/>
              <w:rPr>
                <w:rFonts w:eastAsia="宋体"/>
                <w:snapToGrid w:val="0"/>
                <w:spacing w:val="0"/>
                <w:kern w:val="0"/>
                <w:sz w:val="18"/>
                <w:szCs w:val="18"/>
              </w:rPr>
            </w:pPr>
            <w:r>
              <w:rPr>
                <w:rFonts w:eastAsia="宋体"/>
                <w:snapToGrid w:val="0"/>
                <w:spacing w:val="0"/>
                <w:kern w:val="0"/>
                <w:sz w:val="18"/>
                <w:szCs w:val="18"/>
              </w:rPr>
              <w:t>魏咪、昝倩、刘宁、杨延庆、王秋燕</w:t>
            </w:r>
          </w:p>
        </w:tc>
        <w:tc>
          <w:tcPr>
            <w:tcW w:w="1007"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合格</w:t>
            </w:r>
          </w:p>
        </w:tc>
      </w:tr>
      <w:tr w:rsidR="00733D5F" w:rsidTr="00A47F2F">
        <w:trPr>
          <w:trHeight w:val="567"/>
          <w:jc w:val="center"/>
        </w:trPr>
        <w:tc>
          <w:tcPr>
            <w:tcW w:w="672" w:type="dxa"/>
            <w:tcBorders>
              <w:top w:val="nil"/>
              <w:left w:val="single" w:sz="4" w:space="0" w:color="auto"/>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9</w:t>
            </w:r>
          </w:p>
        </w:tc>
        <w:tc>
          <w:tcPr>
            <w:tcW w:w="2100"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西北农林科技大学</w:t>
            </w:r>
          </w:p>
        </w:tc>
        <w:tc>
          <w:tcPr>
            <w:tcW w:w="1349"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2022XKT11</w:t>
            </w:r>
          </w:p>
        </w:tc>
        <w:tc>
          <w:tcPr>
            <w:tcW w:w="5076"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实践育人视域下</w:t>
            </w:r>
            <w:r>
              <w:rPr>
                <w:rFonts w:eastAsia="宋体"/>
                <w:sz w:val="18"/>
                <w:szCs w:val="18"/>
              </w:rPr>
              <w:t>“</w:t>
            </w:r>
            <w:r>
              <w:rPr>
                <w:rFonts w:eastAsia="宋体"/>
                <w:sz w:val="18"/>
                <w:szCs w:val="18"/>
              </w:rPr>
              <w:t>强枝</w:t>
            </w:r>
            <w:r>
              <w:rPr>
                <w:rFonts w:eastAsia="宋体"/>
                <w:sz w:val="18"/>
                <w:szCs w:val="18"/>
              </w:rPr>
              <w:t>+</w:t>
            </w:r>
            <w:r>
              <w:rPr>
                <w:rFonts w:eastAsia="宋体"/>
                <w:sz w:val="18"/>
                <w:szCs w:val="18"/>
              </w:rPr>
              <w:t>树干</w:t>
            </w:r>
            <w:r>
              <w:rPr>
                <w:rFonts w:eastAsia="宋体"/>
                <w:sz w:val="18"/>
                <w:szCs w:val="18"/>
              </w:rPr>
              <w:t>”</w:t>
            </w:r>
            <w:r>
              <w:rPr>
                <w:rFonts w:eastAsia="宋体"/>
                <w:sz w:val="18"/>
                <w:szCs w:val="18"/>
              </w:rPr>
              <w:t>高校学生党建工作模式探索</w:t>
            </w:r>
          </w:p>
        </w:tc>
        <w:tc>
          <w:tcPr>
            <w:tcW w:w="1164"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张永斌</w:t>
            </w:r>
          </w:p>
        </w:tc>
        <w:tc>
          <w:tcPr>
            <w:tcW w:w="3593" w:type="dxa"/>
            <w:tcBorders>
              <w:top w:val="nil"/>
              <w:left w:val="nil"/>
              <w:bottom w:val="single" w:sz="4" w:space="0" w:color="auto"/>
              <w:right w:val="single" w:sz="4" w:space="0" w:color="auto"/>
            </w:tcBorders>
            <w:vAlign w:val="center"/>
          </w:tcPr>
          <w:p w:rsidR="00733D5F" w:rsidRDefault="00733D5F" w:rsidP="00A47F2F">
            <w:pPr>
              <w:jc w:val="center"/>
              <w:rPr>
                <w:rFonts w:eastAsia="宋体"/>
                <w:snapToGrid w:val="0"/>
                <w:spacing w:val="0"/>
                <w:kern w:val="0"/>
                <w:sz w:val="18"/>
                <w:szCs w:val="18"/>
              </w:rPr>
            </w:pPr>
            <w:r>
              <w:rPr>
                <w:rFonts w:eastAsia="宋体"/>
                <w:snapToGrid w:val="0"/>
                <w:spacing w:val="0"/>
                <w:kern w:val="0"/>
                <w:sz w:val="18"/>
                <w:szCs w:val="18"/>
              </w:rPr>
              <w:t>张松、马熙、杨鹏、王博馨、张琼</w:t>
            </w:r>
          </w:p>
        </w:tc>
        <w:tc>
          <w:tcPr>
            <w:tcW w:w="1007"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合格</w:t>
            </w:r>
          </w:p>
        </w:tc>
      </w:tr>
      <w:tr w:rsidR="00733D5F" w:rsidTr="00A47F2F">
        <w:trPr>
          <w:trHeight w:val="567"/>
          <w:jc w:val="center"/>
        </w:trPr>
        <w:tc>
          <w:tcPr>
            <w:tcW w:w="672" w:type="dxa"/>
            <w:tcBorders>
              <w:top w:val="nil"/>
              <w:left w:val="single" w:sz="4" w:space="0" w:color="auto"/>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10</w:t>
            </w:r>
          </w:p>
        </w:tc>
        <w:tc>
          <w:tcPr>
            <w:tcW w:w="2100"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西安邮电大学</w:t>
            </w:r>
          </w:p>
        </w:tc>
        <w:tc>
          <w:tcPr>
            <w:tcW w:w="1349"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2022XKT12</w:t>
            </w:r>
          </w:p>
        </w:tc>
        <w:tc>
          <w:tcPr>
            <w:tcW w:w="5076"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基于扎根理论的研究生心理健康危机应对策略研究</w:t>
            </w:r>
          </w:p>
        </w:tc>
        <w:tc>
          <w:tcPr>
            <w:tcW w:w="1164"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强怡星</w:t>
            </w:r>
          </w:p>
        </w:tc>
        <w:tc>
          <w:tcPr>
            <w:tcW w:w="3593" w:type="dxa"/>
            <w:tcBorders>
              <w:top w:val="nil"/>
              <w:left w:val="nil"/>
              <w:bottom w:val="single" w:sz="4" w:space="0" w:color="auto"/>
              <w:right w:val="single" w:sz="4" w:space="0" w:color="auto"/>
            </w:tcBorders>
            <w:vAlign w:val="center"/>
          </w:tcPr>
          <w:p w:rsidR="00733D5F" w:rsidRDefault="00733D5F" w:rsidP="00A47F2F">
            <w:pPr>
              <w:jc w:val="center"/>
              <w:rPr>
                <w:rFonts w:eastAsia="宋体"/>
                <w:snapToGrid w:val="0"/>
                <w:spacing w:val="0"/>
                <w:kern w:val="0"/>
                <w:sz w:val="18"/>
                <w:szCs w:val="18"/>
              </w:rPr>
            </w:pPr>
            <w:r>
              <w:rPr>
                <w:rFonts w:eastAsia="宋体"/>
                <w:snapToGrid w:val="0"/>
                <w:spacing w:val="0"/>
                <w:kern w:val="0"/>
                <w:sz w:val="18"/>
                <w:szCs w:val="18"/>
              </w:rPr>
              <w:t>高向鹏、刘柯、常腾、刘昕、秦粤川</w:t>
            </w:r>
          </w:p>
        </w:tc>
        <w:tc>
          <w:tcPr>
            <w:tcW w:w="1007"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合格</w:t>
            </w:r>
          </w:p>
        </w:tc>
      </w:tr>
      <w:tr w:rsidR="00733D5F" w:rsidTr="00A47F2F">
        <w:trPr>
          <w:trHeight w:val="567"/>
          <w:jc w:val="center"/>
        </w:trPr>
        <w:tc>
          <w:tcPr>
            <w:tcW w:w="672" w:type="dxa"/>
            <w:tcBorders>
              <w:top w:val="nil"/>
              <w:left w:val="single" w:sz="4" w:space="0" w:color="auto"/>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11</w:t>
            </w:r>
          </w:p>
        </w:tc>
        <w:tc>
          <w:tcPr>
            <w:tcW w:w="2100"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西安建筑科技大学华清学院</w:t>
            </w:r>
          </w:p>
        </w:tc>
        <w:tc>
          <w:tcPr>
            <w:tcW w:w="1349"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2022XKT13</w:t>
            </w:r>
          </w:p>
        </w:tc>
        <w:tc>
          <w:tcPr>
            <w:tcW w:w="5076"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高校辅导员大学生心理支持能力结构及提升路径研究</w:t>
            </w:r>
          </w:p>
        </w:tc>
        <w:tc>
          <w:tcPr>
            <w:tcW w:w="1164"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宋红</w:t>
            </w:r>
          </w:p>
        </w:tc>
        <w:tc>
          <w:tcPr>
            <w:tcW w:w="3593" w:type="dxa"/>
            <w:tcBorders>
              <w:top w:val="nil"/>
              <w:left w:val="nil"/>
              <w:bottom w:val="single" w:sz="4" w:space="0" w:color="auto"/>
              <w:right w:val="single" w:sz="4" w:space="0" w:color="auto"/>
            </w:tcBorders>
            <w:vAlign w:val="center"/>
          </w:tcPr>
          <w:p w:rsidR="00733D5F" w:rsidRDefault="00733D5F" w:rsidP="00A47F2F">
            <w:pPr>
              <w:jc w:val="center"/>
              <w:rPr>
                <w:rFonts w:eastAsia="宋体"/>
                <w:snapToGrid w:val="0"/>
                <w:spacing w:val="0"/>
                <w:kern w:val="0"/>
                <w:sz w:val="18"/>
                <w:szCs w:val="18"/>
              </w:rPr>
            </w:pPr>
            <w:r>
              <w:rPr>
                <w:rFonts w:eastAsia="宋体"/>
                <w:snapToGrid w:val="0"/>
                <w:spacing w:val="0"/>
                <w:kern w:val="0"/>
                <w:sz w:val="18"/>
                <w:szCs w:val="18"/>
              </w:rPr>
              <w:t>赵立莹、李焱、侯夏梦、郭婕</w:t>
            </w:r>
          </w:p>
        </w:tc>
        <w:tc>
          <w:tcPr>
            <w:tcW w:w="1007"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合格</w:t>
            </w:r>
          </w:p>
        </w:tc>
      </w:tr>
      <w:tr w:rsidR="00733D5F" w:rsidTr="00A47F2F">
        <w:trPr>
          <w:trHeight w:val="567"/>
          <w:jc w:val="center"/>
        </w:trPr>
        <w:tc>
          <w:tcPr>
            <w:tcW w:w="672" w:type="dxa"/>
            <w:tcBorders>
              <w:top w:val="nil"/>
              <w:left w:val="single" w:sz="4" w:space="0" w:color="auto"/>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12</w:t>
            </w:r>
          </w:p>
        </w:tc>
        <w:tc>
          <w:tcPr>
            <w:tcW w:w="2100"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西安科技大学</w:t>
            </w:r>
          </w:p>
        </w:tc>
        <w:tc>
          <w:tcPr>
            <w:tcW w:w="1349"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2022XKT14</w:t>
            </w:r>
          </w:p>
        </w:tc>
        <w:tc>
          <w:tcPr>
            <w:tcW w:w="5076"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大数据背景下陕西高校大学生思想动态分析与精准思政研究</w:t>
            </w:r>
          </w:p>
        </w:tc>
        <w:tc>
          <w:tcPr>
            <w:tcW w:w="1164"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都松阳</w:t>
            </w:r>
          </w:p>
        </w:tc>
        <w:tc>
          <w:tcPr>
            <w:tcW w:w="3593" w:type="dxa"/>
            <w:tcBorders>
              <w:top w:val="nil"/>
              <w:left w:val="nil"/>
              <w:bottom w:val="single" w:sz="4" w:space="0" w:color="auto"/>
              <w:right w:val="single" w:sz="4" w:space="0" w:color="auto"/>
            </w:tcBorders>
            <w:vAlign w:val="center"/>
          </w:tcPr>
          <w:p w:rsidR="00733D5F" w:rsidRDefault="00733D5F" w:rsidP="00A47F2F">
            <w:pPr>
              <w:jc w:val="center"/>
              <w:rPr>
                <w:rFonts w:eastAsia="宋体"/>
                <w:snapToGrid w:val="0"/>
                <w:spacing w:val="0"/>
                <w:kern w:val="0"/>
                <w:sz w:val="18"/>
                <w:szCs w:val="18"/>
              </w:rPr>
            </w:pPr>
            <w:r>
              <w:rPr>
                <w:rFonts w:eastAsia="宋体"/>
                <w:snapToGrid w:val="0"/>
                <w:spacing w:val="0"/>
                <w:kern w:val="0"/>
                <w:sz w:val="18"/>
                <w:szCs w:val="18"/>
              </w:rPr>
              <w:t>吕叻加、齐垚、周杨、马彬、陈梦瑶</w:t>
            </w:r>
          </w:p>
        </w:tc>
        <w:tc>
          <w:tcPr>
            <w:tcW w:w="1007"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合格</w:t>
            </w:r>
          </w:p>
        </w:tc>
      </w:tr>
      <w:tr w:rsidR="00733D5F" w:rsidTr="00A47F2F">
        <w:trPr>
          <w:trHeight w:val="567"/>
          <w:jc w:val="center"/>
        </w:trPr>
        <w:tc>
          <w:tcPr>
            <w:tcW w:w="672" w:type="dxa"/>
            <w:tcBorders>
              <w:top w:val="nil"/>
              <w:left w:val="single" w:sz="4" w:space="0" w:color="auto"/>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13</w:t>
            </w:r>
          </w:p>
        </w:tc>
        <w:tc>
          <w:tcPr>
            <w:tcW w:w="2100"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陕西中医药大学</w:t>
            </w:r>
          </w:p>
        </w:tc>
        <w:tc>
          <w:tcPr>
            <w:tcW w:w="1349"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2022XKT15</w:t>
            </w:r>
          </w:p>
        </w:tc>
        <w:tc>
          <w:tcPr>
            <w:tcW w:w="5076"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三因理念视域下医学院校文化育人体系的探索与实践研究</w:t>
            </w:r>
          </w:p>
        </w:tc>
        <w:tc>
          <w:tcPr>
            <w:tcW w:w="1164"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石少楠</w:t>
            </w:r>
          </w:p>
        </w:tc>
        <w:tc>
          <w:tcPr>
            <w:tcW w:w="3593" w:type="dxa"/>
            <w:tcBorders>
              <w:top w:val="nil"/>
              <w:left w:val="nil"/>
              <w:bottom w:val="single" w:sz="4" w:space="0" w:color="auto"/>
              <w:right w:val="single" w:sz="4" w:space="0" w:color="auto"/>
            </w:tcBorders>
            <w:vAlign w:val="center"/>
          </w:tcPr>
          <w:p w:rsidR="00733D5F" w:rsidRDefault="00733D5F" w:rsidP="00A47F2F">
            <w:pPr>
              <w:jc w:val="center"/>
              <w:rPr>
                <w:rFonts w:eastAsia="宋体"/>
                <w:snapToGrid w:val="0"/>
                <w:spacing w:val="0"/>
                <w:kern w:val="0"/>
                <w:sz w:val="18"/>
                <w:szCs w:val="18"/>
              </w:rPr>
            </w:pPr>
            <w:r>
              <w:rPr>
                <w:rFonts w:eastAsia="宋体"/>
                <w:snapToGrid w:val="0"/>
                <w:spacing w:val="0"/>
                <w:kern w:val="0"/>
                <w:sz w:val="18"/>
                <w:szCs w:val="18"/>
              </w:rPr>
              <w:t>赵力、韦永红、宋健、赵众越</w:t>
            </w:r>
          </w:p>
        </w:tc>
        <w:tc>
          <w:tcPr>
            <w:tcW w:w="1007"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合格</w:t>
            </w:r>
          </w:p>
        </w:tc>
      </w:tr>
      <w:tr w:rsidR="00733D5F" w:rsidTr="00A47F2F">
        <w:trPr>
          <w:trHeight w:val="567"/>
          <w:jc w:val="center"/>
        </w:trPr>
        <w:tc>
          <w:tcPr>
            <w:tcW w:w="672" w:type="dxa"/>
            <w:tcBorders>
              <w:top w:val="nil"/>
              <w:left w:val="single" w:sz="4" w:space="0" w:color="auto"/>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lastRenderedPageBreak/>
              <w:t>14</w:t>
            </w:r>
          </w:p>
        </w:tc>
        <w:tc>
          <w:tcPr>
            <w:tcW w:w="2100"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陕西工业职业技术学院</w:t>
            </w:r>
          </w:p>
        </w:tc>
        <w:tc>
          <w:tcPr>
            <w:tcW w:w="1349"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2022XKT16</w:t>
            </w:r>
          </w:p>
        </w:tc>
        <w:tc>
          <w:tcPr>
            <w:tcW w:w="5076"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新时代高职院校青年辅导员素质能力提升与发展路径研究</w:t>
            </w:r>
          </w:p>
        </w:tc>
        <w:tc>
          <w:tcPr>
            <w:tcW w:w="1164"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穆昌</w:t>
            </w:r>
          </w:p>
        </w:tc>
        <w:tc>
          <w:tcPr>
            <w:tcW w:w="3593" w:type="dxa"/>
            <w:tcBorders>
              <w:top w:val="nil"/>
              <w:left w:val="nil"/>
              <w:bottom w:val="single" w:sz="4" w:space="0" w:color="auto"/>
              <w:right w:val="single" w:sz="4" w:space="0" w:color="auto"/>
            </w:tcBorders>
            <w:vAlign w:val="center"/>
          </w:tcPr>
          <w:p w:rsidR="00733D5F" w:rsidRDefault="00733D5F" w:rsidP="00A47F2F">
            <w:pPr>
              <w:jc w:val="center"/>
              <w:rPr>
                <w:rFonts w:eastAsia="宋体"/>
                <w:snapToGrid w:val="0"/>
                <w:spacing w:val="0"/>
                <w:kern w:val="0"/>
                <w:sz w:val="18"/>
                <w:szCs w:val="18"/>
              </w:rPr>
            </w:pPr>
            <w:r>
              <w:rPr>
                <w:rFonts w:eastAsia="宋体"/>
                <w:snapToGrid w:val="0"/>
                <w:spacing w:val="0"/>
                <w:kern w:val="0"/>
                <w:sz w:val="18"/>
                <w:szCs w:val="18"/>
              </w:rPr>
              <w:t>闫军、沈燕丽、李路、武丽丽、郭一豪</w:t>
            </w:r>
          </w:p>
        </w:tc>
        <w:tc>
          <w:tcPr>
            <w:tcW w:w="1007"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合格</w:t>
            </w:r>
          </w:p>
        </w:tc>
      </w:tr>
      <w:tr w:rsidR="00733D5F" w:rsidTr="00A47F2F">
        <w:trPr>
          <w:trHeight w:val="567"/>
          <w:jc w:val="center"/>
        </w:trPr>
        <w:tc>
          <w:tcPr>
            <w:tcW w:w="672" w:type="dxa"/>
            <w:tcBorders>
              <w:top w:val="nil"/>
              <w:left w:val="single" w:sz="4" w:space="0" w:color="auto"/>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15</w:t>
            </w:r>
          </w:p>
        </w:tc>
        <w:tc>
          <w:tcPr>
            <w:tcW w:w="2100"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陕西理工大学</w:t>
            </w:r>
          </w:p>
        </w:tc>
        <w:tc>
          <w:tcPr>
            <w:tcW w:w="1349"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2022XKT17</w:t>
            </w:r>
          </w:p>
        </w:tc>
        <w:tc>
          <w:tcPr>
            <w:tcW w:w="5076"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照金精神融入高校时代新人培养机制研究</w:t>
            </w:r>
          </w:p>
        </w:tc>
        <w:tc>
          <w:tcPr>
            <w:tcW w:w="1164"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山华</w:t>
            </w:r>
          </w:p>
        </w:tc>
        <w:tc>
          <w:tcPr>
            <w:tcW w:w="3593" w:type="dxa"/>
            <w:tcBorders>
              <w:top w:val="nil"/>
              <w:left w:val="nil"/>
              <w:bottom w:val="single" w:sz="4" w:space="0" w:color="auto"/>
              <w:right w:val="single" w:sz="4" w:space="0" w:color="auto"/>
            </w:tcBorders>
            <w:vAlign w:val="center"/>
          </w:tcPr>
          <w:p w:rsidR="00733D5F" w:rsidRDefault="00733D5F" w:rsidP="00A47F2F">
            <w:pPr>
              <w:jc w:val="center"/>
              <w:rPr>
                <w:rFonts w:eastAsia="宋体"/>
                <w:snapToGrid w:val="0"/>
                <w:spacing w:val="0"/>
                <w:kern w:val="0"/>
                <w:sz w:val="18"/>
                <w:szCs w:val="18"/>
              </w:rPr>
            </w:pPr>
            <w:r>
              <w:rPr>
                <w:rFonts w:eastAsia="宋体"/>
                <w:snapToGrid w:val="0"/>
                <w:spacing w:val="0"/>
                <w:kern w:val="0"/>
                <w:sz w:val="18"/>
                <w:szCs w:val="18"/>
              </w:rPr>
              <w:t>徐侠侠、岑道权、刘志侃、孟凡强</w:t>
            </w:r>
          </w:p>
        </w:tc>
        <w:tc>
          <w:tcPr>
            <w:tcW w:w="1007"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合格</w:t>
            </w:r>
          </w:p>
        </w:tc>
      </w:tr>
      <w:tr w:rsidR="00733D5F" w:rsidTr="00A47F2F">
        <w:trPr>
          <w:trHeight w:val="567"/>
          <w:jc w:val="center"/>
        </w:trPr>
        <w:tc>
          <w:tcPr>
            <w:tcW w:w="672" w:type="dxa"/>
            <w:tcBorders>
              <w:top w:val="nil"/>
              <w:left w:val="single" w:sz="4" w:space="0" w:color="auto"/>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16</w:t>
            </w:r>
          </w:p>
        </w:tc>
        <w:tc>
          <w:tcPr>
            <w:tcW w:w="2100"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陕西师范大学</w:t>
            </w:r>
          </w:p>
        </w:tc>
        <w:tc>
          <w:tcPr>
            <w:tcW w:w="1349"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2022XKT18</w:t>
            </w:r>
          </w:p>
        </w:tc>
        <w:tc>
          <w:tcPr>
            <w:tcW w:w="5076"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陕西高校精准思政创新路径研究</w:t>
            </w:r>
            <w:r>
              <w:rPr>
                <w:rFonts w:eastAsia="宋体"/>
                <w:sz w:val="18"/>
                <w:szCs w:val="18"/>
              </w:rPr>
              <w:t>——</w:t>
            </w:r>
            <w:r>
              <w:rPr>
                <w:rFonts w:eastAsia="宋体"/>
                <w:sz w:val="18"/>
                <w:szCs w:val="18"/>
              </w:rPr>
              <w:t>基于叙事伦理学的视角</w:t>
            </w:r>
          </w:p>
        </w:tc>
        <w:tc>
          <w:tcPr>
            <w:tcW w:w="1164"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张凡</w:t>
            </w:r>
          </w:p>
        </w:tc>
        <w:tc>
          <w:tcPr>
            <w:tcW w:w="3593" w:type="dxa"/>
            <w:tcBorders>
              <w:top w:val="nil"/>
              <w:left w:val="nil"/>
              <w:bottom w:val="single" w:sz="4" w:space="0" w:color="auto"/>
              <w:right w:val="single" w:sz="4" w:space="0" w:color="auto"/>
            </w:tcBorders>
            <w:vAlign w:val="center"/>
          </w:tcPr>
          <w:p w:rsidR="00733D5F" w:rsidRDefault="00733D5F" w:rsidP="00A47F2F">
            <w:pPr>
              <w:jc w:val="center"/>
              <w:rPr>
                <w:rFonts w:eastAsia="宋体"/>
                <w:snapToGrid w:val="0"/>
                <w:spacing w:val="0"/>
                <w:kern w:val="0"/>
                <w:sz w:val="18"/>
                <w:szCs w:val="18"/>
              </w:rPr>
            </w:pPr>
            <w:r>
              <w:rPr>
                <w:rFonts w:eastAsia="宋体"/>
                <w:snapToGrid w:val="0"/>
                <w:spacing w:val="0"/>
                <w:kern w:val="0"/>
                <w:sz w:val="18"/>
                <w:szCs w:val="18"/>
              </w:rPr>
              <w:t>袁祖社、李晔、田雄、王颢、吴承恒</w:t>
            </w:r>
          </w:p>
        </w:tc>
        <w:tc>
          <w:tcPr>
            <w:tcW w:w="1007"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合格</w:t>
            </w:r>
          </w:p>
        </w:tc>
      </w:tr>
      <w:tr w:rsidR="00733D5F" w:rsidTr="00A47F2F">
        <w:trPr>
          <w:trHeight w:val="567"/>
          <w:jc w:val="center"/>
        </w:trPr>
        <w:tc>
          <w:tcPr>
            <w:tcW w:w="672" w:type="dxa"/>
            <w:tcBorders>
              <w:top w:val="nil"/>
              <w:left w:val="single" w:sz="4" w:space="0" w:color="auto"/>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17</w:t>
            </w:r>
          </w:p>
        </w:tc>
        <w:tc>
          <w:tcPr>
            <w:tcW w:w="2100"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西安电子科技大学</w:t>
            </w:r>
          </w:p>
        </w:tc>
        <w:tc>
          <w:tcPr>
            <w:tcW w:w="1349"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2022XKT19</w:t>
            </w:r>
          </w:p>
        </w:tc>
        <w:tc>
          <w:tcPr>
            <w:tcW w:w="5076"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大学生网络社交圈层化特点与引导策略研究</w:t>
            </w:r>
          </w:p>
        </w:tc>
        <w:tc>
          <w:tcPr>
            <w:tcW w:w="1164" w:type="dxa"/>
            <w:tcBorders>
              <w:top w:val="nil"/>
              <w:left w:val="nil"/>
              <w:bottom w:val="single" w:sz="4" w:space="0" w:color="auto"/>
              <w:right w:val="single" w:sz="4" w:space="0" w:color="auto"/>
            </w:tcBorders>
            <w:noWrap/>
            <w:vAlign w:val="center"/>
          </w:tcPr>
          <w:p w:rsidR="00733D5F" w:rsidRDefault="00733D5F" w:rsidP="00A47F2F">
            <w:pPr>
              <w:jc w:val="center"/>
              <w:rPr>
                <w:rFonts w:eastAsia="宋体"/>
                <w:sz w:val="18"/>
                <w:szCs w:val="18"/>
              </w:rPr>
            </w:pPr>
            <w:r>
              <w:rPr>
                <w:rFonts w:eastAsia="宋体"/>
                <w:sz w:val="18"/>
                <w:szCs w:val="18"/>
              </w:rPr>
              <w:t>靳志伟</w:t>
            </w:r>
          </w:p>
        </w:tc>
        <w:tc>
          <w:tcPr>
            <w:tcW w:w="3593" w:type="dxa"/>
            <w:tcBorders>
              <w:top w:val="nil"/>
              <w:left w:val="nil"/>
              <w:bottom w:val="single" w:sz="4" w:space="0" w:color="auto"/>
              <w:right w:val="single" w:sz="4" w:space="0" w:color="auto"/>
            </w:tcBorders>
            <w:vAlign w:val="center"/>
          </w:tcPr>
          <w:p w:rsidR="00733D5F" w:rsidRDefault="00733D5F" w:rsidP="00A47F2F">
            <w:pPr>
              <w:jc w:val="center"/>
              <w:rPr>
                <w:rFonts w:eastAsia="宋体"/>
                <w:snapToGrid w:val="0"/>
                <w:spacing w:val="0"/>
                <w:kern w:val="0"/>
                <w:sz w:val="18"/>
                <w:szCs w:val="18"/>
              </w:rPr>
            </w:pPr>
            <w:r>
              <w:rPr>
                <w:rFonts w:eastAsia="宋体"/>
                <w:snapToGrid w:val="0"/>
                <w:spacing w:val="0"/>
                <w:kern w:val="0"/>
                <w:sz w:val="18"/>
                <w:szCs w:val="18"/>
              </w:rPr>
              <w:t>侯其锋、孙群、赵春霞</w:t>
            </w:r>
          </w:p>
        </w:tc>
        <w:tc>
          <w:tcPr>
            <w:tcW w:w="1007"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合格</w:t>
            </w:r>
          </w:p>
        </w:tc>
      </w:tr>
      <w:tr w:rsidR="00733D5F" w:rsidTr="00A47F2F">
        <w:trPr>
          <w:trHeight w:val="567"/>
          <w:jc w:val="center"/>
        </w:trPr>
        <w:tc>
          <w:tcPr>
            <w:tcW w:w="672" w:type="dxa"/>
            <w:tcBorders>
              <w:top w:val="nil"/>
              <w:left w:val="single" w:sz="4" w:space="0" w:color="auto"/>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18</w:t>
            </w:r>
          </w:p>
        </w:tc>
        <w:tc>
          <w:tcPr>
            <w:tcW w:w="2100"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商洛学院</w:t>
            </w:r>
          </w:p>
        </w:tc>
        <w:tc>
          <w:tcPr>
            <w:tcW w:w="1349"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2022XKT20</w:t>
            </w:r>
          </w:p>
        </w:tc>
        <w:tc>
          <w:tcPr>
            <w:tcW w:w="5076"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焦点解决在高校学生心理危机干预中的应用</w:t>
            </w:r>
          </w:p>
        </w:tc>
        <w:tc>
          <w:tcPr>
            <w:tcW w:w="1164"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赵永平</w:t>
            </w:r>
          </w:p>
        </w:tc>
        <w:tc>
          <w:tcPr>
            <w:tcW w:w="3593" w:type="dxa"/>
            <w:tcBorders>
              <w:top w:val="nil"/>
              <w:left w:val="nil"/>
              <w:bottom w:val="single" w:sz="4" w:space="0" w:color="auto"/>
              <w:right w:val="single" w:sz="4" w:space="0" w:color="auto"/>
            </w:tcBorders>
            <w:vAlign w:val="center"/>
          </w:tcPr>
          <w:p w:rsidR="00733D5F" w:rsidRDefault="00733D5F" w:rsidP="00A47F2F">
            <w:pPr>
              <w:jc w:val="center"/>
              <w:rPr>
                <w:rFonts w:eastAsia="宋体"/>
                <w:snapToGrid w:val="0"/>
                <w:spacing w:val="0"/>
                <w:kern w:val="0"/>
                <w:sz w:val="18"/>
                <w:szCs w:val="18"/>
              </w:rPr>
            </w:pPr>
            <w:r>
              <w:rPr>
                <w:rFonts w:eastAsia="宋体"/>
                <w:snapToGrid w:val="0"/>
                <w:spacing w:val="0"/>
                <w:kern w:val="0"/>
                <w:sz w:val="18"/>
                <w:szCs w:val="18"/>
              </w:rPr>
              <w:t>张俊华、赵利君、王姗、魏信平</w:t>
            </w:r>
          </w:p>
        </w:tc>
        <w:tc>
          <w:tcPr>
            <w:tcW w:w="1007"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合格</w:t>
            </w:r>
          </w:p>
        </w:tc>
      </w:tr>
      <w:tr w:rsidR="00733D5F" w:rsidTr="00A47F2F">
        <w:trPr>
          <w:trHeight w:val="567"/>
          <w:jc w:val="center"/>
        </w:trPr>
        <w:tc>
          <w:tcPr>
            <w:tcW w:w="672" w:type="dxa"/>
            <w:tcBorders>
              <w:top w:val="nil"/>
              <w:left w:val="single" w:sz="4" w:space="0" w:color="auto"/>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19</w:t>
            </w:r>
          </w:p>
        </w:tc>
        <w:tc>
          <w:tcPr>
            <w:tcW w:w="2100"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西北农林科技大学</w:t>
            </w:r>
          </w:p>
        </w:tc>
        <w:tc>
          <w:tcPr>
            <w:tcW w:w="1349"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2022XKT21</w:t>
            </w:r>
          </w:p>
        </w:tc>
        <w:tc>
          <w:tcPr>
            <w:tcW w:w="5076"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新时代背景下农林高校党建带团建实现路径研究</w:t>
            </w:r>
          </w:p>
        </w:tc>
        <w:tc>
          <w:tcPr>
            <w:tcW w:w="1164"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穆闯录</w:t>
            </w:r>
          </w:p>
        </w:tc>
        <w:tc>
          <w:tcPr>
            <w:tcW w:w="3593" w:type="dxa"/>
            <w:tcBorders>
              <w:top w:val="nil"/>
              <w:left w:val="nil"/>
              <w:bottom w:val="single" w:sz="4" w:space="0" w:color="auto"/>
              <w:right w:val="single" w:sz="4" w:space="0" w:color="auto"/>
            </w:tcBorders>
            <w:vAlign w:val="center"/>
          </w:tcPr>
          <w:p w:rsidR="00733D5F" w:rsidRDefault="00733D5F" w:rsidP="00A47F2F">
            <w:pPr>
              <w:jc w:val="center"/>
              <w:rPr>
                <w:rFonts w:eastAsia="宋体"/>
                <w:snapToGrid w:val="0"/>
                <w:spacing w:val="0"/>
                <w:kern w:val="0"/>
                <w:sz w:val="18"/>
                <w:szCs w:val="18"/>
              </w:rPr>
            </w:pPr>
            <w:r>
              <w:rPr>
                <w:rFonts w:eastAsia="宋体"/>
                <w:snapToGrid w:val="0"/>
                <w:spacing w:val="0"/>
                <w:kern w:val="0"/>
                <w:sz w:val="18"/>
                <w:szCs w:val="18"/>
              </w:rPr>
              <w:t>侯东丽、李瑞、李艳红、曹姗、张倩</w:t>
            </w:r>
          </w:p>
        </w:tc>
        <w:tc>
          <w:tcPr>
            <w:tcW w:w="1007"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合格</w:t>
            </w:r>
          </w:p>
        </w:tc>
      </w:tr>
      <w:tr w:rsidR="00733D5F" w:rsidTr="00A47F2F">
        <w:trPr>
          <w:trHeight w:val="567"/>
          <w:jc w:val="center"/>
        </w:trPr>
        <w:tc>
          <w:tcPr>
            <w:tcW w:w="672" w:type="dxa"/>
            <w:tcBorders>
              <w:top w:val="nil"/>
              <w:left w:val="single" w:sz="4" w:space="0" w:color="auto"/>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20</w:t>
            </w:r>
          </w:p>
        </w:tc>
        <w:tc>
          <w:tcPr>
            <w:tcW w:w="2100"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西安医学院</w:t>
            </w:r>
          </w:p>
        </w:tc>
        <w:tc>
          <w:tcPr>
            <w:tcW w:w="1349"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2022XKT23</w:t>
            </w:r>
          </w:p>
        </w:tc>
        <w:tc>
          <w:tcPr>
            <w:tcW w:w="5076"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导师制视野下高校辅导员政治引领力提升研究</w:t>
            </w:r>
          </w:p>
        </w:tc>
        <w:tc>
          <w:tcPr>
            <w:tcW w:w="1164"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杨延庆</w:t>
            </w:r>
          </w:p>
        </w:tc>
        <w:tc>
          <w:tcPr>
            <w:tcW w:w="3593" w:type="dxa"/>
            <w:tcBorders>
              <w:top w:val="nil"/>
              <w:left w:val="nil"/>
              <w:bottom w:val="single" w:sz="4" w:space="0" w:color="auto"/>
              <w:right w:val="single" w:sz="4" w:space="0" w:color="auto"/>
            </w:tcBorders>
            <w:vAlign w:val="center"/>
          </w:tcPr>
          <w:p w:rsidR="00733D5F" w:rsidRDefault="00733D5F" w:rsidP="00A47F2F">
            <w:pPr>
              <w:jc w:val="center"/>
              <w:rPr>
                <w:rFonts w:eastAsia="宋体"/>
                <w:snapToGrid w:val="0"/>
                <w:spacing w:val="0"/>
                <w:kern w:val="0"/>
                <w:sz w:val="18"/>
                <w:szCs w:val="18"/>
              </w:rPr>
            </w:pPr>
            <w:r>
              <w:rPr>
                <w:rFonts w:eastAsia="宋体"/>
                <w:snapToGrid w:val="0"/>
                <w:spacing w:val="0"/>
                <w:kern w:val="0"/>
                <w:sz w:val="18"/>
                <w:szCs w:val="18"/>
              </w:rPr>
              <w:t>昝倩、刘宁、吕宝、史秦、贺佳彤</w:t>
            </w:r>
          </w:p>
        </w:tc>
        <w:tc>
          <w:tcPr>
            <w:tcW w:w="1007"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合格</w:t>
            </w:r>
          </w:p>
        </w:tc>
      </w:tr>
      <w:tr w:rsidR="00733D5F" w:rsidTr="00A47F2F">
        <w:trPr>
          <w:trHeight w:val="567"/>
          <w:jc w:val="center"/>
        </w:trPr>
        <w:tc>
          <w:tcPr>
            <w:tcW w:w="672" w:type="dxa"/>
            <w:tcBorders>
              <w:top w:val="nil"/>
              <w:left w:val="single" w:sz="4" w:space="0" w:color="auto"/>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21</w:t>
            </w:r>
          </w:p>
        </w:tc>
        <w:tc>
          <w:tcPr>
            <w:tcW w:w="2100"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宝鸡文理学院</w:t>
            </w:r>
          </w:p>
        </w:tc>
        <w:tc>
          <w:tcPr>
            <w:tcW w:w="1349"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2022XKT24</w:t>
            </w:r>
          </w:p>
        </w:tc>
        <w:tc>
          <w:tcPr>
            <w:tcW w:w="5076"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常态化疫情防控背景下省属高校</w:t>
            </w:r>
            <w:r>
              <w:rPr>
                <w:rFonts w:eastAsia="宋体"/>
                <w:sz w:val="18"/>
                <w:szCs w:val="18"/>
              </w:rPr>
              <w:t>“</w:t>
            </w:r>
            <w:r>
              <w:rPr>
                <w:rFonts w:eastAsia="宋体"/>
                <w:sz w:val="18"/>
                <w:szCs w:val="18"/>
              </w:rPr>
              <w:t>双核</w:t>
            </w:r>
            <w:r>
              <w:rPr>
                <w:rFonts w:eastAsia="宋体"/>
                <w:sz w:val="18"/>
                <w:szCs w:val="18"/>
              </w:rPr>
              <w:t>”</w:t>
            </w:r>
            <w:r>
              <w:rPr>
                <w:rFonts w:eastAsia="宋体"/>
                <w:sz w:val="18"/>
                <w:szCs w:val="18"/>
              </w:rPr>
              <w:t>资助工作模式研究</w:t>
            </w:r>
          </w:p>
        </w:tc>
        <w:tc>
          <w:tcPr>
            <w:tcW w:w="1164"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马亚梅</w:t>
            </w:r>
          </w:p>
        </w:tc>
        <w:tc>
          <w:tcPr>
            <w:tcW w:w="3593" w:type="dxa"/>
            <w:tcBorders>
              <w:top w:val="nil"/>
              <w:left w:val="nil"/>
              <w:bottom w:val="single" w:sz="4" w:space="0" w:color="auto"/>
              <w:right w:val="single" w:sz="4" w:space="0" w:color="auto"/>
            </w:tcBorders>
            <w:vAlign w:val="center"/>
          </w:tcPr>
          <w:p w:rsidR="00733D5F" w:rsidRDefault="00733D5F" w:rsidP="00A47F2F">
            <w:pPr>
              <w:jc w:val="center"/>
              <w:rPr>
                <w:rFonts w:eastAsia="宋体"/>
                <w:snapToGrid w:val="0"/>
                <w:spacing w:val="0"/>
                <w:kern w:val="0"/>
                <w:sz w:val="18"/>
                <w:szCs w:val="18"/>
              </w:rPr>
            </w:pPr>
            <w:r>
              <w:rPr>
                <w:rFonts w:eastAsia="宋体"/>
                <w:snapToGrid w:val="0"/>
                <w:spacing w:val="0"/>
                <w:kern w:val="0"/>
                <w:sz w:val="18"/>
                <w:szCs w:val="18"/>
              </w:rPr>
              <w:t>冯森、陈蕾、王娟、樊旭娜</w:t>
            </w:r>
          </w:p>
        </w:tc>
        <w:tc>
          <w:tcPr>
            <w:tcW w:w="1007"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合格</w:t>
            </w:r>
          </w:p>
        </w:tc>
      </w:tr>
      <w:tr w:rsidR="00733D5F" w:rsidTr="00A47F2F">
        <w:trPr>
          <w:trHeight w:val="567"/>
          <w:jc w:val="center"/>
        </w:trPr>
        <w:tc>
          <w:tcPr>
            <w:tcW w:w="672" w:type="dxa"/>
            <w:tcBorders>
              <w:top w:val="nil"/>
              <w:left w:val="single" w:sz="4" w:space="0" w:color="auto"/>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22</w:t>
            </w:r>
          </w:p>
        </w:tc>
        <w:tc>
          <w:tcPr>
            <w:tcW w:w="2100"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西安邮电大学</w:t>
            </w:r>
          </w:p>
        </w:tc>
        <w:tc>
          <w:tcPr>
            <w:tcW w:w="1349"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2022XKT25</w:t>
            </w:r>
          </w:p>
        </w:tc>
        <w:tc>
          <w:tcPr>
            <w:tcW w:w="5076"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新时代高校辅导员核心素养培育研究</w:t>
            </w:r>
          </w:p>
        </w:tc>
        <w:tc>
          <w:tcPr>
            <w:tcW w:w="1164"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刘璟</w:t>
            </w:r>
          </w:p>
        </w:tc>
        <w:tc>
          <w:tcPr>
            <w:tcW w:w="3593" w:type="dxa"/>
            <w:tcBorders>
              <w:top w:val="nil"/>
              <w:left w:val="nil"/>
              <w:bottom w:val="single" w:sz="4" w:space="0" w:color="auto"/>
              <w:right w:val="single" w:sz="4" w:space="0" w:color="auto"/>
            </w:tcBorders>
            <w:vAlign w:val="center"/>
          </w:tcPr>
          <w:p w:rsidR="00733D5F" w:rsidRDefault="00733D5F" w:rsidP="00A47F2F">
            <w:pPr>
              <w:jc w:val="center"/>
              <w:rPr>
                <w:rFonts w:eastAsia="宋体"/>
                <w:snapToGrid w:val="0"/>
                <w:spacing w:val="0"/>
                <w:kern w:val="0"/>
                <w:sz w:val="18"/>
                <w:szCs w:val="18"/>
              </w:rPr>
            </w:pPr>
            <w:r>
              <w:rPr>
                <w:rFonts w:eastAsia="宋体"/>
                <w:snapToGrid w:val="0"/>
                <w:spacing w:val="0"/>
                <w:kern w:val="0"/>
                <w:sz w:val="18"/>
                <w:szCs w:val="18"/>
              </w:rPr>
              <w:t>郑大远、张燕花、白春乐、宋弢、张博心</w:t>
            </w:r>
          </w:p>
        </w:tc>
        <w:tc>
          <w:tcPr>
            <w:tcW w:w="1007"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合格</w:t>
            </w:r>
          </w:p>
        </w:tc>
      </w:tr>
      <w:tr w:rsidR="00733D5F" w:rsidTr="00A47F2F">
        <w:trPr>
          <w:trHeight w:val="567"/>
          <w:jc w:val="center"/>
        </w:trPr>
        <w:tc>
          <w:tcPr>
            <w:tcW w:w="672" w:type="dxa"/>
            <w:tcBorders>
              <w:top w:val="nil"/>
              <w:left w:val="single" w:sz="4" w:space="0" w:color="auto"/>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23</w:t>
            </w:r>
          </w:p>
        </w:tc>
        <w:tc>
          <w:tcPr>
            <w:tcW w:w="2100"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杨凌职业技术学院</w:t>
            </w:r>
          </w:p>
        </w:tc>
        <w:tc>
          <w:tcPr>
            <w:tcW w:w="1349"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2022XKT26</w:t>
            </w:r>
          </w:p>
        </w:tc>
        <w:tc>
          <w:tcPr>
            <w:tcW w:w="5076"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高职院校劳动教育传承耕读文化的建构与实施研究</w:t>
            </w:r>
          </w:p>
        </w:tc>
        <w:tc>
          <w:tcPr>
            <w:tcW w:w="1164"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孙洁</w:t>
            </w:r>
          </w:p>
        </w:tc>
        <w:tc>
          <w:tcPr>
            <w:tcW w:w="3593" w:type="dxa"/>
            <w:tcBorders>
              <w:top w:val="nil"/>
              <w:left w:val="nil"/>
              <w:bottom w:val="single" w:sz="4" w:space="0" w:color="auto"/>
              <w:right w:val="single" w:sz="4" w:space="0" w:color="auto"/>
            </w:tcBorders>
            <w:vAlign w:val="center"/>
          </w:tcPr>
          <w:p w:rsidR="00733D5F" w:rsidRDefault="00733D5F" w:rsidP="00A47F2F">
            <w:pPr>
              <w:jc w:val="center"/>
              <w:rPr>
                <w:rFonts w:eastAsia="宋体"/>
                <w:snapToGrid w:val="0"/>
                <w:spacing w:val="0"/>
                <w:kern w:val="0"/>
                <w:sz w:val="18"/>
                <w:szCs w:val="18"/>
              </w:rPr>
            </w:pPr>
            <w:r>
              <w:rPr>
                <w:rFonts w:eastAsia="宋体"/>
                <w:snapToGrid w:val="0"/>
                <w:spacing w:val="0"/>
                <w:kern w:val="0"/>
                <w:sz w:val="18"/>
                <w:szCs w:val="18"/>
              </w:rPr>
              <w:t>张青、雒淼淼、党娜、崔晓、葛梦薇</w:t>
            </w:r>
          </w:p>
        </w:tc>
        <w:tc>
          <w:tcPr>
            <w:tcW w:w="1007"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合格</w:t>
            </w:r>
          </w:p>
        </w:tc>
      </w:tr>
      <w:tr w:rsidR="00733D5F" w:rsidTr="00A47F2F">
        <w:trPr>
          <w:trHeight w:val="567"/>
          <w:jc w:val="center"/>
        </w:trPr>
        <w:tc>
          <w:tcPr>
            <w:tcW w:w="672" w:type="dxa"/>
            <w:tcBorders>
              <w:top w:val="nil"/>
              <w:left w:val="single" w:sz="4" w:space="0" w:color="auto"/>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24</w:t>
            </w:r>
          </w:p>
        </w:tc>
        <w:tc>
          <w:tcPr>
            <w:tcW w:w="2100"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西安外事学院</w:t>
            </w:r>
          </w:p>
        </w:tc>
        <w:tc>
          <w:tcPr>
            <w:tcW w:w="1349"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2022XKT27</w:t>
            </w:r>
          </w:p>
        </w:tc>
        <w:tc>
          <w:tcPr>
            <w:tcW w:w="5076"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网络亚文化对当代民办高校大学生主流价值观的影响与对策研究</w:t>
            </w:r>
          </w:p>
        </w:tc>
        <w:tc>
          <w:tcPr>
            <w:tcW w:w="1164"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张新娟</w:t>
            </w:r>
          </w:p>
        </w:tc>
        <w:tc>
          <w:tcPr>
            <w:tcW w:w="3593" w:type="dxa"/>
            <w:tcBorders>
              <w:top w:val="nil"/>
              <w:left w:val="nil"/>
              <w:bottom w:val="single" w:sz="4" w:space="0" w:color="auto"/>
              <w:right w:val="single" w:sz="4" w:space="0" w:color="auto"/>
            </w:tcBorders>
            <w:vAlign w:val="center"/>
          </w:tcPr>
          <w:p w:rsidR="00733D5F" w:rsidRDefault="00733D5F" w:rsidP="00A47F2F">
            <w:pPr>
              <w:jc w:val="center"/>
              <w:rPr>
                <w:rFonts w:eastAsia="宋体"/>
                <w:snapToGrid w:val="0"/>
                <w:spacing w:val="0"/>
                <w:kern w:val="0"/>
                <w:sz w:val="18"/>
                <w:szCs w:val="18"/>
              </w:rPr>
            </w:pPr>
            <w:r>
              <w:rPr>
                <w:rFonts w:eastAsia="宋体"/>
                <w:snapToGrid w:val="0"/>
                <w:spacing w:val="0"/>
                <w:kern w:val="0"/>
                <w:sz w:val="18"/>
                <w:szCs w:val="18"/>
              </w:rPr>
              <w:t>李静琦、郭庆、李静静、张杨、刘亚杰</w:t>
            </w:r>
          </w:p>
        </w:tc>
        <w:tc>
          <w:tcPr>
            <w:tcW w:w="1007"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合格</w:t>
            </w:r>
          </w:p>
        </w:tc>
      </w:tr>
      <w:tr w:rsidR="00733D5F" w:rsidTr="00A47F2F">
        <w:trPr>
          <w:trHeight w:val="567"/>
          <w:jc w:val="center"/>
        </w:trPr>
        <w:tc>
          <w:tcPr>
            <w:tcW w:w="672" w:type="dxa"/>
            <w:tcBorders>
              <w:top w:val="nil"/>
              <w:left w:val="single" w:sz="4" w:space="0" w:color="auto"/>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25</w:t>
            </w:r>
          </w:p>
        </w:tc>
        <w:tc>
          <w:tcPr>
            <w:tcW w:w="2100"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陕西国防工业职业技术学院</w:t>
            </w:r>
          </w:p>
        </w:tc>
        <w:tc>
          <w:tcPr>
            <w:tcW w:w="1349"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2022XKT28</w:t>
            </w:r>
          </w:p>
        </w:tc>
        <w:tc>
          <w:tcPr>
            <w:tcW w:w="5076"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基于公共性的</w:t>
            </w:r>
            <w:r>
              <w:rPr>
                <w:rFonts w:eastAsia="宋体"/>
                <w:sz w:val="18"/>
                <w:szCs w:val="18"/>
              </w:rPr>
              <w:t>“5X-P”</w:t>
            </w:r>
            <w:r>
              <w:rPr>
                <w:rFonts w:eastAsia="宋体"/>
                <w:sz w:val="18"/>
                <w:szCs w:val="18"/>
              </w:rPr>
              <w:t>共青团工作模式研究与实践</w:t>
            </w:r>
          </w:p>
        </w:tc>
        <w:tc>
          <w:tcPr>
            <w:tcW w:w="1164"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王勃</w:t>
            </w:r>
          </w:p>
        </w:tc>
        <w:tc>
          <w:tcPr>
            <w:tcW w:w="3593" w:type="dxa"/>
            <w:tcBorders>
              <w:top w:val="nil"/>
              <w:left w:val="nil"/>
              <w:bottom w:val="single" w:sz="4" w:space="0" w:color="auto"/>
              <w:right w:val="single" w:sz="4" w:space="0" w:color="auto"/>
            </w:tcBorders>
            <w:vAlign w:val="center"/>
          </w:tcPr>
          <w:p w:rsidR="00733D5F" w:rsidRDefault="00733D5F" w:rsidP="00A47F2F">
            <w:pPr>
              <w:jc w:val="center"/>
              <w:rPr>
                <w:rFonts w:eastAsia="宋体"/>
                <w:snapToGrid w:val="0"/>
                <w:spacing w:val="0"/>
                <w:kern w:val="0"/>
                <w:sz w:val="18"/>
                <w:szCs w:val="18"/>
              </w:rPr>
            </w:pPr>
            <w:r>
              <w:rPr>
                <w:rFonts w:eastAsia="宋体"/>
                <w:snapToGrid w:val="0"/>
                <w:spacing w:val="0"/>
                <w:kern w:val="0"/>
                <w:sz w:val="18"/>
                <w:szCs w:val="18"/>
              </w:rPr>
              <w:t>张双琦、向仲攀、周睿、段聪影</w:t>
            </w:r>
          </w:p>
        </w:tc>
        <w:tc>
          <w:tcPr>
            <w:tcW w:w="1007"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合格</w:t>
            </w:r>
          </w:p>
        </w:tc>
      </w:tr>
      <w:tr w:rsidR="00733D5F" w:rsidTr="00A47F2F">
        <w:trPr>
          <w:trHeight w:val="567"/>
          <w:jc w:val="center"/>
        </w:trPr>
        <w:tc>
          <w:tcPr>
            <w:tcW w:w="672" w:type="dxa"/>
            <w:tcBorders>
              <w:top w:val="nil"/>
              <w:left w:val="single" w:sz="4" w:space="0" w:color="auto"/>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26</w:t>
            </w:r>
          </w:p>
        </w:tc>
        <w:tc>
          <w:tcPr>
            <w:tcW w:w="2100"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西安财经大学</w:t>
            </w:r>
          </w:p>
        </w:tc>
        <w:tc>
          <w:tcPr>
            <w:tcW w:w="1349"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2022XKT29</w:t>
            </w:r>
          </w:p>
        </w:tc>
        <w:tc>
          <w:tcPr>
            <w:tcW w:w="5076"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新冠疫情下大学生网络失范行为的动因及干预研究</w:t>
            </w:r>
          </w:p>
        </w:tc>
        <w:tc>
          <w:tcPr>
            <w:tcW w:w="1164"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周国有</w:t>
            </w:r>
          </w:p>
        </w:tc>
        <w:tc>
          <w:tcPr>
            <w:tcW w:w="3593" w:type="dxa"/>
            <w:tcBorders>
              <w:top w:val="nil"/>
              <w:left w:val="nil"/>
              <w:bottom w:val="single" w:sz="4" w:space="0" w:color="auto"/>
              <w:right w:val="single" w:sz="4" w:space="0" w:color="auto"/>
            </w:tcBorders>
            <w:vAlign w:val="center"/>
          </w:tcPr>
          <w:p w:rsidR="00733D5F" w:rsidRDefault="00733D5F" w:rsidP="00A47F2F">
            <w:pPr>
              <w:jc w:val="center"/>
              <w:rPr>
                <w:rFonts w:eastAsia="宋体"/>
                <w:snapToGrid w:val="0"/>
                <w:spacing w:val="0"/>
                <w:kern w:val="0"/>
                <w:sz w:val="18"/>
                <w:szCs w:val="18"/>
              </w:rPr>
            </w:pPr>
            <w:r>
              <w:rPr>
                <w:rFonts w:eastAsia="宋体"/>
                <w:snapToGrid w:val="0"/>
                <w:spacing w:val="0"/>
                <w:kern w:val="0"/>
                <w:sz w:val="18"/>
                <w:szCs w:val="18"/>
              </w:rPr>
              <w:t>闫育琛、贺小玲、惠晓翠、孔燕</w:t>
            </w:r>
          </w:p>
        </w:tc>
        <w:tc>
          <w:tcPr>
            <w:tcW w:w="1007"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合格</w:t>
            </w:r>
          </w:p>
        </w:tc>
      </w:tr>
      <w:tr w:rsidR="00733D5F" w:rsidTr="00A47F2F">
        <w:trPr>
          <w:trHeight w:val="567"/>
          <w:jc w:val="center"/>
        </w:trPr>
        <w:tc>
          <w:tcPr>
            <w:tcW w:w="672" w:type="dxa"/>
            <w:tcBorders>
              <w:top w:val="nil"/>
              <w:left w:val="single" w:sz="4" w:space="0" w:color="auto"/>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27</w:t>
            </w:r>
          </w:p>
        </w:tc>
        <w:tc>
          <w:tcPr>
            <w:tcW w:w="2100"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西北工业大学</w:t>
            </w:r>
          </w:p>
        </w:tc>
        <w:tc>
          <w:tcPr>
            <w:tcW w:w="1349"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2022XKT30</w:t>
            </w:r>
          </w:p>
        </w:tc>
        <w:tc>
          <w:tcPr>
            <w:tcW w:w="5076"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napToGrid w:val="0"/>
                <w:spacing w:val="-6"/>
                <w:kern w:val="0"/>
                <w:sz w:val="18"/>
                <w:szCs w:val="18"/>
              </w:rPr>
              <w:t>聚焦应用型创新人才培养的高校众创空间高质量发展路径研究</w:t>
            </w:r>
          </w:p>
        </w:tc>
        <w:tc>
          <w:tcPr>
            <w:tcW w:w="1164"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夏春雨</w:t>
            </w:r>
          </w:p>
        </w:tc>
        <w:tc>
          <w:tcPr>
            <w:tcW w:w="3593" w:type="dxa"/>
            <w:tcBorders>
              <w:top w:val="nil"/>
              <w:left w:val="nil"/>
              <w:bottom w:val="single" w:sz="4" w:space="0" w:color="auto"/>
              <w:right w:val="single" w:sz="4" w:space="0" w:color="auto"/>
            </w:tcBorders>
            <w:vAlign w:val="center"/>
          </w:tcPr>
          <w:p w:rsidR="00733D5F" w:rsidRDefault="00733D5F" w:rsidP="00A47F2F">
            <w:pPr>
              <w:jc w:val="center"/>
              <w:rPr>
                <w:rFonts w:eastAsia="宋体"/>
                <w:snapToGrid w:val="0"/>
                <w:spacing w:val="0"/>
                <w:kern w:val="0"/>
                <w:sz w:val="18"/>
                <w:szCs w:val="18"/>
              </w:rPr>
            </w:pPr>
            <w:r>
              <w:rPr>
                <w:rFonts w:eastAsia="宋体"/>
                <w:snapToGrid w:val="0"/>
                <w:spacing w:val="0"/>
                <w:kern w:val="0"/>
                <w:sz w:val="18"/>
                <w:szCs w:val="18"/>
              </w:rPr>
              <w:t>冯慧英、王一星、谢言</w:t>
            </w:r>
          </w:p>
        </w:tc>
        <w:tc>
          <w:tcPr>
            <w:tcW w:w="1007"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合格</w:t>
            </w:r>
          </w:p>
        </w:tc>
      </w:tr>
      <w:tr w:rsidR="00733D5F" w:rsidTr="00A47F2F">
        <w:trPr>
          <w:trHeight w:val="567"/>
          <w:jc w:val="center"/>
        </w:trPr>
        <w:tc>
          <w:tcPr>
            <w:tcW w:w="672" w:type="dxa"/>
            <w:tcBorders>
              <w:top w:val="nil"/>
              <w:left w:val="single" w:sz="4" w:space="0" w:color="auto"/>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28</w:t>
            </w:r>
          </w:p>
        </w:tc>
        <w:tc>
          <w:tcPr>
            <w:tcW w:w="2100"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西安航空学院</w:t>
            </w:r>
          </w:p>
        </w:tc>
        <w:tc>
          <w:tcPr>
            <w:tcW w:w="1349"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2022XKT31</w:t>
            </w:r>
          </w:p>
        </w:tc>
        <w:tc>
          <w:tcPr>
            <w:tcW w:w="5076"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大学生网络情绪特点与引导对策研究</w:t>
            </w:r>
          </w:p>
        </w:tc>
        <w:tc>
          <w:tcPr>
            <w:tcW w:w="1164"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于思月</w:t>
            </w:r>
          </w:p>
        </w:tc>
        <w:tc>
          <w:tcPr>
            <w:tcW w:w="3593" w:type="dxa"/>
            <w:tcBorders>
              <w:top w:val="nil"/>
              <w:left w:val="nil"/>
              <w:bottom w:val="single" w:sz="4" w:space="0" w:color="auto"/>
              <w:right w:val="single" w:sz="4" w:space="0" w:color="auto"/>
            </w:tcBorders>
            <w:vAlign w:val="center"/>
          </w:tcPr>
          <w:p w:rsidR="00733D5F" w:rsidRDefault="00733D5F" w:rsidP="00A47F2F">
            <w:pPr>
              <w:jc w:val="center"/>
              <w:rPr>
                <w:rFonts w:eastAsia="宋体"/>
                <w:snapToGrid w:val="0"/>
                <w:spacing w:val="0"/>
                <w:kern w:val="0"/>
                <w:sz w:val="18"/>
                <w:szCs w:val="18"/>
              </w:rPr>
            </w:pPr>
            <w:r>
              <w:rPr>
                <w:rFonts w:eastAsia="宋体"/>
                <w:snapToGrid w:val="0"/>
                <w:spacing w:val="0"/>
                <w:kern w:val="0"/>
                <w:sz w:val="18"/>
                <w:szCs w:val="18"/>
              </w:rPr>
              <w:t>胡雯、李波、张赛、付超</w:t>
            </w:r>
          </w:p>
        </w:tc>
        <w:tc>
          <w:tcPr>
            <w:tcW w:w="1007"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合格</w:t>
            </w:r>
          </w:p>
        </w:tc>
      </w:tr>
      <w:tr w:rsidR="00733D5F" w:rsidTr="00A47F2F">
        <w:trPr>
          <w:trHeight w:val="567"/>
          <w:jc w:val="center"/>
        </w:trPr>
        <w:tc>
          <w:tcPr>
            <w:tcW w:w="672" w:type="dxa"/>
            <w:tcBorders>
              <w:top w:val="nil"/>
              <w:left w:val="single" w:sz="4" w:space="0" w:color="auto"/>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lastRenderedPageBreak/>
              <w:t>29</w:t>
            </w:r>
          </w:p>
        </w:tc>
        <w:tc>
          <w:tcPr>
            <w:tcW w:w="2100"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西安工业大学</w:t>
            </w:r>
          </w:p>
        </w:tc>
        <w:tc>
          <w:tcPr>
            <w:tcW w:w="1349"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2022XKT32</w:t>
            </w:r>
          </w:p>
        </w:tc>
        <w:tc>
          <w:tcPr>
            <w:tcW w:w="5076"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网络思政视角下高校学生组织育人机制创新研究</w:t>
            </w:r>
          </w:p>
        </w:tc>
        <w:tc>
          <w:tcPr>
            <w:tcW w:w="1164"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段强</w:t>
            </w:r>
          </w:p>
        </w:tc>
        <w:tc>
          <w:tcPr>
            <w:tcW w:w="3593" w:type="dxa"/>
            <w:tcBorders>
              <w:top w:val="nil"/>
              <w:left w:val="nil"/>
              <w:bottom w:val="single" w:sz="4" w:space="0" w:color="auto"/>
              <w:right w:val="single" w:sz="4" w:space="0" w:color="auto"/>
            </w:tcBorders>
            <w:vAlign w:val="center"/>
          </w:tcPr>
          <w:p w:rsidR="00733D5F" w:rsidRDefault="00733D5F" w:rsidP="00A47F2F">
            <w:pPr>
              <w:jc w:val="center"/>
              <w:rPr>
                <w:rFonts w:eastAsia="宋体"/>
                <w:snapToGrid w:val="0"/>
                <w:spacing w:val="0"/>
                <w:kern w:val="0"/>
                <w:sz w:val="18"/>
                <w:szCs w:val="18"/>
              </w:rPr>
            </w:pPr>
            <w:r>
              <w:rPr>
                <w:rFonts w:eastAsia="宋体"/>
                <w:snapToGrid w:val="0"/>
                <w:spacing w:val="0"/>
                <w:kern w:val="0"/>
                <w:sz w:val="18"/>
                <w:szCs w:val="18"/>
              </w:rPr>
              <w:t>呼晓青、陈卫星、乔娜、徐慧子</w:t>
            </w:r>
          </w:p>
        </w:tc>
        <w:tc>
          <w:tcPr>
            <w:tcW w:w="1007"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合格</w:t>
            </w:r>
          </w:p>
        </w:tc>
      </w:tr>
      <w:tr w:rsidR="00733D5F" w:rsidTr="00A47F2F">
        <w:trPr>
          <w:trHeight w:val="567"/>
          <w:jc w:val="center"/>
        </w:trPr>
        <w:tc>
          <w:tcPr>
            <w:tcW w:w="672" w:type="dxa"/>
            <w:tcBorders>
              <w:top w:val="nil"/>
              <w:left w:val="single" w:sz="4" w:space="0" w:color="auto"/>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30</w:t>
            </w:r>
          </w:p>
        </w:tc>
        <w:tc>
          <w:tcPr>
            <w:tcW w:w="2100"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榆林学院</w:t>
            </w:r>
          </w:p>
        </w:tc>
        <w:tc>
          <w:tcPr>
            <w:tcW w:w="1349"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2022XKT33</w:t>
            </w:r>
          </w:p>
        </w:tc>
        <w:tc>
          <w:tcPr>
            <w:tcW w:w="5076"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疫情防控常态化背景下高校就业工作高效化的提升策略</w:t>
            </w:r>
          </w:p>
        </w:tc>
        <w:tc>
          <w:tcPr>
            <w:tcW w:w="1164"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马向东</w:t>
            </w:r>
          </w:p>
        </w:tc>
        <w:tc>
          <w:tcPr>
            <w:tcW w:w="3593" w:type="dxa"/>
            <w:tcBorders>
              <w:top w:val="nil"/>
              <w:left w:val="nil"/>
              <w:bottom w:val="single" w:sz="4" w:space="0" w:color="auto"/>
              <w:right w:val="single" w:sz="4" w:space="0" w:color="auto"/>
            </w:tcBorders>
            <w:vAlign w:val="center"/>
          </w:tcPr>
          <w:p w:rsidR="00733D5F" w:rsidRDefault="00733D5F" w:rsidP="00A47F2F">
            <w:pPr>
              <w:jc w:val="center"/>
              <w:rPr>
                <w:rFonts w:eastAsia="宋体"/>
                <w:snapToGrid w:val="0"/>
                <w:spacing w:val="0"/>
                <w:kern w:val="0"/>
                <w:sz w:val="18"/>
                <w:szCs w:val="18"/>
              </w:rPr>
            </w:pPr>
            <w:r>
              <w:rPr>
                <w:rFonts w:eastAsia="宋体"/>
                <w:snapToGrid w:val="0"/>
                <w:spacing w:val="0"/>
                <w:kern w:val="0"/>
                <w:sz w:val="18"/>
                <w:szCs w:val="18"/>
              </w:rPr>
              <w:t>李娜、何小红、白小强、杨帆</w:t>
            </w:r>
          </w:p>
        </w:tc>
        <w:tc>
          <w:tcPr>
            <w:tcW w:w="1007"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合格</w:t>
            </w:r>
          </w:p>
        </w:tc>
      </w:tr>
      <w:tr w:rsidR="00733D5F" w:rsidTr="00A47F2F">
        <w:trPr>
          <w:trHeight w:val="567"/>
          <w:jc w:val="center"/>
        </w:trPr>
        <w:tc>
          <w:tcPr>
            <w:tcW w:w="672" w:type="dxa"/>
            <w:tcBorders>
              <w:top w:val="nil"/>
              <w:left w:val="single" w:sz="4" w:space="0" w:color="auto"/>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31</w:t>
            </w:r>
          </w:p>
        </w:tc>
        <w:tc>
          <w:tcPr>
            <w:tcW w:w="2100"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西北工业大学</w:t>
            </w:r>
          </w:p>
        </w:tc>
        <w:tc>
          <w:tcPr>
            <w:tcW w:w="1349"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2022XKT34</w:t>
            </w:r>
          </w:p>
        </w:tc>
        <w:tc>
          <w:tcPr>
            <w:tcW w:w="5076"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napToGrid w:val="0"/>
                <w:spacing w:val="-6"/>
                <w:kern w:val="0"/>
                <w:sz w:val="18"/>
                <w:szCs w:val="18"/>
              </w:rPr>
              <w:t>数字化赋能视角下双一流高校辅导员成长与发展机制构建研究</w:t>
            </w:r>
          </w:p>
        </w:tc>
        <w:tc>
          <w:tcPr>
            <w:tcW w:w="1164"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张</w:t>
            </w:r>
            <w:r>
              <w:rPr>
                <w:rFonts w:eastAsia="宋体"/>
                <w:sz w:val="18"/>
                <w:szCs w:val="18"/>
              </w:rPr>
              <w:t xml:space="preserve">  </w:t>
            </w:r>
            <w:r>
              <w:rPr>
                <w:rFonts w:eastAsia="宋体"/>
                <w:sz w:val="18"/>
                <w:szCs w:val="18"/>
              </w:rPr>
              <w:t>莹</w:t>
            </w:r>
          </w:p>
        </w:tc>
        <w:tc>
          <w:tcPr>
            <w:tcW w:w="3593" w:type="dxa"/>
            <w:tcBorders>
              <w:top w:val="nil"/>
              <w:left w:val="nil"/>
              <w:bottom w:val="single" w:sz="4" w:space="0" w:color="auto"/>
              <w:right w:val="single" w:sz="4" w:space="0" w:color="auto"/>
            </w:tcBorders>
            <w:vAlign w:val="center"/>
          </w:tcPr>
          <w:p w:rsidR="00733D5F" w:rsidRDefault="00733D5F" w:rsidP="00A47F2F">
            <w:pPr>
              <w:jc w:val="center"/>
              <w:rPr>
                <w:rFonts w:eastAsia="宋体"/>
                <w:snapToGrid w:val="0"/>
                <w:spacing w:val="0"/>
                <w:kern w:val="0"/>
                <w:sz w:val="18"/>
                <w:szCs w:val="18"/>
              </w:rPr>
            </w:pPr>
            <w:r>
              <w:rPr>
                <w:rFonts w:eastAsia="宋体"/>
                <w:snapToGrid w:val="0"/>
                <w:spacing w:val="0"/>
                <w:kern w:val="0"/>
                <w:sz w:val="18"/>
                <w:szCs w:val="18"/>
              </w:rPr>
              <w:t>高永胜、周旷、戴卓、程姣姣、朱项项</w:t>
            </w:r>
          </w:p>
        </w:tc>
        <w:tc>
          <w:tcPr>
            <w:tcW w:w="1007"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合格</w:t>
            </w:r>
          </w:p>
        </w:tc>
      </w:tr>
      <w:tr w:rsidR="00733D5F" w:rsidTr="00A47F2F">
        <w:trPr>
          <w:trHeight w:val="567"/>
          <w:jc w:val="center"/>
        </w:trPr>
        <w:tc>
          <w:tcPr>
            <w:tcW w:w="672" w:type="dxa"/>
            <w:tcBorders>
              <w:top w:val="nil"/>
              <w:left w:val="single" w:sz="4" w:space="0" w:color="auto"/>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32</w:t>
            </w:r>
          </w:p>
        </w:tc>
        <w:tc>
          <w:tcPr>
            <w:tcW w:w="2100"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西安音乐学院</w:t>
            </w:r>
          </w:p>
        </w:tc>
        <w:tc>
          <w:tcPr>
            <w:tcW w:w="1349"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2022XKT35</w:t>
            </w:r>
          </w:p>
        </w:tc>
        <w:tc>
          <w:tcPr>
            <w:tcW w:w="5076"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陕甘宁边区红色音乐文化融入大学生思想政治教育路径研究</w:t>
            </w:r>
          </w:p>
        </w:tc>
        <w:tc>
          <w:tcPr>
            <w:tcW w:w="1164"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郭雯</w:t>
            </w:r>
          </w:p>
        </w:tc>
        <w:tc>
          <w:tcPr>
            <w:tcW w:w="3593" w:type="dxa"/>
            <w:tcBorders>
              <w:top w:val="nil"/>
              <w:left w:val="nil"/>
              <w:bottom w:val="single" w:sz="4" w:space="0" w:color="auto"/>
              <w:right w:val="single" w:sz="4" w:space="0" w:color="auto"/>
            </w:tcBorders>
            <w:vAlign w:val="center"/>
          </w:tcPr>
          <w:p w:rsidR="00733D5F" w:rsidRDefault="00733D5F" w:rsidP="00A47F2F">
            <w:pPr>
              <w:jc w:val="center"/>
              <w:rPr>
                <w:rFonts w:eastAsia="宋体"/>
                <w:snapToGrid w:val="0"/>
                <w:spacing w:val="0"/>
                <w:kern w:val="0"/>
                <w:sz w:val="18"/>
                <w:szCs w:val="18"/>
              </w:rPr>
            </w:pPr>
            <w:r>
              <w:rPr>
                <w:rFonts w:eastAsia="宋体"/>
                <w:snapToGrid w:val="0"/>
                <w:spacing w:val="0"/>
                <w:kern w:val="0"/>
                <w:sz w:val="18"/>
                <w:szCs w:val="18"/>
              </w:rPr>
              <w:t>张津波、刘巍巍、张丰韬、张颖、朱若昀</w:t>
            </w:r>
          </w:p>
        </w:tc>
        <w:tc>
          <w:tcPr>
            <w:tcW w:w="1007"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合格</w:t>
            </w:r>
          </w:p>
        </w:tc>
      </w:tr>
      <w:tr w:rsidR="00733D5F" w:rsidTr="00A47F2F">
        <w:trPr>
          <w:trHeight w:val="567"/>
          <w:jc w:val="center"/>
        </w:trPr>
        <w:tc>
          <w:tcPr>
            <w:tcW w:w="672" w:type="dxa"/>
            <w:tcBorders>
              <w:top w:val="nil"/>
              <w:left w:val="single" w:sz="4" w:space="0" w:color="auto"/>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33</w:t>
            </w:r>
          </w:p>
        </w:tc>
        <w:tc>
          <w:tcPr>
            <w:tcW w:w="2100"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西安交通大学城市学院</w:t>
            </w:r>
          </w:p>
        </w:tc>
        <w:tc>
          <w:tcPr>
            <w:tcW w:w="1349"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2022XKT36</w:t>
            </w:r>
          </w:p>
        </w:tc>
        <w:tc>
          <w:tcPr>
            <w:tcW w:w="5076"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大学生心理资本与网络问题学习行为的影响研究</w:t>
            </w:r>
          </w:p>
        </w:tc>
        <w:tc>
          <w:tcPr>
            <w:tcW w:w="1164"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张学堂</w:t>
            </w:r>
          </w:p>
        </w:tc>
        <w:tc>
          <w:tcPr>
            <w:tcW w:w="3593" w:type="dxa"/>
            <w:tcBorders>
              <w:top w:val="nil"/>
              <w:left w:val="nil"/>
              <w:bottom w:val="single" w:sz="4" w:space="0" w:color="auto"/>
              <w:right w:val="single" w:sz="4" w:space="0" w:color="auto"/>
            </w:tcBorders>
            <w:vAlign w:val="center"/>
          </w:tcPr>
          <w:p w:rsidR="00733D5F" w:rsidRDefault="00733D5F" w:rsidP="00A47F2F">
            <w:pPr>
              <w:jc w:val="center"/>
              <w:rPr>
                <w:rFonts w:eastAsia="宋体"/>
                <w:snapToGrid w:val="0"/>
                <w:spacing w:val="0"/>
                <w:kern w:val="0"/>
                <w:sz w:val="18"/>
                <w:szCs w:val="18"/>
              </w:rPr>
            </w:pPr>
            <w:r>
              <w:rPr>
                <w:rFonts w:eastAsia="宋体"/>
                <w:snapToGrid w:val="0"/>
                <w:spacing w:val="0"/>
                <w:kern w:val="0"/>
                <w:sz w:val="18"/>
                <w:szCs w:val="18"/>
              </w:rPr>
              <w:t>姚敏、陈志敏、杨梦圆、张德馨</w:t>
            </w:r>
          </w:p>
        </w:tc>
        <w:tc>
          <w:tcPr>
            <w:tcW w:w="1007"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合格</w:t>
            </w:r>
          </w:p>
        </w:tc>
      </w:tr>
      <w:tr w:rsidR="00733D5F" w:rsidTr="00A47F2F">
        <w:trPr>
          <w:trHeight w:val="567"/>
          <w:jc w:val="center"/>
        </w:trPr>
        <w:tc>
          <w:tcPr>
            <w:tcW w:w="672" w:type="dxa"/>
            <w:tcBorders>
              <w:top w:val="nil"/>
              <w:left w:val="single" w:sz="4" w:space="0" w:color="auto"/>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34</w:t>
            </w:r>
          </w:p>
        </w:tc>
        <w:tc>
          <w:tcPr>
            <w:tcW w:w="2100"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陕西科技大学</w:t>
            </w:r>
          </w:p>
        </w:tc>
        <w:tc>
          <w:tcPr>
            <w:tcW w:w="1349"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2022XKT37</w:t>
            </w:r>
          </w:p>
        </w:tc>
        <w:tc>
          <w:tcPr>
            <w:tcW w:w="5076"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大学生基层就业</w:t>
            </w:r>
            <w:r>
              <w:rPr>
                <w:rFonts w:eastAsia="宋体"/>
                <w:sz w:val="18"/>
                <w:szCs w:val="18"/>
              </w:rPr>
              <w:t>“</w:t>
            </w:r>
            <w:r>
              <w:rPr>
                <w:rFonts w:eastAsia="宋体"/>
                <w:sz w:val="18"/>
                <w:szCs w:val="18"/>
              </w:rPr>
              <w:t>四位一体</w:t>
            </w:r>
            <w:r>
              <w:rPr>
                <w:rFonts w:eastAsia="宋体"/>
                <w:sz w:val="18"/>
                <w:szCs w:val="18"/>
              </w:rPr>
              <w:t>”</w:t>
            </w:r>
            <w:r>
              <w:rPr>
                <w:rFonts w:eastAsia="宋体"/>
                <w:sz w:val="18"/>
                <w:szCs w:val="18"/>
              </w:rPr>
              <w:t>精准引导策略研究</w:t>
            </w:r>
          </w:p>
        </w:tc>
        <w:tc>
          <w:tcPr>
            <w:tcW w:w="1164"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郑美红</w:t>
            </w:r>
          </w:p>
        </w:tc>
        <w:tc>
          <w:tcPr>
            <w:tcW w:w="3593" w:type="dxa"/>
            <w:tcBorders>
              <w:top w:val="nil"/>
              <w:left w:val="nil"/>
              <w:bottom w:val="single" w:sz="4" w:space="0" w:color="auto"/>
              <w:right w:val="single" w:sz="4" w:space="0" w:color="auto"/>
            </w:tcBorders>
            <w:vAlign w:val="center"/>
          </w:tcPr>
          <w:p w:rsidR="00733D5F" w:rsidRDefault="00733D5F" w:rsidP="00A47F2F">
            <w:pPr>
              <w:jc w:val="center"/>
              <w:rPr>
                <w:rFonts w:eastAsia="宋体"/>
                <w:snapToGrid w:val="0"/>
                <w:spacing w:val="0"/>
                <w:kern w:val="0"/>
                <w:sz w:val="18"/>
                <w:szCs w:val="18"/>
              </w:rPr>
            </w:pPr>
            <w:r>
              <w:rPr>
                <w:rFonts w:eastAsia="宋体"/>
                <w:snapToGrid w:val="0"/>
                <w:spacing w:val="0"/>
                <w:kern w:val="0"/>
                <w:sz w:val="18"/>
                <w:szCs w:val="18"/>
              </w:rPr>
              <w:t>安玲、刘毅娟、高凯、穆学慧、牛硕</w:t>
            </w:r>
          </w:p>
        </w:tc>
        <w:tc>
          <w:tcPr>
            <w:tcW w:w="1007"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合格</w:t>
            </w:r>
          </w:p>
        </w:tc>
      </w:tr>
      <w:tr w:rsidR="00733D5F" w:rsidTr="00A47F2F">
        <w:trPr>
          <w:trHeight w:val="567"/>
          <w:jc w:val="center"/>
        </w:trPr>
        <w:tc>
          <w:tcPr>
            <w:tcW w:w="672" w:type="dxa"/>
            <w:tcBorders>
              <w:top w:val="nil"/>
              <w:left w:val="single" w:sz="4" w:space="0" w:color="auto"/>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35</w:t>
            </w:r>
          </w:p>
        </w:tc>
        <w:tc>
          <w:tcPr>
            <w:tcW w:w="2100"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西安理工大学</w:t>
            </w:r>
          </w:p>
        </w:tc>
        <w:tc>
          <w:tcPr>
            <w:tcW w:w="1349"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2022XKT39</w:t>
            </w:r>
          </w:p>
        </w:tc>
        <w:tc>
          <w:tcPr>
            <w:tcW w:w="5076"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w:t>
            </w:r>
            <w:r>
              <w:rPr>
                <w:rFonts w:eastAsia="宋体"/>
                <w:sz w:val="18"/>
                <w:szCs w:val="18"/>
              </w:rPr>
              <w:t>三全育人</w:t>
            </w:r>
            <w:r>
              <w:rPr>
                <w:rFonts w:eastAsia="宋体"/>
                <w:sz w:val="18"/>
                <w:szCs w:val="18"/>
              </w:rPr>
              <w:t>”</w:t>
            </w:r>
            <w:r>
              <w:rPr>
                <w:rFonts w:eastAsia="宋体"/>
                <w:sz w:val="18"/>
                <w:szCs w:val="18"/>
              </w:rPr>
              <w:t>视域下高校学生党建引领学风建设的创新路径研究</w:t>
            </w:r>
          </w:p>
        </w:tc>
        <w:tc>
          <w:tcPr>
            <w:tcW w:w="1164"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陈勇勇</w:t>
            </w:r>
          </w:p>
        </w:tc>
        <w:tc>
          <w:tcPr>
            <w:tcW w:w="3593" w:type="dxa"/>
            <w:tcBorders>
              <w:top w:val="nil"/>
              <w:left w:val="nil"/>
              <w:bottom w:val="single" w:sz="4" w:space="0" w:color="auto"/>
              <w:right w:val="single" w:sz="4" w:space="0" w:color="auto"/>
            </w:tcBorders>
            <w:vAlign w:val="center"/>
          </w:tcPr>
          <w:p w:rsidR="00733D5F" w:rsidRDefault="00733D5F" w:rsidP="00A47F2F">
            <w:pPr>
              <w:jc w:val="center"/>
              <w:rPr>
                <w:rFonts w:eastAsia="宋体"/>
                <w:snapToGrid w:val="0"/>
                <w:spacing w:val="0"/>
                <w:kern w:val="0"/>
                <w:sz w:val="18"/>
                <w:szCs w:val="18"/>
              </w:rPr>
            </w:pPr>
            <w:r>
              <w:rPr>
                <w:rFonts w:eastAsia="宋体"/>
                <w:snapToGrid w:val="0"/>
                <w:spacing w:val="0"/>
                <w:kern w:val="0"/>
                <w:sz w:val="18"/>
                <w:szCs w:val="18"/>
              </w:rPr>
              <w:t>郭瑞鹏、赵阳、宋振航、胡扬帆、兰春鹏</w:t>
            </w:r>
          </w:p>
        </w:tc>
        <w:tc>
          <w:tcPr>
            <w:tcW w:w="1007"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合格</w:t>
            </w:r>
          </w:p>
        </w:tc>
      </w:tr>
      <w:tr w:rsidR="00733D5F" w:rsidTr="00A47F2F">
        <w:trPr>
          <w:trHeight w:val="567"/>
          <w:jc w:val="center"/>
        </w:trPr>
        <w:tc>
          <w:tcPr>
            <w:tcW w:w="672" w:type="dxa"/>
            <w:tcBorders>
              <w:top w:val="nil"/>
              <w:left w:val="single" w:sz="4" w:space="0" w:color="auto"/>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36</w:t>
            </w:r>
          </w:p>
        </w:tc>
        <w:tc>
          <w:tcPr>
            <w:tcW w:w="2100" w:type="dxa"/>
            <w:tcBorders>
              <w:top w:val="nil"/>
              <w:left w:val="nil"/>
              <w:bottom w:val="single" w:sz="4" w:space="0" w:color="auto"/>
              <w:right w:val="single" w:sz="4" w:space="0" w:color="auto"/>
            </w:tcBorders>
            <w:noWrap/>
            <w:vAlign w:val="center"/>
          </w:tcPr>
          <w:p w:rsidR="00733D5F" w:rsidRDefault="00733D5F" w:rsidP="00A47F2F">
            <w:pPr>
              <w:jc w:val="center"/>
              <w:rPr>
                <w:rFonts w:eastAsia="宋体"/>
                <w:sz w:val="18"/>
                <w:szCs w:val="18"/>
              </w:rPr>
            </w:pPr>
            <w:r>
              <w:rPr>
                <w:rFonts w:eastAsia="宋体"/>
                <w:sz w:val="18"/>
                <w:szCs w:val="18"/>
              </w:rPr>
              <w:t>西安文理学院</w:t>
            </w:r>
          </w:p>
        </w:tc>
        <w:tc>
          <w:tcPr>
            <w:tcW w:w="1349"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2022XKT40</w:t>
            </w:r>
          </w:p>
        </w:tc>
        <w:tc>
          <w:tcPr>
            <w:tcW w:w="5076"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大学生科技创新教育全过程分阶段模式构建</w:t>
            </w:r>
            <w:r>
              <w:rPr>
                <w:rFonts w:eastAsia="宋体"/>
                <w:sz w:val="18"/>
                <w:szCs w:val="18"/>
              </w:rPr>
              <w:t>——</w:t>
            </w:r>
            <w:r>
              <w:rPr>
                <w:rFonts w:eastAsia="宋体"/>
                <w:sz w:val="18"/>
                <w:szCs w:val="18"/>
              </w:rPr>
              <w:t>以西安文理学院为例</w:t>
            </w:r>
          </w:p>
        </w:tc>
        <w:tc>
          <w:tcPr>
            <w:tcW w:w="1164" w:type="dxa"/>
            <w:tcBorders>
              <w:top w:val="nil"/>
              <w:left w:val="nil"/>
              <w:bottom w:val="single" w:sz="4" w:space="0" w:color="auto"/>
              <w:right w:val="single" w:sz="4" w:space="0" w:color="auto"/>
            </w:tcBorders>
            <w:noWrap/>
            <w:vAlign w:val="center"/>
          </w:tcPr>
          <w:p w:rsidR="00733D5F" w:rsidRDefault="00733D5F" w:rsidP="00A47F2F">
            <w:pPr>
              <w:jc w:val="center"/>
              <w:rPr>
                <w:rFonts w:eastAsia="宋体"/>
                <w:sz w:val="18"/>
                <w:szCs w:val="18"/>
              </w:rPr>
            </w:pPr>
            <w:r>
              <w:rPr>
                <w:rFonts w:eastAsia="宋体"/>
                <w:sz w:val="18"/>
                <w:szCs w:val="18"/>
              </w:rPr>
              <w:t>田红娟</w:t>
            </w:r>
          </w:p>
        </w:tc>
        <w:tc>
          <w:tcPr>
            <w:tcW w:w="3593" w:type="dxa"/>
            <w:tcBorders>
              <w:top w:val="nil"/>
              <w:left w:val="nil"/>
              <w:bottom w:val="single" w:sz="4" w:space="0" w:color="auto"/>
              <w:right w:val="single" w:sz="4" w:space="0" w:color="auto"/>
            </w:tcBorders>
            <w:vAlign w:val="center"/>
          </w:tcPr>
          <w:p w:rsidR="00733D5F" w:rsidRDefault="00733D5F" w:rsidP="00A47F2F">
            <w:pPr>
              <w:jc w:val="center"/>
              <w:rPr>
                <w:rFonts w:eastAsia="宋体"/>
                <w:snapToGrid w:val="0"/>
                <w:spacing w:val="0"/>
                <w:kern w:val="0"/>
                <w:sz w:val="18"/>
                <w:szCs w:val="18"/>
              </w:rPr>
            </w:pPr>
            <w:r>
              <w:rPr>
                <w:rFonts w:eastAsia="宋体"/>
                <w:snapToGrid w:val="0"/>
                <w:spacing w:val="0"/>
                <w:kern w:val="0"/>
                <w:sz w:val="18"/>
                <w:szCs w:val="18"/>
              </w:rPr>
              <w:t>郑旻、蔡军、杨永庚、黄彦军、张欢</w:t>
            </w:r>
          </w:p>
        </w:tc>
        <w:tc>
          <w:tcPr>
            <w:tcW w:w="1007"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合格</w:t>
            </w:r>
          </w:p>
        </w:tc>
      </w:tr>
      <w:tr w:rsidR="00733D5F" w:rsidTr="00A47F2F">
        <w:trPr>
          <w:trHeight w:val="567"/>
          <w:jc w:val="center"/>
        </w:trPr>
        <w:tc>
          <w:tcPr>
            <w:tcW w:w="672" w:type="dxa"/>
            <w:tcBorders>
              <w:top w:val="nil"/>
              <w:left w:val="single" w:sz="4" w:space="0" w:color="auto"/>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37</w:t>
            </w:r>
          </w:p>
        </w:tc>
        <w:tc>
          <w:tcPr>
            <w:tcW w:w="2100"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延安大学</w:t>
            </w:r>
          </w:p>
        </w:tc>
        <w:tc>
          <w:tcPr>
            <w:tcW w:w="1349"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2022XKT41</w:t>
            </w:r>
          </w:p>
        </w:tc>
        <w:tc>
          <w:tcPr>
            <w:tcW w:w="5076"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当代大学生系统化学习宣传习近平新时代中国特色社会主义思想路径探究</w:t>
            </w:r>
          </w:p>
        </w:tc>
        <w:tc>
          <w:tcPr>
            <w:tcW w:w="1164"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张</w:t>
            </w:r>
            <w:r>
              <w:rPr>
                <w:rFonts w:eastAsia="宋体"/>
                <w:sz w:val="18"/>
                <w:szCs w:val="18"/>
              </w:rPr>
              <w:t xml:space="preserve">  </w:t>
            </w:r>
            <w:r>
              <w:rPr>
                <w:rFonts w:eastAsia="宋体"/>
                <w:sz w:val="18"/>
                <w:szCs w:val="18"/>
              </w:rPr>
              <w:t>元</w:t>
            </w:r>
          </w:p>
        </w:tc>
        <w:tc>
          <w:tcPr>
            <w:tcW w:w="3593" w:type="dxa"/>
            <w:tcBorders>
              <w:top w:val="nil"/>
              <w:left w:val="nil"/>
              <w:bottom w:val="single" w:sz="4" w:space="0" w:color="auto"/>
              <w:right w:val="single" w:sz="4" w:space="0" w:color="auto"/>
            </w:tcBorders>
            <w:vAlign w:val="center"/>
          </w:tcPr>
          <w:p w:rsidR="00733D5F" w:rsidRDefault="00733D5F" w:rsidP="00A47F2F">
            <w:pPr>
              <w:jc w:val="center"/>
              <w:rPr>
                <w:rFonts w:eastAsia="宋体"/>
                <w:snapToGrid w:val="0"/>
                <w:spacing w:val="0"/>
                <w:kern w:val="0"/>
                <w:sz w:val="18"/>
                <w:szCs w:val="18"/>
              </w:rPr>
            </w:pPr>
            <w:r>
              <w:rPr>
                <w:rFonts w:eastAsia="宋体"/>
                <w:snapToGrid w:val="0"/>
                <w:spacing w:val="0"/>
                <w:kern w:val="0"/>
                <w:sz w:val="18"/>
                <w:szCs w:val="18"/>
              </w:rPr>
              <w:t>屈为奇、付成程、冯志宏、肖金学、赵海龙</w:t>
            </w:r>
          </w:p>
        </w:tc>
        <w:tc>
          <w:tcPr>
            <w:tcW w:w="1007"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合格</w:t>
            </w:r>
          </w:p>
        </w:tc>
      </w:tr>
      <w:tr w:rsidR="00733D5F" w:rsidTr="00A47F2F">
        <w:trPr>
          <w:trHeight w:val="567"/>
          <w:jc w:val="center"/>
        </w:trPr>
        <w:tc>
          <w:tcPr>
            <w:tcW w:w="672" w:type="dxa"/>
            <w:tcBorders>
              <w:top w:val="nil"/>
              <w:left w:val="single" w:sz="4" w:space="0" w:color="auto"/>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38</w:t>
            </w:r>
          </w:p>
        </w:tc>
        <w:tc>
          <w:tcPr>
            <w:tcW w:w="2100"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西安外国语大学</w:t>
            </w:r>
          </w:p>
        </w:tc>
        <w:tc>
          <w:tcPr>
            <w:tcW w:w="1349"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2022XKT42</w:t>
            </w:r>
          </w:p>
        </w:tc>
        <w:tc>
          <w:tcPr>
            <w:tcW w:w="5076"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网络微文化视阈下高校</w:t>
            </w:r>
            <w:r>
              <w:rPr>
                <w:rFonts w:eastAsia="宋体"/>
                <w:sz w:val="18"/>
                <w:szCs w:val="18"/>
              </w:rPr>
              <w:t>“</w:t>
            </w:r>
            <w:r>
              <w:rPr>
                <w:rFonts w:eastAsia="宋体"/>
                <w:sz w:val="18"/>
                <w:szCs w:val="18"/>
              </w:rPr>
              <w:t>微思政</w:t>
            </w:r>
            <w:r>
              <w:rPr>
                <w:rFonts w:eastAsia="宋体"/>
                <w:sz w:val="18"/>
                <w:szCs w:val="18"/>
              </w:rPr>
              <w:t>”</w:t>
            </w:r>
            <w:r>
              <w:rPr>
                <w:rFonts w:eastAsia="宋体"/>
                <w:sz w:val="18"/>
                <w:szCs w:val="18"/>
              </w:rPr>
              <w:t>教育</w:t>
            </w:r>
            <w:r>
              <w:rPr>
                <w:rFonts w:eastAsia="宋体"/>
                <w:sz w:val="18"/>
                <w:szCs w:val="18"/>
              </w:rPr>
              <w:t>“</w:t>
            </w:r>
            <w:r>
              <w:rPr>
                <w:rFonts w:eastAsia="宋体"/>
                <w:sz w:val="18"/>
                <w:szCs w:val="18"/>
              </w:rPr>
              <w:t>四维融合</w:t>
            </w:r>
            <w:r>
              <w:rPr>
                <w:rFonts w:eastAsia="宋体"/>
                <w:sz w:val="18"/>
                <w:szCs w:val="18"/>
              </w:rPr>
              <w:t>”</w:t>
            </w:r>
            <w:r>
              <w:rPr>
                <w:rFonts w:eastAsia="宋体"/>
                <w:sz w:val="18"/>
                <w:szCs w:val="18"/>
              </w:rPr>
              <w:t>路径探索</w:t>
            </w:r>
          </w:p>
        </w:tc>
        <w:tc>
          <w:tcPr>
            <w:tcW w:w="1164"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王萌</w:t>
            </w:r>
          </w:p>
        </w:tc>
        <w:tc>
          <w:tcPr>
            <w:tcW w:w="3593" w:type="dxa"/>
            <w:tcBorders>
              <w:top w:val="nil"/>
              <w:left w:val="nil"/>
              <w:bottom w:val="single" w:sz="4" w:space="0" w:color="auto"/>
              <w:right w:val="single" w:sz="4" w:space="0" w:color="auto"/>
            </w:tcBorders>
            <w:vAlign w:val="center"/>
          </w:tcPr>
          <w:p w:rsidR="00733D5F" w:rsidRDefault="00733D5F" w:rsidP="00A47F2F">
            <w:pPr>
              <w:jc w:val="center"/>
              <w:rPr>
                <w:rFonts w:eastAsia="宋体"/>
                <w:snapToGrid w:val="0"/>
                <w:spacing w:val="0"/>
                <w:kern w:val="0"/>
                <w:sz w:val="18"/>
                <w:szCs w:val="18"/>
              </w:rPr>
            </w:pPr>
            <w:r>
              <w:rPr>
                <w:rFonts w:eastAsia="宋体"/>
                <w:snapToGrid w:val="0"/>
                <w:spacing w:val="0"/>
                <w:kern w:val="0"/>
                <w:sz w:val="18"/>
                <w:szCs w:val="18"/>
              </w:rPr>
              <w:t>白澍、</w:t>
            </w:r>
            <w:r>
              <w:rPr>
                <w:rFonts w:eastAsia="宋体"/>
                <w:snapToGrid w:val="0"/>
                <w:spacing w:val="0"/>
                <w:kern w:val="0"/>
                <w:sz w:val="18"/>
                <w:szCs w:val="18"/>
              </w:rPr>
              <w:t xml:space="preserve"> </w:t>
            </w:r>
            <w:r>
              <w:rPr>
                <w:rFonts w:eastAsia="宋体"/>
                <w:snapToGrid w:val="0"/>
                <w:spacing w:val="0"/>
                <w:kern w:val="0"/>
                <w:sz w:val="18"/>
                <w:szCs w:val="18"/>
              </w:rPr>
              <w:t>赵战花、</w:t>
            </w:r>
            <w:r>
              <w:rPr>
                <w:rFonts w:eastAsia="宋体"/>
                <w:snapToGrid w:val="0"/>
                <w:spacing w:val="0"/>
                <w:kern w:val="0"/>
                <w:sz w:val="18"/>
                <w:szCs w:val="18"/>
              </w:rPr>
              <w:t xml:space="preserve"> </w:t>
            </w:r>
            <w:r>
              <w:rPr>
                <w:rFonts w:eastAsia="宋体"/>
                <w:snapToGrid w:val="0"/>
                <w:spacing w:val="0"/>
                <w:kern w:val="0"/>
                <w:sz w:val="18"/>
                <w:szCs w:val="18"/>
              </w:rPr>
              <w:t>唐媛媛、白丫、来晓菲</w:t>
            </w:r>
          </w:p>
        </w:tc>
        <w:tc>
          <w:tcPr>
            <w:tcW w:w="1007"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合格</w:t>
            </w:r>
          </w:p>
        </w:tc>
      </w:tr>
      <w:tr w:rsidR="00733D5F" w:rsidTr="00A47F2F">
        <w:trPr>
          <w:trHeight w:val="567"/>
          <w:jc w:val="center"/>
        </w:trPr>
        <w:tc>
          <w:tcPr>
            <w:tcW w:w="672" w:type="dxa"/>
            <w:tcBorders>
              <w:top w:val="nil"/>
              <w:left w:val="single" w:sz="4" w:space="0" w:color="auto"/>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39</w:t>
            </w:r>
          </w:p>
        </w:tc>
        <w:tc>
          <w:tcPr>
            <w:tcW w:w="2100"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西安工程大学</w:t>
            </w:r>
          </w:p>
        </w:tc>
        <w:tc>
          <w:tcPr>
            <w:tcW w:w="1349"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2022XKT43</w:t>
            </w:r>
          </w:p>
        </w:tc>
        <w:tc>
          <w:tcPr>
            <w:tcW w:w="5076"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应对重大疫情背景下高校学生教育管理工作创新研究</w:t>
            </w:r>
          </w:p>
        </w:tc>
        <w:tc>
          <w:tcPr>
            <w:tcW w:w="1164"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常传旭</w:t>
            </w:r>
          </w:p>
        </w:tc>
        <w:tc>
          <w:tcPr>
            <w:tcW w:w="3593" w:type="dxa"/>
            <w:tcBorders>
              <w:top w:val="nil"/>
              <w:left w:val="nil"/>
              <w:bottom w:val="single" w:sz="4" w:space="0" w:color="auto"/>
              <w:right w:val="single" w:sz="4" w:space="0" w:color="auto"/>
            </w:tcBorders>
            <w:vAlign w:val="center"/>
          </w:tcPr>
          <w:p w:rsidR="00733D5F" w:rsidRDefault="00733D5F" w:rsidP="00A47F2F">
            <w:pPr>
              <w:jc w:val="center"/>
              <w:rPr>
                <w:rFonts w:eastAsia="宋体"/>
                <w:snapToGrid w:val="0"/>
                <w:spacing w:val="0"/>
                <w:kern w:val="0"/>
                <w:sz w:val="18"/>
                <w:szCs w:val="18"/>
              </w:rPr>
            </w:pPr>
            <w:r>
              <w:rPr>
                <w:rFonts w:eastAsia="宋体"/>
                <w:snapToGrid w:val="0"/>
                <w:spacing w:val="0"/>
                <w:kern w:val="0"/>
                <w:sz w:val="18"/>
                <w:szCs w:val="18"/>
              </w:rPr>
              <w:t>王升刚、杨早宁、任子瑜、王德利、朱成功</w:t>
            </w:r>
          </w:p>
        </w:tc>
        <w:tc>
          <w:tcPr>
            <w:tcW w:w="1007"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合格</w:t>
            </w:r>
          </w:p>
        </w:tc>
      </w:tr>
      <w:tr w:rsidR="00733D5F" w:rsidTr="00A47F2F">
        <w:trPr>
          <w:trHeight w:val="567"/>
          <w:jc w:val="center"/>
        </w:trPr>
        <w:tc>
          <w:tcPr>
            <w:tcW w:w="672" w:type="dxa"/>
            <w:tcBorders>
              <w:top w:val="nil"/>
              <w:left w:val="single" w:sz="4" w:space="0" w:color="auto"/>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40</w:t>
            </w:r>
          </w:p>
        </w:tc>
        <w:tc>
          <w:tcPr>
            <w:tcW w:w="2100"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陕西中医药大学</w:t>
            </w:r>
          </w:p>
        </w:tc>
        <w:tc>
          <w:tcPr>
            <w:tcW w:w="1349"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2022XKT44</w:t>
            </w:r>
          </w:p>
        </w:tc>
        <w:tc>
          <w:tcPr>
            <w:tcW w:w="5076"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构建具有医学院校特色的实践育人共同体模式研究</w:t>
            </w:r>
          </w:p>
        </w:tc>
        <w:tc>
          <w:tcPr>
            <w:tcW w:w="1164"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李恪轩</w:t>
            </w:r>
          </w:p>
        </w:tc>
        <w:tc>
          <w:tcPr>
            <w:tcW w:w="3593" w:type="dxa"/>
            <w:tcBorders>
              <w:top w:val="nil"/>
              <w:left w:val="nil"/>
              <w:bottom w:val="single" w:sz="4" w:space="0" w:color="auto"/>
              <w:right w:val="single" w:sz="4" w:space="0" w:color="auto"/>
            </w:tcBorders>
            <w:vAlign w:val="center"/>
          </w:tcPr>
          <w:p w:rsidR="00733D5F" w:rsidRDefault="00733D5F" w:rsidP="00A47F2F">
            <w:pPr>
              <w:jc w:val="center"/>
              <w:rPr>
                <w:rFonts w:eastAsia="宋体"/>
                <w:snapToGrid w:val="0"/>
                <w:spacing w:val="0"/>
                <w:kern w:val="0"/>
                <w:sz w:val="18"/>
                <w:szCs w:val="18"/>
              </w:rPr>
            </w:pPr>
            <w:r>
              <w:rPr>
                <w:rFonts w:eastAsia="宋体"/>
                <w:snapToGrid w:val="0"/>
                <w:spacing w:val="0"/>
                <w:kern w:val="0"/>
                <w:sz w:val="18"/>
                <w:szCs w:val="18"/>
              </w:rPr>
              <w:t>张冬青、艾霞、杨文、门元元、王潇爽</w:t>
            </w:r>
          </w:p>
        </w:tc>
        <w:tc>
          <w:tcPr>
            <w:tcW w:w="1007"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合格</w:t>
            </w:r>
          </w:p>
        </w:tc>
      </w:tr>
      <w:tr w:rsidR="00733D5F" w:rsidTr="00A47F2F">
        <w:trPr>
          <w:trHeight w:val="567"/>
          <w:jc w:val="center"/>
        </w:trPr>
        <w:tc>
          <w:tcPr>
            <w:tcW w:w="672" w:type="dxa"/>
            <w:tcBorders>
              <w:top w:val="nil"/>
              <w:left w:val="single" w:sz="4" w:space="0" w:color="auto"/>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41</w:t>
            </w:r>
          </w:p>
        </w:tc>
        <w:tc>
          <w:tcPr>
            <w:tcW w:w="2100"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铜川职业技术学院</w:t>
            </w:r>
          </w:p>
        </w:tc>
        <w:tc>
          <w:tcPr>
            <w:tcW w:w="1349"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2022XKT45</w:t>
            </w:r>
          </w:p>
        </w:tc>
        <w:tc>
          <w:tcPr>
            <w:tcW w:w="5076"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新时代高职院校学生劳动价值观培育研究</w:t>
            </w:r>
          </w:p>
        </w:tc>
        <w:tc>
          <w:tcPr>
            <w:tcW w:w="1164"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王于楠</w:t>
            </w:r>
          </w:p>
        </w:tc>
        <w:tc>
          <w:tcPr>
            <w:tcW w:w="3593" w:type="dxa"/>
            <w:tcBorders>
              <w:top w:val="nil"/>
              <w:left w:val="nil"/>
              <w:bottom w:val="single" w:sz="4" w:space="0" w:color="auto"/>
              <w:right w:val="single" w:sz="4" w:space="0" w:color="auto"/>
            </w:tcBorders>
            <w:vAlign w:val="center"/>
          </w:tcPr>
          <w:p w:rsidR="00733D5F" w:rsidRDefault="00733D5F" w:rsidP="00A47F2F">
            <w:pPr>
              <w:jc w:val="center"/>
              <w:rPr>
                <w:rFonts w:eastAsia="宋体"/>
                <w:snapToGrid w:val="0"/>
                <w:spacing w:val="0"/>
                <w:kern w:val="0"/>
                <w:sz w:val="18"/>
                <w:szCs w:val="18"/>
              </w:rPr>
            </w:pPr>
            <w:r>
              <w:rPr>
                <w:rFonts w:eastAsia="宋体"/>
                <w:snapToGrid w:val="0"/>
                <w:spacing w:val="0"/>
                <w:kern w:val="0"/>
                <w:sz w:val="18"/>
                <w:szCs w:val="18"/>
              </w:rPr>
              <w:t>李霞、田娇娇、刘文超、王飞、王超</w:t>
            </w:r>
          </w:p>
        </w:tc>
        <w:tc>
          <w:tcPr>
            <w:tcW w:w="1007"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合格</w:t>
            </w:r>
          </w:p>
        </w:tc>
      </w:tr>
      <w:tr w:rsidR="00733D5F" w:rsidTr="00A47F2F">
        <w:trPr>
          <w:trHeight w:val="567"/>
          <w:jc w:val="center"/>
        </w:trPr>
        <w:tc>
          <w:tcPr>
            <w:tcW w:w="672" w:type="dxa"/>
            <w:tcBorders>
              <w:top w:val="nil"/>
              <w:left w:val="single" w:sz="4" w:space="0" w:color="auto"/>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42</w:t>
            </w:r>
          </w:p>
        </w:tc>
        <w:tc>
          <w:tcPr>
            <w:tcW w:w="2100"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陕西职业技术学院</w:t>
            </w:r>
          </w:p>
        </w:tc>
        <w:tc>
          <w:tcPr>
            <w:tcW w:w="1349"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2022XKT46</w:t>
            </w:r>
          </w:p>
        </w:tc>
        <w:tc>
          <w:tcPr>
            <w:tcW w:w="5076"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基于</w:t>
            </w:r>
            <w:r>
              <w:rPr>
                <w:rFonts w:eastAsia="宋体"/>
                <w:sz w:val="18"/>
                <w:szCs w:val="18"/>
              </w:rPr>
              <w:t>AHP</w:t>
            </w:r>
            <w:r>
              <w:rPr>
                <w:rFonts w:eastAsia="宋体"/>
                <w:sz w:val="18"/>
                <w:szCs w:val="18"/>
              </w:rPr>
              <w:t>的新时代高职院校辅导员核心素养研究</w:t>
            </w:r>
          </w:p>
        </w:tc>
        <w:tc>
          <w:tcPr>
            <w:tcW w:w="1164"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王茜</w:t>
            </w:r>
          </w:p>
        </w:tc>
        <w:tc>
          <w:tcPr>
            <w:tcW w:w="3593" w:type="dxa"/>
            <w:tcBorders>
              <w:top w:val="nil"/>
              <w:left w:val="nil"/>
              <w:bottom w:val="single" w:sz="4" w:space="0" w:color="auto"/>
              <w:right w:val="single" w:sz="4" w:space="0" w:color="auto"/>
            </w:tcBorders>
            <w:vAlign w:val="center"/>
          </w:tcPr>
          <w:p w:rsidR="00733D5F" w:rsidRDefault="00733D5F" w:rsidP="00A47F2F">
            <w:pPr>
              <w:jc w:val="center"/>
              <w:rPr>
                <w:rFonts w:eastAsia="宋体"/>
                <w:snapToGrid w:val="0"/>
                <w:spacing w:val="0"/>
                <w:kern w:val="0"/>
                <w:sz w:val="18"/>
                <w:szCs w:val="18"/>
              </w:rPr>
            </w:pPr>
            <w:r>
              <w:rPr>
                <w:rFonts w:eastAsia="宋体"/>
                <w:snapToGrid w:val="0"/>
                <w:spacing w:val="0"/>
                <w:kern w:val="0"/>
                <w:sz w:val="18"/>
                <w:szCs w:val="18"/>
              </w:rPr>
              <w:t>孙鹏、周光杰、李琨、孙阳</w:t>
            </w:r>
          </w:p>
        </w:tc>
        <w:tc>
          <w:tcPr>
            <w:tcW w:w="1007"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合格</w:t>
            </w:r>
          </w:p>
        </w:tc>
      </w:tr>
      <w:tr w:rsidR="00733D5F" w:rsidTr="00A47F2F">
        <w:trPr>
          <w:trHeight w:val="567"/>
          <w:jc w:val="center"/>
        </w:trPr>
        <w:tc>
          <w:tcPr>
            <w:tcW w:w="672" w:type="dxa"/>
            <w:tcBorders>
              <w:top w:val="nil"/>
              <w:left w:val="single" w:sz="4" w:space="0" w:color="auto"/>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43</w:t>
            </w:r>
          </w:p>
        </w:tc>
        <w:tc>
          <w:tcPr>
            <w:tcW w:w="2100"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陕西科技大学镐京学院</w:t>
            </w:r>
          </w:p>
        </w:tc>
        <w:tc>
          <w:tcPr>
            <w:tcW w:w="1349"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2022XKT47</w:t>
            </w:r>
          </w:p>
        </w:tc>
        <w:tc>
          <w:tcPr>
            <w:tcW w:w="5076"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w:t>
            </w:r>
            <w:r>
              <w:rPr>
                <w:rFonts w:eastAsia="宋体"/>
                <w:sz w:val="18"/>
                <w:szCs w:val="18"/>
              </w:rPr>
              <w:t>一主两辅三融合</w:t>
            </w:r>
            <w:r>
              <w:rPr>
                <w:rFonts w:eastAsia="宋体"/>
                <w:sz w:val="18"/>
                <w:szCs w:val="18"/>
              </w:rPr>
              <w:t>”</w:t>
            </w:r>
            <w:r>
              <w:rPr>
                <w:rFonts w:eastAsia="宋体"/>
                <w:sz w:val="18"/>
                <w:szCs w:val="18"/>
              </w:rPr>
              <w:t>党建工作模式下陕西民办高校育人质量提升研究</w:t>
            </w:r>
          </w:p>
        </w:tc>
        <w:tc>
          <w:tcPr>
            <w:tcW w:w="1164"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韩家鸿</w:t>
            </w:r>
          </w:p>
        </w:tc>
        <w:tc>
          <w:tcPr>
            <w:tcW w:w="3593" w:type="dxa"/>
            <w:tcBorders>
              <w:top w:val="nil"/>
              <w:left w:val="nil"/>
              <w:bottom w:val="single" w:sz="4" w:space="0" w:color="auto"/>
              <w:right w:val="single" w:sz="4" w:space="0" w:color="auto"/>
            </w:tcBorders>
            <w:vAlign w:val="center"/>
          </w:tcPr>
          <w:p w:rsidR="00733D5F" w:rsidRDefault="00733D5F" w:rsidP="00A47F2F">
            <w:pPr>
              <w:jc w:val="center"/>
              <w:rPr>
                <w:rFonts w:eastAsia="宋体"/>
                <w:snapToGrid w:val="0"/>
                <w:spacing w:val="0"/>
                <w:kern w:val="0"/>
                <w:sz w:val="18"/>
                <w:szCs w:val="18"/>
              </w:rPr>
            </w:pPr>
            <w:r>
              <w:rPr>
                <w:rFonts w:eastAsia="宋体"/>
                <w:snapToGrid w:val="0"/>
                <w:spacing w:val="0"/>
                <w:kern w:val="0"/>
                <w:sz w:val="18"/>
                <w:szCs w:val="18"/>
              </w:rPr>
              <w:t>李晗静、李艳艳、杨蒙蒙、刘翠梅、江月</w:t>
            </w:r>
          </w:p>
        </w:tc>
        <w:tc>
          <w:tcPr>
            <w:tcW w:w="1007"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合格</w:t>
            </w:r>
          </w:p>
        </w:tc>
      </w:tr>
      <w:tr w:rsidR="00733D5F" w:rsidTr="00A47F2F">
        <w:trPr>
          <w:trHeight w:val="567"/>
          <w:jc w:val="center"/>
        </w:trPr>
        <w:tc>
          <w:tcPr>
            <w:tcW w:w="672" w:type="dxa"/>
            <w:tcBorders>
              <w:top w:val="nil"/>
              <w:left w:val="single" w:sz="4" w:space="0" w:color="auto"/>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lastRenderedPageBreak/>
              <w:t>44</w:t>
            </w:r>
          </w:p>
        </w:tc>
        <w:tc>
          <w:tcPr>
            <w:tcW w:w="2100"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西安工程大学</w:t>
            </w:r>
          </w:p>
        </w:tc>
        <w:tc>
          <w:tcPr>
            <w:tcW w:w="1349"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2022XKT48</w:t>
            </w:r>
          </w:p>
        </w:tc>
        <w:tc>
          <w:tcPr>
            <w:tcW w:w="5076"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分众传播视阈下高校创新型班团组织建设路径研究与实践</w:t>
            </w:r>
          </w:p>
        </w:tc>
        <w:tc>
          <w:tcPr>
            <w:tcW w:w="1164"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黄冠</w:t>
            </w:r>
          </w:p>
        </w:tc>
        <w:tc>
          <w:tcPr>
            <w:tcW w:w="3593" w:type="dxa"/>
            <w:tcBorders>
              <w:top w:val="nil"/>
              <w:left w:val="nil"/>
              <w:bottom w:val="single" w:sz="4" w:space="0" w:color="auto"/>
              <w:right w:val="single" w:sz="4" w:space="0" w:color="auto"/>
            </w:tcBorders>
            <w:vAlign w:val="center"/>
          </w:tcPr>
          <w:p w:rsidR="00733D5F" w:rsidRDefault="00733D5F" w:rsidP="00A47F2F">
            <w:pPr>
              <w:jc w:val="center"/>
              <w:rPr>
                <w:rFonts w:eastAsia="宋体"/>
                <w:snapToGrid w:val="0"/>
                <w:spacing w:val="0"/>
                <w:kern w:val="0"/>
                <w:sz w:val="18"/>
                <w:szCs w:val="18"/>
              </w:rPr>
            </w:pPr>
            <w:r>
              <w:rPr>
                <w:rFonts w:eastAsia="宋体"/>
                <w:snapToGrid w:val="0"/>
                <w:spacing w:val="0"/>
                <w:kern w:val="0"/>
                <w:sz w:val="18"/>
                <w:szCs w:val="18"/>
              </w:rPr>
              <w:t>刘俊富、谢霈、屈利军、王晓先、杨雪峰</w:t>
            </w:r>
          </w:p>
        </w:tc>
        <w:tc>
          <w:tcPr>
            <w:tcW w:w="1007"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合格</w:t>
            </w:r>
          </w:p>
        </w:tc>
      </w:tr>
      <w:tr w:rsidR="00733D5F" w:rsidTr="00A47F2F">
        <w:trPr>
          <w:trHeight w:val="567"/>
          <w:jc w:val="center"/>
        </w:trPr>
        <w:tc>
          <w:tcPr>
            <w:tcW w:w="672" w:type="dxa"/>
            <w:tcBorders>
              <w:top w:val="nil"/>
              <w:left w:val="single" w:sz="4" w:space="0" w:color="auto"/>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45</w:t>
            </w:r>
          </w:p>
        </w:tc>
        <w:tc>
          <w:tcPr>
            <w:tcW w:w="2100"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西安外事学院</w:t>
            </w:r>
          </w:p>
        </w:tc>
        <w:tc>
          <w:tcPr>
            <w:tcW w:w="1349"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2022XKT49</w:t>
            </w:r>
          </w:p>
        </w:tc>
        <w:tc>
          <w:tcPr>
            <w:tcW w:w="5076"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民办高校思想政治教育网络社群认同机制研究</w:t>
            </w:r>
          </w:p>
        </w:tc>
        <w:tc>
          <w:tcPr>
            <w:tcW w:w="1164"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杜岳霖</w:t>
            </w:r>
          </w:p>
        </w:tc>
        <w:tc>
          <w:tcPr>
            <w:tcW w:w="3593" w:type="dxa"/>
            <w:tcBorders>
              <w:top w:val="nil"/>
              <w:left w:val="nil"/>
              <w:bottom w:val="single" w:sz="4" w:space="0" w:color="auto"/>
              <w:right w:val="single" w:sz="4" w:space="0" w:color="auto"/>
            </w:tcBorders>
            <w:vAlign w:val="center"/>
          </w:tcPr>
          <w:p w:rsidR="00733D5F" w:rsidRDefault="00733D5F" w:rsidP="00A47F2F">
            <w:pPr>
              <w:jc w:val="center"/>
              <w:rPr>
                <w:rFonts w:eastAsia="宋体"/>
                <w:snapToGrid w:val="0"/>
                <w:spacing w:val="0"/>
                <w:kern w:val="0"/>
                <w:sz w:val="18"/>
                <w:szCs w:val="18"/>
              </w:rPr>
            </w:pPr>
            <w:r>
              <w:rPr>
                <w:rFonts w:eastAsia="宋体"/>
                <w:snapToGrid w:val="0"/>
                <w:spacing w:val="0"/>
                <w:kern w:val="0"/>
                <w:sz w:val="18"/>
                <w:szCs w:val="18"/>
              </w:rPr>
              <w:t>刘赞、张建良、杨睿、梁娅妮</w:t>
            </w:r>
          </w:p>
        </w:tc>
        <w:tc>
          <w:tcPr>
            <w:tcW w:w="1007"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合格</w:t>
            </w:r>
          </w:p>
        </w:tc>
      </w:tr>
      <w:tr w:rsidR="00733D5F" w:rsidTr="00A47F2F">
        <w:trPr>
          <w:trHeight w:val="567"/>
          <w:jc w:val="center"/>
        </w:trPr>
        <w:tc>
          <w:tcPr>
            <w:tcW w:w="672" w:type="dxa"/>
            <w:tcBorders>
              <w:top w:val="nil"/>
              <w:left w:val="single" w:sz="4" w:space="0" w:color="auto"/>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46</w:t>
            </w:r>
          </w:p>
        </w:tc>
        <w:tc>
          <w:tcPr>
            <w:tcW w:w="2100"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陕西科技大学</w:t>
            </w:r>
          </w:p>
        </w:tc>
        <w:tc>
          <w:tcPr>
            <w:tcW w:w="1349"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2022XKT50</w:t>
            </w:r>
          </w:p>
        </w:tc>
        <w:tc>
          <w:tcPr>
            <w:tcW w:w="5076"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陕西高校辅导员队伍专业化职业化发展路径研究</w:t>
            </w:r>
          </w:p>
        </w:tc>
        <w:tc>
          <w:tcPr>
            <w:tcW w:w="1164"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董雪</w:t>
            </w:r>
          </w:p>
        </w:tc>
        <w:tc>
          <w:tcPr>
            <w:tcW w:w="3593" w:type="dxa"/>
            <w:tcBorders>
              <w:top w:val="nil"/>
              <w:left w:val="nil"/>
              <w:bottom w:val="single" w:sz="4" w:space="0" w:color="auto"/>
              <w:right w:val="single" w:sz="4" w:space="0" w:color="auto"/>
            </w:tcBorders>
            <w:vAlign w:val="center"/>
          </w:tcPr>
          <w:p w:rsidR="00733D5F" w:rsidRDefault="00733D5F" w:rsidP="00A47F2F">
            <w:pPr>
              <w:jc w:val="center"/>
              <w:rPr>
                <w:rFonts w:eastAsia="宋体"/>
                <w:snapToGrid w:val="0"/>
                <w:spacing w:val="0"/>
                <w:kern w:val="0"/>
                <w:sz w:val="18"/>
                <w:szCs w:val="18"/>
              </w:rPr>
            </w:pPr>
            <w:r>
              <w:rPr>
                <w:rFonts w:eastAsia="宋体"/>
                <w:snapToGrid w:val="0"/>
                <w:spacing w:val="0"/>
                <w:kern w:val="0"/>
                <w:sz w:val="18"/>
                <w:szCs w:val="18"/>
              </w:rPr>
              <w:t>蓝璟、柳心雨、王琳颖、房若愚、范紫轩</w:t>
            </w:r>
          </w:p>
        </w:tc>
        <w:tc>
          <w:tcPr>
            <w:tcW w:w="1007"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合格</w:t>
            </w:r>
          </w:p>
        </w:tc>
      </w:tr>
      <w:tr w:rsidR="00733D5F" w:rsidTr="00A47F2F">
        <w:trPr>
          <w:trHeight w:val="567"/>
          <w:jc w:val="center"/>
        </w:trPr>
        <w:tc>
          <w:tcPr>
            <w:tcW w:w="672" w:type="dxa"/>
            <w:tcBorders>
              <w:top w:val="nil"/>
              <w:left w:val="single" w:sz="4" w:space="0" w:color="auto"/>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47</w:t>
            </w:r>
          </w:p>
        </w:tc>
        <w:tc>
          <w:tcPr>
            <w:tcW w:w="2100"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西安建筑科技大学</w:t>
            </w:r>
          </w:p>
        </w:tc>
        <w:tc>
          <w:tcPr>
            <w:tcW w:w="1349"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2022XKT51</w:t>
            </w:r>
          </w:p>
        </w:tc>
        <w:tc>
          <w:tcPr>
            <w:tcW w:w="5076"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新时代大学生职业生涯规划教育体系研究</w:t>
            </w:r>
          </w:p>
        </w:tc>
        <w:tc>
          <w:tcPr>
            <w:tcW w:w="1164"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屈超</w:t>
            </w:r>
          </w:p>
        </w:tc>
        <w:tc>
          <w:tcPr>
            <w:tcW w:w="3593" w:type="dxa"/>
            <w:tcBorders>
              <w:top w:val="nil"/>
              <w:left w:val="nil"/>
              <w:bottom w:val="single" w:sz="4" w:space="0" w:color="auto"/>
              <w:right w:val="single" w:sz="4" w:space="0" w:color="auto"/>
            </w:tcBorders>
            <w:vAlign w:val="center"/>
          </w:tcPr>
          <w:p w:rsidR="00733D5F" w:rsidRDefault="00733D5F" w:rsidP="00A47F2F">
            <w:pPr>
              <w:jc w:val="center"/>
              <w:rPr>
                <w:rFonts w:eastAsia="宋体"/>
                <w:snapToGrid w:val="0"/>
                <w:spacing w:val="0"/>
                <w:kern w:val="0"/>
                <w:sz w:val="18"/>
                <w:szCs w:val="18"/>
              </w:rPr>
            </w:pPr>
            <w:r>
              <w:rPr>
                <w:rFonts w:eastAsia="宋体"/>
                <w:snapToGrid w:val="0"/>
                <w:spacing w:val="0"/>
                <w:kern w:val="0"/>
                <w:sz w:val="18"/>
                <w:szCs w:val="18"/>
              </w:rPr>
              <w:t>王凯、朱沙浪、孙立力</w:t>
            </w:r>
          </w:p>
        </w:tc>
        <w:tc>
          <w:tcPr>
            <w:tcW w:w="1007"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合格</w:t>
            </w:r>
          </w:p>
        </w:tc>
      </w:tr>
      <w:tr w:rsidR="00733D5F" w:rsidTr="00A47F2F">
        <w:trPr>
          <w:trHeight w:val="567"/>
          <w:jc w:val="center"/>
        </w:trPr>
        <w:tc>
          <w:tcPr>
            <w:tcW w:w="672" w:type="dxa"/>
            <w:tcBorders>
              <w:top w:val="nil"/>
              <w:left w:val="single" w:sz="4" w:space="0" w:color="auto"/>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48</w:t>
            </w:r>
          </w:p>
        </w:tc>
        <w:tc>
          <w:tcPr>
            <w:tcW w:w="2100"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陕西交通职业技术学院</w:t>
            </w:r>
          </w:p>
        </w:tc>
        <w:tc>
          <w:tcPr>
            <w:tcW w:w="1349"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2022XKT52</w:t>
            </w:r>
          </w:p>
        </w:tc>
        <w:tc>
          <w:tcPr>
            <w:tcW w:w="5076"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基于心理资本视角的高职学生社交焦虑干预研究</w:t>
            </w:r>
          </w:p>
        </w:tc>
        <w:tc>
          <w:tcPr>
            <w:tcW w:w="1164"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吴新颖</w:t>
            </w:r>
          </w:p>
        </w:tc>
        <w:tc>
          <w:tcPr>
            <w:tcW w:w="3593" w:type="dxa"/>
            <w:tcBorders>
              <w:top w:val="nil"/>
              <w:left w:val="nil"/>
              <w:bottom w:val="single" w:sz="4" w:space="0" w:color="auto"/>
              <w:right w:val="single" w:sz="4" w:space="0" w:color="auto"/>
            </w:tcBorders>
            <w:vAlign w:val="center"/>
          </w:tcPr>
          <w:p w:rsidR="00733D5F" w:rsidRDefault="00733D5F" w:rsidP="00A47F2F">
            <w:pPr>
              <w:jc w:val="center"/>
              <w:rPr>
                <w:rFonts w:eastAsia="宋体"/>
                <w:snapToGrid w:val="0"/>
                <w:spacing w:val="0"/>
                <w:kern w:val="0"/>
                <w:sz w:val="18"/>
                <w:szCs w:val="18"/>
              </w:rPr>
            </w:pPr>
            <w:r>
              <w:rPr>
                <w:rFonts w:eastAsia="宋体"/>
                <w:snapToGrid w:val="0"/>
                <w:spacing w:val="0"/>
                <w:kern w:val="0"/>
                <w:sz w:val="18"/>
                <w:szCs w:val="18"/>
              </w:rPr>
              <w:t>杜佳彤、刘晶、曹东辉、郑家莹、柳林</w:t>
            </w:r>
          </w:p>
        </w:tc>
        <w:tc>
          <w:tcPr>
            <w:tcW w:w="1007"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合格</w:t>
            </w:r>
          </w:p>
        </w:tc>
      </w:tr>
      <w:tr w:rsidR="00733D5F" w:rsidTr="00A47F2F">
        <w:trPr>
          <w:trHeight w:val="567"/>
          <w:jc w:val="center"/>
        </w:trPr>
        <w:tc>
          <w:tcPr>
            <w:tcW w:w="672" w:type="dxa"/>
            <w:tcBorders>
              <w:top w:val="nil"/>
              <w:left w:val="single" w:sz="4" w:space="0" w:color="auto"/>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49</w:t>
            </w:r>
          </w:p>
        </w:tc>
        <w:tc>
          <w:tcPr>
            <w:tcW w:w="2100"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西北政法大学</w:t>
            </w:r>
          </w:p>
        </w:tc>
        <w:tc>
          <w:tcPr>
            <w:tcW w:w="1349"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2022XKT53</w:t>
            </w:r>
          </w:p>
        </w:tc>
        <w:tc>
          <w:tcPr>
            <w:tcW w:w="5076"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百年奋斗背景下陕西高校运用红色文化资源培育时代新人的实践路径</w:t>
            </w:r>
          </w:p>
        </w:tc>
        <w:tc>
          <w:tcPr>
            <w:tcW w:w="1164"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李伟弟</w:t>
            </w:r>
          </w:p>
        </w:tc>
        <w:tc>
          <w:tcPr>
            <w:tcW w:w="3593" w:type="dxa"/>
            <w:tcBorders>
              <w:top w:val="nil"/>
              <w:left w:val="nil"/>
              <w:bottom w:val="single" w:sz="4" w:space="0" w:color="auto"/>
              <w:right w:val="single" w:sz="4" w:space="0" w:color="auto"/>
            </w:tcBorders>
            <w:vAlign w:val="center"/>
          </w:tcPr>
          <w:p w:rsidR="00733D5F" w:rsidRDefault="00733D5F" w:rsidP="00A47F2F">
            <w:pPr>
              <w:jc w:val="center"/>
              <w:rPr>
                <w:rFonts w:eastAsia="宋体"/>
                <w:snapToGrid w:val="0"/>
                <w:spacing w:val="0"/>
                <w:kern w:val="0"/>
                <w:sz w:val="18"/>
                <w:szCs w:val="18"/>
              </w:rPr>
            </w:pPr>
            <w:r>
              <w:rPr>
                <w:rFonts w:eastAsia="宋体"/>
                <w:snapToGrid w:val="0"/>
                <w:spacing w:val="0"/>
                <w:kern w:val="0"/>
                <w:sz w:val="18"/>
                <w:szCs w:val="18"/>
              </w:rPr>
              <w:t>余瑞、雷喆、齐佳、吕悦、燕福民</w:t>
            </w:r>
          </w:p>
        </w:tc>
        <w:tc>
          <w:tcPr>
            <w:tcW w:w="1007"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合格</w:t>
            </w:r>
          </w:p>
        </w:tc>
      </w:tr>
      <w:tr w:rsidR="00733D5F" w:rsidTr="00A47F2F">
        <w:trPr>
          <w:trHeight w:val="567"/>
          <w:jc w:val="center"/>
        </w:trPr>
        <w:tc>
          <w:tcPr>
            <w:tcW w:w="672" w:type="dxa"/>
            <w:tcBorders>
              <w:top w:val="nil"/>
              <w:left w:val="single" w:sz="4" w:space="0" w:color="auto"/>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50</w:t>
            </w:r>
          </w:p>
        </w:tc>
        <w:tc>
          <w:tcPr>
            <w:tcW w:w="2100"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西安航空职业技术学院</w:t>
            </w:r>
          </w:p>
        </w:tc>
        <w:tc>
          <w:tcPr>
            <w:tcW w:w="1349"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2022XKT54</w:t>
            </w:r>
          </w:p>
        </w:tc>
        <w:tc>
          <w:tcPr>
            <w:tcW w:w="5076"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高职院校党团班建设</w:t>
            </w:r>
            <w:r>
              <w:rPr>
                <w:rFonts w:eastAsia="宋体"/>
                <w:sz w:val="18"/>
                <w:szCs w:val="18"/>
              </w:rPr>
              <w:t>“</w:t>
            </w:r>
            <w:r>
              <w:rPr>
                <w:rFonts w:eastAsia="宋体"/>
                <w:sz w:val="18"/>
                <w:szCs w:val="18"/>
              </w:rPr>
              <w:t>四个一体化</w:t>
            </w:r>
            <w:r>
              <w:rPr>
                <w:rFonts w:eastAsia="宋体"/>
                <w:sz w:val="18"/>
                <w:szCs w:val="18"/>
              </w:rPr>
              <w:t>”</w:t>
            </w:r>
            <w:r>
              <w:rPr>
                <w:rFonts w:eastAsia="宋体"/>
                <w:sz w:val="18"/>
                <w:szCs w:val="18"/>
              </w:rPr>
              <w:t>工作模式的探索与实践</w:t>
            </w:r>
          </w:p>
        </w:tc>
        <w:tc>
          <w:tcPr>
            <w:tcW w:w="1164"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党杰</w:t>
            </w:r>
          </w:p>
        </w:tc>
        <w:tc>
          <w:tcPr>
            <w:tcW w:w="3593" w:type="dxa"/>
            <w:tcBorders>
              <w:top w:val="nil"/>
              <w:left w:val="nil"/>
              <w:bottom w:val="single" w:sz="4" w:space="0" w:color="auto"/>
              <w:right w:val="single" w:sz="4" w:space="0" w:color="auto"/>
            </w:tcBorders>
            <w:vAlign w:val="center"/>
          </w:tcPr>
          <w:p w:rsidR="00733D5F" w:rsidRDefault="00733D5F" w:rsidP="00A47F2F">
            <w:pPr>
              <w:jc w:val="center"/>
              <w:rPr>
                <w:rFonts w:eastAsia="宋体"/>
                <w:snapToGrid w:val="0"/>
                <w:spacing w:val="0"/>
                <w:kern w:val="0"/>
                <w:sz w:val="18"/>
                <w:szCs w:val="18"/>
              </w:rPr>
            </w:pPr>
            <w:r>
              <w:rPr>
                <w:rFonts w:eastAsia="宋体"/>
                <w:snapToGrid w:val="0"/>
                <w:spacing w:val="0"/>
                <w:kern w:val="0"/>
                <w:sz w:val="18"/>
                <w:szCs w:val="18"/>
              </w:rPr>
              <w:t>刘晓媛、韦芬、白茹、董薇</w:t>
            </w:r>
          </w:p>
        </w:tc>
        <w:tc>
          <w:tcPr>
            <w:tcW w:w="1007"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合格</w:t>
            </w:r>
          </w:p>
        </w:tc>
      </w:tr>
      <w:tr w:rsidR="00733D5F" w:rsidTr="00A47F2F">
        <w:trPr>
          <w:trHeight w:val="567"/>
          <w:jc w:val="center"/>
        </w:trPr>
        <w:tc>
          <w:tcPr>
            <w:tcW w:w="672" w:type="dxa"/>
            <w:tcBorders>
              <w:top w:val="nil"/>
              <w:left w:val="single" w:sz="4" w:space="0" w:color="auto"/>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51</w:t>
            </w:r>
          </w:p>
        </w:tc>
        <w:tc>
          <w:tcPr>
            <w:tcW w:w="2100"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西安职业技术学院</w:t>
            </w:r>
          </w:p>
        </w:tc>
        <w:tc>
          <w:tcPr>
            <w:tcW w:w="1349"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2022XKT55</w:t>
            </w:r>
          </w:p>
        </w:tc>
        <w:tc>
          <w:tcPr>
            <w:tcW w:w="5076"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新时代红色基因融入高职学生思想教育工作创新研究</w:t>
            </w:r>
          </w:p>
        </w:tc>
        <w:tc>
          <w:tcPr>
            <w:tcW w:w="1164"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高焕</w:t>
            </w:r>
          </w:p>
        </w:tc>
        <w:tc>
          <w:tcPr>
            <w:tcW w:w="3593" w:type="dxa"/>
            <w:tcBorders>
              <w:top w:val="nil"/>
              <w:left w:val="nil"/>
              <w:bottom w:val="single" w:sz="4" w:space="0" w:color="auto"/>
              <w:right w:val="single" w:sz="4" w:space="0" w:color="auto"/>
            </w:tcBorders>
            <w:vAlign w:val="center"/>
          </w:tcPr>
          <w:p w:rsidR="00733D5F" w:rsidRDefault="00733D5F" w:rsidP="00A47F2F">
            <w:pPr>
              <w:jc w:val="center"/>
              <w:rPr>
                <w:rFonts w:eastAsia="宋体"/>
                <w:snapToGrid w:val="0"/>
                <w:spacing w:val="0"/>
                <w:kern w:val="0"/>
                <w:sz w:val="18"/>
                <w:szCs w:val="18"/>
              </w:rPr>
            </w:pPr>
            <w:r>
              <w:rPr>
                <w:rFonts w:eastAsia="宋体"/>
                <w:snapToGrid w:val="0"/>
                <w:spacing w:val="0"/>
                <w:kern w:val="0"/>
                <w:sz w:val="18"/>
                <w:szCs w:val="18"/>
              </w:rPr>
              <w:t>符虎刚、孟立、陈建军、孙军胜</w:t>
            </w:r>
          </w:p>
        </w:tc>
        <w:tc>
          <w:tcPr>
            <w:tcW w:w="1007"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合格</w:t>
            </w:r>
          </w:p>
        </w:tc>
      </w:tr>
      <w:tr w:rsidR="00733D5F" w:rsidTr="00A47F2F">
        <w:trPr>
          <w:trHeight w:val="567"/>
          <w:jc w:val="center"/>
        </w:trPr>
        <w:tc>
          <w:tcPr>
            <w:tcW w:w="672" w:type="dxa"/>
            <w:tcBorders>
              <w:top w:val="nil"/>
              <w:left w:val="single" w:sz="4" w:space="0" w:color="auto"/>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52</w:t>
            </w:r>
          </w:p>
        </w:tc>
        <w:tc>
          <w:tcPr>
            <w:tcW w:w="2100"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商洛学院</w:t>
            </w:r>
          </w:p>
        </w:tc>
        <w:tc>
          <w:tcPr>
            <w:tcW w:w="1349"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2022XKT56</w:t>
            </w:r>
          </w:p>
        </w:tc>
        <w:tc>
          <w:tcPr>
            <w:tcW w:w="5076"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w:t>
            </w:r>
            <w:r>
              <w:rPr>
                <w:rFonts w:eastAsia="宋体"/>
                <w:sz w:val="18"/>
                <w:szCs w:val="18"/>
              </w:rPr>
              <w:t>三二三</w:t>
            </w:r>
            <w:r>
              <w:rPr>
                <w:rFonts w:eastAsia="宋体"/>
                <w:sz w:val="18"/>
                <w:szCs w:val="18"/>
              </w:rPr>
              <w:t>”</w:t>
            </w:r>
            <w:r>
              <w:rPr>
                <w:rFonts w:eastAsia="宋体"/>
                <w:sz w:val="18"/>
                <w:szCs w:val="18"/>
              </w:rPr>
              <w:t>大学生幸福力教育模式探索</w:t>
            </w:r>
          </w:p>
        </w:tc>
        <w:tc>
          <w:tcPr>
            <w:tcW w:w="1164"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李斌</w:t>
            </w:r>
          </w:p>
        </w:tc>
        <w:tc>
          <w:tcPr>
            <w:tcW w:w="3593" w:type="dxa"/>
            <w:tcBorders>
              <w:top w:val="nil"/>
              <w:left w:val="nil"/>
              <w:bottom w:val="single" w:sz="4" w:space="0" w:color="auto"/>
              <w:right w:val="single" w:sz="4" w:space="0" w:color="auto"/>
            </w:tcBorders>
            <w:vAlign w:val="center"/>
          </w:tcPr>
          <w:p w:rsidR="00733D5F" w:rsidRDefault="00733D5F" w:rsidP="00A47F2F">
            <w:pPr>
              <w:jc w:val="center"/>
              <w:rPr>
                <w:rFonts w:eastAsia="宋体"/>
                <w:snapToGrid w:val="0"/>
                <w:spacing w:val="0"/>
                <w:kern w:val="0"/>
                <w:sz w:val="18"/>
                <w:szCs w:val="18"/>
              </w:rPr>
            </w:pPr>
            <w:r>
              <w:rPr>
                <w:rFonts w:eastAsia="宋体"/>
                <w:snapToGrid w:val="0"/>
                <w:spacing w:val="0"/>
                <w:kern w:val="0"/>
                <w:sz w:val="18"/>
                <w:szCs w:val="18"/>
              </w:rPr>
              <w:t>李馥利、金敏、刘月、杨宪华、梁丰</w:t>
            </w:r>
          </w:p>
        </w:tc>
        <w:tc>
          <w:tcPr>
            <w:tcW w:w="1007"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合格</w:t>
            </w:r>
          </w:p>
        </w:tc>
      </w:tr>
      <w:tr w:rsidR="00733D5F" w:rsidTr="00A47F2F">
        <w:trPr>
          <w:trHeight w:val="567"/>
          <w:jc w:val="center"/>
        </w:trPr>
        <w:tc>
          <w:tcPr>
            <w:tcW w:w="672" w:type="dxa"/>
            <w:tcBorders>
              <w:top w:val="nil"/>
              <w:left w:val="single" w:sz="4" w:space="0" w:color="auto"/>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53</w:t>
            </w:r>
          </w:p>
        </w:tc>
        <w:tc>
          <w:tcPr>
            <w:tcW w:w="2100"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延安大学</w:t>
            </w:r>
          </w:p>
        </w:tc>
        <w:tc>
          <w:tcPr>
            <w:tcW w:w="1349"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2022XKT58</w:t>
            </w:r>
          </w:p>
        </w:tc>
        <w:tc>
          <w:tcPr>
            <w:tcW w:w="5076"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疫情防控背景下大学生网络舆论引导及网络思政教育路径提升研究</w:t>
            </w:r>
          </w:p>
        </w:tc>
        <w:tc>
          <w:tcPr>
            <w:tcW w:w="1164"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刘小芬</w:t>
            </w:r>
          </w:p>
        </w:tc>
        <w:tc>
          <w:tcPr>
            <w:tcW w:w="3593" w:type="dxa"/>
            <w:tcBorders>
              <w:top w:val="nil"/>
              <w:left w:val="nil"/>
              <w:bottom w:val="single" w:sz="4" w:space="0" w:color="auto"/>
              <w:right w:val="single" w:sz="4" w:space="0" w:color="auto"/>
            </w:tcBorders>
            <w:vAlign w:val="center"/>
          </w:tcPr>
          <w:p w:rsidR="00733D5F" w:rsidRDefault="00733D5F" w:rsidP="00A47F2F">
            <w:pPr>
              <w:jc w:val="center"/>
              <w:rPr>
                <w:rFonts w:eastAsia="宋体"/>
                <w:snapToGrid w:val="0"/>
                <w:spacing w:val="0"/>
                <w:kern w:val="0"/>
                <w:sz w:val="18"/>
                <w:szCs w:val="18"/>
              </w:rPr>
            </w:pPr>
            <w:r>
              <w:rPr>
                <w:rFonts w:eastAsia="宋体"/>
                <w:snapToGrid w:val="0"/>
                <w:spacing w:val="0"/>
                <w:kern w:val="0"/>
                <w:sz w:val="18"/>
                <w:szCs w:val="18"/>
              </w:rPr>
              <w:t>肖金学、屈为奇、徐艺方、冯晓、</w:t>
            </w:r>
            <w:r>
              <w:rPr>
                <w:rFonts w:eastAsia="宋体"/>
                <w:snapToGrid w:val="0"/>
                <w:spacing w:val="0"/>
                <w:kern w:val="0"/>
                <w:sz w:val="18"/>
                <w:szCs w:val="18"/>
              </w:rPr>
              <w:t xml:space="preserve"> </w:t>
            </w:r>
            <w:r>
              <w:rPr>
                <w:rFonts w:eastAsia="宋体"/>
                <w:snapToGrid w:val="0"/>
                <w:spacing w:val="0"/>
                <w:kern w:val="0"/>
                <w:sz w:val="18"/>
                <w:szCs w:val="18"/>
              </w:rPr>
              <w:t>刘登强</w:t>
            </w:r>
          </w:p>
        </w:tc>
        <w:tc>
          <w:tcPr>
            <w:tcW w:w="1007"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合格</w:t>
            </w:r>
          </w:p>
        </w:tc>
      </w:tr>
      <w:tr w:rsidR="00733D5F" w:rsidTr="00A47F2F">
        <w:trPr>
          <w:trHeight w:val="567"/>
          <w:jc w:val="center"/>
        </w:trPr>
        <w:tc>
          <w:tcPr>
            <w:tcW w:w="672" w:type="dxa"/>
            <w:tcBorders>
              <w:top w:val="nil"/>
              <w:left w:val="single" w:sz="4" w:space="0" w:color="auto"/>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54</w:t>
            </w:r>
          </w:p>
        </w:tc>
        <w:tc>
          <w:tcPr>
            <w:tcW w:w="2100"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西北大学</w:t>
            </w:r>
          </w:p>
        </w:tc>
        <w:tc>
          <w:tcPr>
            <w:tcW w:w="1349"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2022XKT59</w:t>
            </w:r>
          </w:p>
        </w:tc>
        <w:tc>
          <w:tcPr>
            <w:tcW w:w="5076"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基于协同理论视角下高校学生社团</w:t>
            </w:r>
            <w:r>
              <w:rPr>
                <w:rFonts w:eastAsia="宋体"/>
                <w:sz w:val="18"/>
                <w:szCs w:val="18"/>
              </w:rPr>
              <w:t>“</w:t>
            </w:r>
            <w:r>
              <w:rPr>
                <w:rFonts w:eastAsia="宋体"/>
                <w:sz w:val="18"/>
                <w:szCs w:val="18"/>
              </w:rPr>
              <w:t>团团联动</w:t>
            </w:r>
            <w:r>
              <w:rPr>
                <w:rFonts w:eastAsia="宋体"/>
                <w:sz w:val="18"/>
                <w:szCs w:val="18"/>
              </w:rPr>
              <w:t>”</w:t>
            </w:r>
            <w:r>
              <w:rPr>
                <w:rFonts w:eastAsia="宋体"/>
                <w:sz w:val="18"/>
                <w:szCs w:val="18"/>
              </w:rPr>
              <w:t>育人模式初探</w:t>
            </w:r>
            <w:r>
              <w:rPr>
                <w:rFonts w:eastAsia="宋体"/>
                <w:sz w:val="18"/>
                <w:szCs w:val="18"/>
              </w:rPr>
              <w:t>——</w:t>
            </w:r>
            <w:r>
              <w:rPr>
                <w:rFonts w:eastAsia="宋体"/>
                <w:sz w:val="18"/>
                <w:szCs w:val="18"/>
              </w:rPr>
              <w:t>以</w:t>
            </w:r>
            <w:r>
              <w:rPr>
                <w:rFonts w:eastAsia="宋体"/>
                <w:sz w:val="18"/>
                <w:szCs w:val="18"/>
              </w:rPr>
              <w:t>“</w:t>
            </w:r>
            <w:r>
              <w:rPr>
                <w:rFonts w:eastAsia="宋体"/>
                <w:sz w:val="18"/>
                <w:szCs w:val="18"/>
              </w:rPr>
              <w:t>峰青学子</w:t>
            </w:r>
            <w:r>
              <w:rPr>
                <w:rFonts w:eastAsia="宋体"/>
                <w:sz w:val="18"/>
                <w:szCs w:val="18"/>
              </w:rPr>
              <w:t>”</w:t>
            </w:r>
            <w:r>
              <w:rPr>
                <w:rFonts w:eastAsia="宋体"/>
                <w:sz w:val="18"/>
                <w:szCs w:val="18"/>
              </w:rPr>
              <w:t>培育为例</w:t>
            </w:r>
          </w:p>
        </w:tc>
        <w:tc>
          <w:tcPr>
            <w:tcW w:w="1164"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田怡</w:t>
            </w:r>
          </w:p>
        </w:tc>
        <w:tc>
          <w:tcPr>
            <w:tcW w:w="3593" w:type="dxa"/>
            <w:tcBorders>
              <w:top w:val="nil"/>
              <w:left w:val="nil"/>
              <w:bottom w:val="single" w:sz="4" w:space="0" w:color="auto"/>
              <w:right w:val="single" w:sz="4" w:space="0" w:color="auto"/>
            </w:tcBorders>
            <w:vAlign w:val="center"/>
          </w:tcPr>
          <w:p w:rsidR="00733D5F" w:rsidRDefault="00733D5F" w:rsidP="00A47F2F">
            <w:pPr>
              <w:jc w:val="center"/>
              <w:rPr>
                <w:rFonts w:eastAsia="宋体"/>
                <w:snapToGrid w:val="0"/>
                <w:spacing w:val="0"/>
                <w:kern w:val="0"/>
                <w:sz w:val="18"/>
                <w:szCs w:val="18"/>
              </w:rPr>
            </w:pPr>
            <w:r>
              <w:rPr>
                <w:rFonts w:eastAsia="宋体"/>
                <w:snapToGrid w:val="0"/>
                <w:spacing w:val="0"/>
                <w:kern w:val="0"/>
                <w:sz w:val="18"/>
                <w:szCs w:val="18"/>
              </w:rPr>
              <w:t>林启东、张文卓、张扬、苏鹏</w:t>
            </w:r>
          </w:p>
        </w:tc>
        <w:tc>
          <w:tcPr>
            <w:tcW w:w="1007"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合格</w:t>
            </w:r>
          </w:p>
        </w:tc>
      </w:tr>
      <w:tr w:rsidR="00733D5F" w:rsidTr="00A47F2F">
        <w:trPr>
          <w:trHeight w:val="567"/>
          <w:jc w:val="center"/>
        </w:trPr>
        <w:tc>
          <w:tcPr>
            <w:tcW w:w="672" w:type="dxa"/>
            <w:tcBorders>
              <w:top w:val="nil"/>
              <w:left w:val="single" w:sz="4" w:space="0" w:color="auto"/>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55</w:t>
            </w:r>
          </w:p>
        </w:tc>
        <w:tc>
          <w:tcPr>
            <w:tcW w:w="2100"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西安科技大学</w:t>
            </w:r>
          </w:p>
        </w:tc>
        <w:tc>
          <w:tcPr>
            <w:tcW w:w="1349"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2022XKT60</w:t>
            </w:r>
          </w:p>
        </w:tc>
        <w:tc>
          <w:tcPr>
            <w:tcW w:w="5076"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新时代大学生劳动教育实现路径研究</w:t>
            </w:r>
          </w:p>
        </w:tc>
        <w:tc>
          <w:tcPr>
            <w:tcW w:w="1164"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郭江波</w:t>
            </w:r>
          </w:p>
        </w:tc>
        <w:tc>
          <w:tcPr>
            <w:tcW w:w="3593" w:type="dxa"/>
            <w:tcBorders>
              <w:top w:val="nil"/>
              <w:left w:val="nil"/>
              <w:bottom w:val="single" w:sz="4" w:space="0" w:color="auto"/>
              <w:right w:val="single" w:sz="4" w:space="0" w:color="auto"/>
            </w:tcBorders>
            <w:vAlign w:val="center"/>
          </w:tcPr>
          <w:p w:rsidR="00733D5F" w:rsidRDefault="00733D5F" w:rsidP="00A47F2F">
            <w:pPr>
              <w:jc w:val="center"/>
              <w:rPr>
                <w:rFonts w:eastAsia="宋体"/>
                <w:snapToGrid w:val="0"/>
                <w:spacing w:val="0"/>
                <w:kern w:val="0"/>
                <w:sz w:val="18"/>
                <w:szCs w:val="18"/>
              </w:rPr>
            </w:pPr>
            <w:r>
              <w:rPr>
                <w:rFonts w:eastAsia="宋体"/>
                <w:snapToGrid w:val="0"/>
                <w:spacing w:val="0"/>
                <w:kern w:val="0"/>
                <w:sz w:val="18"/>
                <w:szCs w:val="18"/>
              </w:rPr>
              <w:t>贾哲、张雷、张扬、吴映曈、马柏林</w:t>
            </w:r>
          </w:p>
        </w:tc>
        <w:tc>
          <w:tcPr>
            <w:tcW w:w="1007"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合格</w:t>
            </w:r>
          </w:p>
        </w:tc>
      </w:tr>
      <w:tr w:rsidR="00733D5F" w:rsidTr="00A47F2F">
        <w:trPr>
          <w:trHeight w:val="567"/>
          <w:jc w:val="center"/>
        </w:trPr>
        <w:tc>
          <w:tcPr>
            <w:tcW w:w="672" w:type="dxa"/>
            <w:tcBorders>
              <w:top w:val="nil"/>
              <w:left w:val="single" w:sz="4" w:space="0" w:color="auto"/>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56</w:t>
            </w:r>
          </w:p>
        </w:tc>
        <w:tc>
          <w:tcPr>
            <w:tcW w:w="2100"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西安体育学院</w:t>
            </w:r>
          </w:p>
        </w:tc>
        <w:tc>
          <w:tcPr>
            <w:tcW w:w="1349"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2022XKT63</w:t>
            </w:r>
          </w:p>
        </w:tc>
        <w:tc>
          <w:tcPr>
            <w:tcW w:w="5076"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基于需求视角下新时代大学生的心理危机特点与干预策略研究</w:t>
            </w:r>
            <w:r>
              <w:rPr>
                <w:rFonts w:eastAsia="宋体"/>
                <w:sz w:val="18"/>
                <w:szCs w:val="18"/>
              </w:rPr>
              <w:t>——</w:t>
            </w:r>
            <w:r>
              <w:rPr>
                <w:rFonts w:eastAsia="宋体"/>
                <w:sz w:val="18"/>
                <w:szCs w:val="18"/>
              </w:rPr>
              <w:t>以某学院为例</w:t>
            </w:r>
          </w:p>
        </w:tc>
        <w:tc>
          <w:tcPr>
            <w:tcW w:w="1164"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苏丹宁</w:t>
            </w:r>
          </w:p>
        </w:tc>
        <w:tc>
          <w:tcPr>
            <w:tcW w:w="3593" w:type="dxa"/>
            <w:tcBorders>
              <w:top w:val="nil"/>
              <w:left w:val="nil"/>
              <w:bottom w:val="single" w:sz="4" w:space="0" w:color="auto"/>
              <w:right w:val="single" w:sz="4" w:space="0" w:color="auto"/>
            </w:tcBorders>
            <w:vAlign w:val="center"/>
          </w:tcPr>
          <w:p w:rsidR="00733D5F" w:rsidRDefault="00733D5F" w:rsidP="00A47F2F">
            <w:pPr>
              <w:jc w:val="center"/>
              <w:rPr>
                <w:rFonts w:eastAsia="宋体"/>
                <w:snapToGrid w:val="0"/>
                <w:spacing w:val="0"/>
                <w:kern w:val="0"/>
                <w:sz w:val="18"/>
                <w:szCs w:val="18"/>
              </w:rPr>
            </w:pPr>
            <w:r>
              <w:rPr>
                <w:rFonts w:eastAsia="宋体"/>
                <w:snapToGrid w:val="0"/>
                <w:spacing w:val="0"/>
                <w:kern w:val="0"/>
                <w:sz w:val="18"/>
                <w:szCs w:val="18"/>
              </w:rPr>
              <w:t>解缤、任琳、谢千、苏菲、霍达</w:t>
            </w:r>
          </w:p>
        </w:tc>
        <w:tc>
          <w:tcPr>
            <w:tcW w:w="1007"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合格</w:t>
            </w:r>
          </w:p>
        </w:tc>
      </w:tr>
      <w:tr w:rsidR="00733D5F" w:rsidTr="00A47F2F">
        <w:trPr>
          <w:trHeight w:val="567"/>
          <w:jc w:val="center"/>
        </w:trPr>
        <w:tc>
          <w:tcPr>
            <w:tcW w:w="672" w:type="dxa"/>
            <w:tcBorders>
              <w:top w:val="nil"/>
              <w:left w:val="single" w:sz="4" w:space="0" w:color="auto"/>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57</w:t>
            </w:r>
          </w:p>
        </w:tc>
        <w:tc>
          <w:tcPr>
            <w:tcW w:w="2100"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陕西铁路工程职业技术学院</w:t>
            </w:r>
          </w:p>
        </w:tc>
        <w:tc>
          <w:tcPr>
            <w:tcW w:w="1349"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2022XKT65</w:t>
            </w:r>
          </w:p>
        </w:tc>
        <w:tc>
          <w:tcPr>
            <w:tcW w:w="5076"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高职院校学生党员发展质量提升路径研究</w:t>
            </w:r>
          </w:p>
        </w:tc>
        <w:tc>
          <w:tcPr>
            <w:tcW w:w="1164"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毛俊杰</w:t>
            </w:r>
          </w:p>
        </w:tc>
        <w:tc>
          <w:tcPr>
            <w:tcW w:w="3593" w:type="dxa"/>
            <w:tcBorders>
              <w:top w:val="nil"/>
              <w:left w:val="nil"/>
              <w:bottom w:val="single" w:sz="4" w:space="0" w:color="auto"/>
              <w:right w:val="single" w:sz="4" w:space="0" w:color="auto"/>
            </w:tcBorders>
            <w:vAlign w:val="center"/>
          </w:tcPr>
          <w:p w:rsidR="00733D5F" w:rsidRDefault="00733D5F" w:rsidP="00A47F2F">
            <w:pPr>
              <w:jc w:val="center"/>
              <w:rPr>
                <w:rFonts w:eastAsia="宋体"/>
                <w:snapToGrid w:val="0"/>
                <w:spacing w:val="0"/>
                <w:kern w:val="0"/>
                <w:sz w:val="18"/>
                <w:szCs w:val="18"/>
              </w:rPr>
            </w:pPr>
            <w:r>
              <w:rPr>
                <w:rFonts w:eastAsia="宋体"/>
                <w:snapToGrid w:val="0"/>
                <w:spacing w:val="0"/>
                <w:kern w:val="0"/>
                <w:sz w:val="18"/>
                <w:szCs w:val="18"/>
              </w:rPr>
              <w:t>曹喜龙、黄阿岗、李昌锋、张杰侯、吕泊怡</w:t>
            </w:r>
          </w:p>
        </w:tc>
        <w:tc>
          <w:tcPr>
            <w:tcW w:w="1007"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合格</w:t>
            </w:r>
          </w:p>
        </w:tc>
      </w:tr>
      <w:tr w:rsidR="00733D5F" w:rsidTr="00A47F2F">
        <w:trPr>
          <w:trHeight w:val="567"/>
          <w:jc w:val="center"/>
        </w:trPr>
        <w:tc>
          <w:tcPr>
            <w:tcW w:w="672" w:type="dxa"/>
            <w:tcBorders>
              <w:top w:val="nil"/>
              <w:left w:val="single" w:sz="4" w:space="0" w:color="auto"/>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58</w:t>
            </w:r>
          </w:p>
        </w:tc>
        <w:tc>
          <w:tcPr>
            <w:tcW w:w="2100"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西安工业大学</w:t>
            </w:r>
          </w:p>
        </w:tc>
        <w:tc>
          <w:tcPr>
            <w:tcW w:w="1349"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2022XKT66</w:t>
            </w:r>
          </w:p>
        </w:tc>
        <w:tc>
          <w:tcPr>
            <w:tcW w:w="5076"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伟大建党精神融入大学生日常思想政治教育工作研究</w:t>
            </w:r>
          </w:p>
        </w:tc>
        <w:tc>
          <w:tcPr>
            <w:tcW w:w="1164"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安春雨</w:t>
            </w:r>
          </w:p>
        </w:tc>
        <w:tc>
          <w:tcPr>
            <w:tcW w:w="3593" w:type="dxa"/>
            <w:tcBorders>
              <w:top w:val="nil"/>
              <w:left w:val="nil"/>
              <w:bottom w:val="single" w:sz="4" w:space="0" w:color="auto"/>
              <w:right w:val="single" w:sz="4" w:space="0" w:color="auto"/>
            </w:tcBorders>
            <w:vAlign w:val="center"/>
          </w:tcPr>
          <w:p w:rsidR="00733D5F" w:rsidRDefault="00733D5F" w:rsidP="00A47F2F">
            <w:pPr>
              <w:jc w:val="center"/>
              <w:rPr>
                <w:rFonts w:eastAsia="宋体"/>
                <w:snapToGrid w:val="0"/>
                <w:spacing w:val="0"/>
                <w:kern w:val="0"/>
                <w:sz w:val="18"/>
                <w:szCs w:val="18"/>
              </w:rPr>
            </w:pPr>
            <w:r>
              <w:rPr>
                <w:rFonts w:eastAsia="宋体"/>
                <w:snapToGrid w:val="0"/>
                <w:spacing w:val="0"/>
                <w:kern w:val="0"/>
                <w:sz w:val="18"/>
                <w:szCs w:val="18"/>
              </w:rPr>
              <w:t>曹玉玲、张鹏、郭帅、许格宁</w:t>
            </w:r>
          </w:p>
        </w:tc>
        <w:tc>
          <w:tcPr>
            <w:tcW w:w="1007"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合格</w:t>
            </w:r>
          </w:p>
        </w:tc>
      </w:tr>
      <w:tr w:rsidR="00733D5F" w:rsidTr="00A47F2F">
        <w:trPr>
          <w:trHeight w:val="567"/>
          <w:jc w:val="center"/>
        </w:trPr>
        <w:tc>
          <w:tcPr>
            <w:tcW w:w="672" w:type="dxa"/>
            <w:tcBorders>
              <w:top w:val="nil"/>
              <w:left w:val="single" w:sz="4" w:space="0" w:color="auto"/>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lastRenderedPageBreak/>
              <w:t>59</w:t>
            </w:r>
          </w:p>
        </w:tc>
        <w:tc>
          <w:tcPr>
            <w:tcW w:w="2100"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陕西职业技术学院</w:t>
            </w:r>
          </w:p>
        </w:tc>
        <w:tc>
          <w:tcPr>
            <w:tcW w:w="1349"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2022XKT68</w:t>
            </w:r>
          </w:p>
        </w:tc>
        <w:tc>
          <w:tcPr>
            <w:tcW w:w="5076"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w:t>
            </w:r>
            <w:r>
              <w:rPr>
                <w:rFonts w:eastAsia="宋体"/>
                <w:sz w:val="18"/>
                <w:szCs w:val="18"/>
              </w:rPr>
              <w:t>后疫情时代</w:t>
            </w:r>
            <w:r>
              <w:rPr>
                <w:rFonts w:eastAsia="宋体"/>
                <w:sz w:val="18"/>
                <w:szCs w:val="18"/>
              </w:rPr>
              <w:t>”</w:t>
            </w:r>
            <w:r>
              <w:rPr>
                <w:rFonts w:eastAsia="宋体"/>
                <w:sz w:val="18"/>
                <w:szCs w:val="18"/>
              </w:rPr>
              <w:t>高校生命教育的现实困境及提升路径</w:t>
            </w:r>
          </w:p>
        </w:tc>
        <w:tc>
          <w:tcPr>
            <w:tcW w:w="1164"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聂华</w:t>
            </w:r>
          </w:p>
        </w:tc>
        <w:tc>
          <w:tcPr>
            <w:tcW w:w="3593" w:type="dxa"/>
            <w:tcBorders>
              <w:top w:val="nil"/>
              <w:left w:val="nil"/>
              <w:bottom w:val="single" w:sz="4" w:space="0" w:color="auto"/>
              <w:right w:val="single" w:sz="4" w:space="0" w:color="auto"/>
            </w:tcBorders>
            <w:vAlign w:val="center"/>
          </w:tcPr>
          <w:p w:rsidR="00733D5F" w:rsidRDefault="00733D5F" w:rsidP="00A47F2F">
            <w:pPr>
              <w:jc w:val="center"/>
              <w:rPr>
                <w:rFonts w:eastAsia="宋体"/>
                <w:snapToGrid w:val="0"/>
                <w:spacing w:val="0"/>
                <w:kern w:val="0"/>
                <w:sz w:val="18"/>
                <w:szCs w:val="18"/>
              </w:rPr>
            </w:pPr>
            <w:r>
              <w:rPr>
                <w:rFonts w:eastAsia="宋体"/>
                <w:snapToGrid w:val="0"/>
                <w:spacing w:val="0"/>
                <w:kern w:val="0"/>
                <w:sz w:val="18"/>
                <w:szCs w:val="18"/>
              </w:rPr>
              <w:t>付梦颖、严梦音、柳洲、刘晓麒</w:t>
            </w:r>
          </w:p>
        </w:tc>
        <w:tc>
          <w:tcPr>
            <w:tcW w:w="1007"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合格</w:t>
            </w:r>
          </w:p>
        </w:tc>
      </w:tr>
      <w:tr w:rsidR="00733D5F" w:rsidTr="00A47F2F">
        <w:trPr>
          <w:trHeight w:val="567"/>
          <w:jc w:val="center"/>
        </w:trPr>
        <w:tc>
          <w:tcPr>
            <w:tcW w:w="672" w:type="dxa"/>
            <w:tcBorders>
              <w:top w:val="nil"/>
              <w:left w:val="single" w:sz="4" w:space="0" w:color="auto"/>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60</w:t>
            </w:r>
          </w:p>
        </w:tc>
        <w:tc>
          <w:tcPr>
            <w:tcW w:w="2100"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杨凌职业技术学院</w:t>
            </w:r>
          </w:p>
        </w:tc>
        <w:tc>
          <w:tcPr>
            <w:tcW w:w="1349"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2022XKT69</w:t>
            </w:r>
          </w:p>
        </w:tc>
        <w:tc>
          <w:tcPr>
            <w:tcW w:w="5076"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新发展阶段高校辅导员谈心谈话工作的应用研究</w:t>
            </w:r>
            <w:r>
              <w:rPr>
                <w:rFonts w:eastAsia="宋体"/>
                <w:sz w:val="18"/>
                <w:szCs w:val="18"/>
              </w:rPr>
              <w:t>——</w:t>
            </w:r>
            <w:r>
              <w:rPr>
                <w:rFonts w:eastAsia="宋体"/>
                <w:sz w:val="18"/>
                <w:szCs w:val="18"/>
              </w:rPr>
              <w:t>基于辅导员素质能力大赛视角</w:t>
            </w:r>
          </w:p>
        </w:tc>
        <w:tc>
          <w:tcPr>
            <w:tcW w:w="1164"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朱燕</w:t>
            </w:r>
          </w:p>
        </w:tc>
        <w:tc>
          <w:tcPr>
            <w:tcW w:w="3593" w:type="dxa"/>
            <w:tcBorders>
              <w:top w:val="nil"/>
              <w:left w:val="nil"/>
              <w:bottom w:val="single" w:sz="4" w:space="0" w:color="auto"/>
              <w:right w:val="single" w:sz="4" w:space="0" w:color="auto"/>
            </w:tcBorders>
            <w:vAlign w:val="center"/>
          </w:tcPr>
          <w:p w:rsidR="00733D5F" w:rsidRDefault="00733D5F" w:rsidP="00A47F2F">
            <w:pPr>
              <w:jc w:val="center"/>
              <w:rPr>
                <w:rFonts w:eastAsia="宋体"/>
                <w:snapToGrid w:val="0"/>
                <w:spacing w:val="0"/>
                <w:kern w:val="0"/>
                <w:sz w:val="18"/>
                <w:szCs w:val="18"/>
              </w:rPr>
            </w:pPr>
            <w:r>
              <w:rPr>
                <w:rFonts w:eastAsia="宋体"/>
                <w:snapToGrid w:val="0"/>
                <w:spacing w:val="0"/>
                <w:kern w:val="0"/>
                <w:sz w:val="18"/>
                <w:szCs w:val="18"/>
              </w:rPr>
              <w:t>张齐、何晶、杨英、孙洁、程斌</w:t>
            </w:r>
          </w:p>
        </w:tc>
        <w:tc>
          <w:tcPr>
            <w:tcW w:w="1007"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合格</w:t>
            </w:r>
          </w:p>
        </w:tc>
      </w:tr>
      <w:tr w:rsidR="00733D5F" w:rsidTr="00A47F2F">
        <w:trPr>
          <w:trHeight w:val="567"/>
          <w:jc w:val="center"/>
        </w:trPr>
        <w:tc>
          <w:tcPr>
            <w:tcW w:w="672" w:type="dxa"/>
            <w:tcBorders>
              <w:top w:val="nil"/>
              <w:left w:val="single" w:sz="4" w:space="0" w:color="auto"/>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61</w:t>
            </w:r>
          </w:p>
        </w:tc>
        <w:tc>
          <w:tcPr>
            <w:tcW w:w="2100"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西京学院</w:t>
            </w:r>
          </w:p>
        </w:tc>
        <w:tc>
          <w:tcPr>
            <w:tcW w:w="1349"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2022XKT70</w:t>
            </w:r>
          </w:p>
        </w:tc>
        <w:tc>
          <w:tcPr>
            <w:tcW w:w="5076"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w:t>
            </w:r>
            <w:r>
              <w:rPr>
                <w:rFonts w:eastAsia="宋体"/>
                <w:sz w:val="18"/>
                <w:szCs w:val="18"/>
              </w:rPr>
              <w:t>基于核心素养培育的第二课堂教育实践研究</w:t>
            </w:r>
            <w:r>
              <w:rPr>
                <w:rFonts w:eastAsia="宋体"/>
                <w:sz w:val="18"/>
                <w:szCs w:val="18"/>
              </w:rPr>
              <w:t>——</w:t>
            </w:r>
            <w:r>
              <w:rPr>
                <w:rFonts w:eastAsia="宋体"/>
                <w:sz w:val="18"/>
                <w:szCs w:val="18"/>
              </w:rPr>
              <w:t>以</w:t>
            </w:r>
            <w:r>
              <w:rPr>
                <w:rFonts w:eastAsia="宋体"/>
                <w:sz w:val="18"/>
                <w:szCs w:val="18"/>
              </w:rPr>
              <w:t>‘</w:t>
            </w:r>
            <w:r>
              <w:rPr>
                <w:rFonts w:eastAsia="宋体"/>
                <w:sz w:val="18"/>
                <w:szCs w:val="18"/>
              </w:rPr>
              <w:t>情绪赋能专项活动</w:t>
            </w:r>
            <w:r>
              <w:rPr>
                <w:rFonts w:eastAsia="宋体"/>
                <w:sz w:val="18"/>
                <w:szCs w:val="18"/>
              </w:rPr>
              <w:t>’</w:t>
            </w:r>
            <w:r>
              <w:rPr>
                <w:rFonts w:eastAsia="宋体"/>
                <w:sz w:val="18"/>
                <w:szCs w:val="18"/>
              </w:rPr>
              <w:t>为例</w:t>
            </w:r>
            <w:r>
              <w:rPr>
                <w:rFonts w:eastAsia="宋体"/>
                <w:sz w:val="18"/>
                <w:szCs w:val="18"/>
              </w:rPr>
              <w:t>”</w:t>
            </w:r>
          </w:p>
        </w:tc>
        <w:tc>
          <w:tcPr>
            <w:tcW w:w="1164"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周张莉</w:t>
            </w:r>
          </w:p>
        </w:tc>
        <w:tc>
          <w:tcPr>
            <w:tcW w:w="3593" w:type="dxa"/>
            <w:tcBorders>
              <w:top w:val="nil"/>
              <w:left w:val="nil"/>
              <w:bottom w:val="single" w:sz="4" w:space="0" w:color="auto"/>
              <w:right w:val="single" w:sz="4" w:space="0" w:color="auto"/>
            </w:tcBorders>
            <w:vAlign w:val="center"/>
          </w:tcPr>
          <w:p w:rsidR="00733D5F" w:rsidRDefault="00733D5F" w:rsidP="00A47F2F">
            <w:pPr>
              <w:jc w:val="center"/>
              <w:rPr>
                <w:rFonts w:eastAsia="宋体"/>
                <w:snapToGrid w:val="0"/>
                <w:spacing w:val="0"/>
                <w:kern w:val="0"/>
                <w:sz w:val="18"/>
                <w:szCs w:val="18"/>
              </w:rPr>
            </w:pPr>
            <w:r>
              <w:rPr>
                <w:rFonts w:eastAsia="宋体"/>
                <w:snapToGrid w:val="0"/>
                <w:spacing w:val="0"/>
                <w:kern w:val="0"/>
                <w:sz w:val="18"/>
                <w:szCs w:val="18"/>
              </w:rPr>
              <w:t>任德欣、马成胜、马杨利、陈垚希、贺岩君</w:t>
            </w:r>
          </w:p>
        </w:tc>
        <w:tc>
          <w:tcPr>
            <w:tcW w:w="1007"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合格</w:t>
            </w:r>
          </w:p>
        </w:tc>
      </w:tr>
      <w:tr w:rsidR="00733D5F" w:rsidTr="00A47F2F">
        <w:trPr>
          <w:trHeight w:val="567"/>
          <w:jc w:val="center"/>
        </w:trPr>
        <w:tc>
          <w:tcPr>
            <w:tcW w:w="672" w:type="dxa"/>
            <w:tcBorders>
              <w:top w:val="nil"/>
              <w:left w:val="single" w:sz="4" w:space="0" w:color="auto"/>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62</w:t>
            </w:r>
          </w:p>
        </w:tc>
        <w:tc>
          <w:tcPr>
            <w:tcW w:w="2100"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咸阳师范学院</w:t>
            </w:r>
          </w:p>
        </w:tc>
        <w:tc>
          <w:tcPr>
            <w:tcW w:w="1349"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2022XKT71</w:t>
            </w:r>
          </w:p>
        </w:tc>
        <w:tc>
          <w:tcPr>
            <w:tcW w:w="5076"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大数据时代提升陕西高校思想政治教育工作质量的路径研究</w:t>
            </w:r>
          </w:p>
        </w:tc>
        <w:tc>
          <w:tcPr>
            <w:tcW w:w="1164"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许敏</w:t>
            </w:r>
          </w:p>
        </w:tc>
        <w:tc>
          <w:tcPr>
            <w:tcW w:w="3593" w:type="dxa"/>
            <w:tcBorders>
              <w:top w:val="nil"/>
              <w:left w:val="nil"/>
              <w:bottom w:val="single" w:sz="4" w:space="0" w:color="auto"/>
              <w:right w:val="single" w:sz="4" w:space="0" w:color="auto"/>
            </w:tcBorders>
            <w:vAlign w:val="center"/>
          </w:tcPr>
          <w:p w:rsidR="00733D5F" w:rsidRDefault="00733D5F" w:rsidP="00A47F2F">
            <w:pPr>
              <w:jc w:val="center"/>
              <w:rPr>
                <w:rFonts w:eastAsia="宋体"/>
                <w:snapToGrid w:val="0"/>
                <w:spacing w:val="0"/>
                <w:kern w:val="0"/>
                <w:sz w:val="18"/>
                <w:szCs w:val="18"/>
              </w:rPr>
            </w:pPr>
            <w:r>
              <w:rPr>
                <w:rFonts w:eastAsia="宋体"/>
                <w:snapToGrid w:val="0"/>
                <w:spacing w:val="0"/>
                <w:kern w:val="0"/>
                <w:sz w:val="18"/>
                <w:szCs w:val="18"/>
              </w:rPr>
              <w:t>宫敏燕、曾永安、谭建平、申战军、鲁海鹏</w:t>
            </w:r>
          </w:p>
        </w:tc>
        <w:tc>
          <w:tcPr>
            <w:tcW w:w="1007"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合格</w:t>
            </w:r>
          </w:p>
        </w:tc>
      </w:tr>
      <w:tr w:rsidR="00733D5F" w:rsidTr="00A47F2F">
        <w:trPr>
          <w:trHeight w:val="567"/>
          <w:jc w:val="center"/>
        </w:trPr>
        <w:tc>
          <w:tcPr>
            <w:tcW w:w="672" w:type="dxa"/>
            <w:tcBorders>
              <w:top w:val="nil"/>
              <w:left w:val="single" w:sz="4" w:space="0" w:color="auto"/>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63</w:t>
            </w:r>
          </w:p>
        </w:tc>
        <w:tc>
          <w:tcPr>
            <w:tcW w:w="2100"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陕西警官职业学院</w:t>
            </w:r>
          </w:p>
        </w:tc>
        <w:tc>
          <w:tcPr>
            <w:tcW w:w="1349"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2022XKT72</w:t>
            </w:r>
          </w:p>
        </w:tc>
        <w:tc>
          <w:tcPr>
            <w:tcW w:w="5076"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积极心理学视角下高校家庭经济困难学积极心理品质培育的路径研究</w:t>
            </w:r>
          </w:p>
        </w:tc>
        <w:tc>
          <w:tcPr>
            <w:tcW w:w="1164"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王晨</w:t>
            </w:r>
          </w:p>
        </w:tc>
        <w:tc>
          <w:tcPr>
            <w:tcW w:w="3593" w:type="dxa"/>
            <w:tcBorders>
              <w:top w:val="nil"/>
              <w:left w:val="nil"/>
              <w:bottom w:val="single" w:sz="4" w:space="0" w:color="auto"/>
              <w:right w:val="single" w:sz="4" w:space="0" w:color="auto"/>
            </w:tcBorders>
            <w:vAlign w:val="center"/>
          </w:tcPr>
          <w:p w:rsidR="00733D5F" w:rsidRDefault="00733D5F" w:rsidP="00A47F2F">
            <w:pPr>
              <w:jc w:val="center"/>
              <w:rPr>
                <w:rFonts w:eastAsia="宋体"/>
                <w:snapToGrid w:val="0"/>
                <w:spacing w:val="0"/>
                <w:kern w:val="0"/>
                <w:sz w:val="18"/>
                <w:szCs w:val="18"/>
              </w:rPr>
            </w:pPr>
            <w:r>
              <w:rPr>
                <w:rFonts w:eastAsia="宋体"/>
                <w:snapToGrid w:val="0"/>
                <w:spacing w:val="0"/>
                <w:kern w:val="0"/>
                <w:sz w:val="18"/>
                <w:szCs w:val="18"/>
              </w:rPr>
              <w:t>李韬、邹慧婷、白雷蕾、孙慧、王浩</w:t>
            </w:r>
          </w:p>
        </w:tc>
        <w:tc>
          <w:tcPr>
            <w:tcW w:w="1007"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合格</w:t>
            </w:r>
          </w:p>
        </w:tc>
      </w:tr>
      <w:tr w:rsidR="00733D5F" w:rsidTr="00A47F2F">
        <w:trPr>
          <w:trHeight w:val="567"/>
          <w:jc w:val="center"/>
        </w:trPr>
        <w:tc>
          <w:tcPr>
            <w:tcW w:w="672" w:type="dxa"/>
            <w:tcBorders>
              <w:top w:val="nil"/>
              <w:left w:val="single" w:sz="4" w:space="0" w:color="auto"/>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64</w:t>
            </w:r>
          </w:p>
        </w:tc>
        <w:tc>
          <w:tcPr>
            <w:tcW w:w="2100"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西安石油大学</w:t>
            </w:r>
          </w:p>
        </w:tc>
        <w:tc>
          <w:tcPr>
            <w:tcW w:w="1349"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2022XKT74</w:t>
            </w:r>
          </w:p>
        </w:tc>
        <w:tc>
          <w:tcPr>
            <w:tcW w:w="5076"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三全投入、创新引领、特色铸魂，新时代新工科思政育人体系建设研究</w:t>
            </w:r>
          </w:p>
        </w:tc>
        <w:tc>
          <w:tcPr>
            <w:tcW w:w="1164"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王亮</w:t>
            </w:r>
          </w:p>
        </w:tc>
        <w:tc>
          <w:tcPr>
            <w:tcW w:w="3593" w:type="dxa"/>
            <w:tcBorders>
              <w:top w:val="nil"/>
              <w:left w:val="nil"/>
              <w:bottom w:val="single" w:sz="4" w:space="0" w:color="auto"/>
              <w:right w:val="single" w:sz="4" w:space="0" w:color="auto"/>
            </w:tcBorders>
            <w:vAlign w:val="center"/>
          </w:tcPr>
          <w:p w:rsidR="00733D5F" w:rsidRDefault="00733D5F" w:rsidP="00A47F2F">
            <w:pPr>
              <w:jc w:val="center"/>
              <w:rPr>
                <w:rFonts w:eastAsia="宋体"/>
                <w:snapToGrid w:val="0"/>
                <w:spacing w:val="0"/>
                <w:kern w:val="0"/>
                <w:sz w:val="18"/>
                <w:szCs w:val="18"/>
              </w:rPr>
            </w:pPr>
            <w:r>
              <w:rPr>
                <w:rFonts w:eastAsia="宋体"/>
                <w:snapToGrid w:val="0"/>
                <w:spacing w:val="0"/>
                <w:kern w:val="0"/>
                <w:sz w:val="18"/>
                <w:szCs w:val="18"/>
              </w:rPr>
              <w:t>刘冰、欧红娟、孙剑秋、梁丽云、张靓</w:t>
            </w:r>
          </w:p>
        </w:tc>
        <w:tc>
          <w:tcPr>
            <w:tcW w:w="1007"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合格</w:t>
            </w:r>
          </w:p>
        </w:tc>
      </w:tr>
      <w:tr w:rsidR="00733D5F" w:rsidTr="00A47F2F">
        <w:trPr>
          <w:trHeight w:val="567"/>
          <w:jc w:val="center"/>
        </w:trPr>
        <w:tc>
          <w:tcPr>
            <w:tcW w:w="672" w:type="dxa"/>
            <w:tcBorders>
              <w:top w:val="nil"/>
              <w:left w:val="single" w:sz="4" w:space="0" w:color="auto"/>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65</w:t>
            </w:r>
          </w:p>
        </w:tc>
        <w:tc>
          <w:tcPr>
            <w:tcW w:w="2100"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西安外国语大学</w:t>
            </w:r>
          </w:p>
        </w:tc>
        <w:tc>
          <w:tcPr>
            <w:tcW w:w="1349"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2022XKT75</w:t>
            </w:r>
          </w:p>
        </w:tc>
        <w:tc>
          <w:tcPr>
            <w:tcW w:w="5076"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五育融合视阈下大学生劳动教育实践育人共同体模式探索与研究</w:t>
            </w:r>
          </w:p>
        </w:tc>
        <w:tc>
          <w:tcPr>
            <w:tcW w:w="1164"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李昶昭</w:t>
            </w:r>
          </w:p>
        </w:tc>
        <w:tc>
          <w:tcPr>
            <w:tcW w:w="3593" w:type="dxa"/>
            <w:tcBorders>
              <w:top w:val="nil"/>
              <w:left w:val="nil"/>
              <w:bottom w:val="single" w:sz="4" w:space="0" w:color="auto"/>
              <w:right w:val="single" w:sz="4" w:space="0" w:color="auto"/>
            </w:tcBorders>
            <w:vAlign w:val="center"/>
          </w:tcPr>
          <w:p w:rsidR="00733D5F" w:rsidRDefault="00733D5F" w:rsidP="00A47F2F">
            <w:pPr>
              <w:jc w:val="center"/>
              <w:rPr>
                <w:rFonts w:eastAsia="宋体"/>
                <w:snapToGrid w:val="0"/>
                <w:spacing w:val="0"/>
                <w:kern w:val="0"/>
                <w:sz w:val="18"/>
                <w:szCs w:val="18"/>
              </w:rPr>
            </w:pPr>
            <w:r>
              <w:rPr>
                <w:rFonts w:eastAsia="宋体"/>
                <w:snapToGrid w:val="0"/>
                <w:spacing w:val="0"/>
                <w:kern w:val="0"/>
                <w:sz w:val="18"/>
                <w:szCs w:val="18"/>
              </w:rPr>
              <w:t>刘小勇、纪彩玲、胡森文、杨雨聪、徐一丹</w:t>
            </w:r>
          </w:p>
        </w:tc>
        <w:tc>
          <w:tcPr>
            <w:tcW w:w="1007"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合格</w:t>
            </w:r>
          </w:p>
        </w:tc>
      </w:tr>
      <w:tr w:rsidR="00733D5F" w:rsidTr="00A47F2F">
        <w:trPr>
          <w:trHeight w:val="567"/>
          <w:jc w:val="center"/>
        </w:trPr>
        <w:tc>
          <w:tcPr>
            <w:tcW w:w="672" w:type="dxa"/>
            <w:tcBorders>
              <w:top w:val="nil"/>
              <w:left w:val="single" w:sz="4" w:space="0" w:color="auto"/>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66</w:t>
            </w:r>
          </w:p>
        </w:tc>
        <w:tc>
          <w:tcPr>
            <w:tcW w:w="2100"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西安科技大学高新学院</w:t>
            </w:r>
          </w:p>
        </w:tc>
        <w:tc>
          <w:tcPr>
            <w:tcW w:w="1349"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2022XKT77</w:t>
            </w:r>
          </w:p>
        </w:tc>
        <w:tc>
          <w:tcPr>
            <w:tcW w:w="5076"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依法治校视域下高校学生教育管理的法治化建设路径研究</w:t>
            </w:r>
          </w:p>
        </w:tc>
        <w:tc>
          <w:tcPr>
            <w:tcW w:w="1164"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胡纯</w:t>
            </w:r>
          </w:p>
        </w:tc>
        <w:tc>
          <w:tcPr>
            <w:tcW w:w="3593" w:type="dxa"/>
            <w:tcBorders>
              <w:top w:val="nil"/>
              <w:left w:val="nil"/>
              <w:bottom w:val="single" w:sz="4" w:space="0" w:color="auto"/>
              <w:right w:val="single" w:sz="4" w:space="0" w:color="auto"/>
            </w:tcBorders>
            <w:vAlign w:val="center"/>
          </w:tcPr>
          <w:p w:rsidR="00733D5F" w:rsidRDefault="00733D5F" w:rsidP="00A47F2F">
            <w:pPr>
              <w:jc w:val="center"/>
              <w:rPr>
                <w:rFonts w:eastAsia="宋体"/>
                <w:snapToGrid w:val="0"/>
                <w:spacing w:val="0"/>
                <w:kern w:val="0"/>
                <w:sz w:val="18"/>
                <w:szCs w:val="18"/>
              </w:rPr>
            </w:pPr>
            <w:r>
              <w:rPr>
                <w:rFonts w:eastAsia="宋体"/>
                <w:snapToGrid w:val="0"/>
                <w:spacing w:val="0"/>
                <w:kern w:val="0"/>
                <w:sz w:val="18"/>
                <w:szCs w:val="18"/>
              </w:rPr>
              <w:t>刘雨豪、陈晓锋、李萌、武梦瑶</w:t>
            </w:r>
          </w:p>
        </w:tc>
        <w:tc>
          <w:tcPr>
            <w:tcW w:w="1007"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合格</w:t>
            </w:r>
          </w:p>
        </w:tc>
      </w:tr>
      <w:tr w:rsidR="00733D5F" w:rsidTr="00A47F2F">
        <w:trPr>
          <w:trHeight w:val="567"/>
          <w:jc w:val="center"/>
        </w:trPr>
        <w:tc>
          <w:tcPr>
            <w:tcW w:w="672" w:type="dxa"/>
            <w:tcBorders>
              <w:top w:val="nil"/>
              <w:left w:val="single" w:sz="4" w:space="0" w:color="auto"/>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67</w:t>
            </w:r>
          </w:p>
        </w:tc>
        <w:tc>
          <w:tcPr>
            <w:tcW w:w="2100"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西安财经大学</w:t>
            </w:r>
          </w:p>
        </w:tc>
        <w:tc>
          <w:tcPr>
            <w:tcW w:w="1349"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2022XKT78</w:t>
            </w:r>
          </w:p>
        </w:tc>
        <w:tc>
          <w:tcPr>
            <w:tcW w:w="5076"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中华民族共同体意识融入大学生思想政治教育工作研究</w:t>
            </w:r>
          </w:p>
        </w:tc>
        <w:tc>
          <w:tcPr>
            <w:tcW w:w="1164"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南梦飞</w:t>
            </w:r>
          </w:p>
        </w:tc>
        <w:tc>
          <w:tcPr>
            <w:tcW w:w="3593" w:type="dxa"/>
            <w:tcBorders>
              <w:top w:val="nil"/>
              <w:left w:val="nil"/>
              <w:bottom w:val="single" w:sz="4" w:space="0" w:color="auto"/>
              <w:right w:val="single" w:sz="4" w:space="0" w:color="auto"/>
            </w:tcBorders>
            <w:vAlign w:val="center"/>
          </w:tcPr>
          <w:p w:rsidR="00733D5F" w:rsidRDefault="00733D5F" w:rsidP="00A47F2F">
            <w:pPr>
              <w:jc w:val="center"/>
              <w:rPr>
                <w:rFonts w:eastAsia="宋体"/>
                <w:snapToGrid w:val="0"/>
                <w:spacing w:val="0"/>
                <w:kern w:val="0"/>
                <w:sz w:val="18"/>
                <w:szCs w:val="18"/>
              </w:rPr>
            </w:pPr>
            <w:r>
              <w:rPr>
                <w:rFonts w:eastAsia="宋体"/>
                <w:snapToGrid w:val="0"/>
                <w:spacing w:val="0"/>
                <w:kern w:val="0"/>
                <w:sz w:val="18"/>
                <w:szCs w:val="18"/>
              </w:rPr>
              <w:t>王勇、毛浓华、朱成栋、吴乐</w:t>
            </w:r>
          </w:p>
        </w:tc>
        <w:tc>
          <w:tcPr>
            <w:tcW w:w="1007"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合格</w:t>
            </w:r>
          </w:p>
        </w:tc>
      </w:tr>
      <w:tr w:rsidR="00733D5F" w:rsidTr="00A47F2F">
        <w:trPr>
          <w:trHeight w:val="567"/>
          <w:jc w:val="center"/>
        </w:trPr>
        <w:tc>
          <w:tcPr>
            <w:tcW w:w="672" w:type="dxa"/>
            <w:tcBorders>
              <w:top w:val="nil"/>
              <w:left w:val="single" w:sz="4" w:space="0" w:color="auto"/>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68</w:t>
            </w:r>
          </w:p>
        </w:tc>
        <w:tc>
          <w:tcPr>
            <w:tcW w:w="2100" w:type="dxa"/>
            <w:tcBorders>
              <w:top w:val="nil"/>
              <w:left w:val="nil"/>
              <w:bottom w:val="single" w:sz="4" w:space="0" w:color="auto"/>
              <w:right w:val="single" w:sz="4" w:space="0" w:color="auto"/>
            </w:tcBorders>
            <w:noWrap/>
            <w:vAlign w:val="center"/>
          </w:tcPr>
          <w:p w:rsidR="00733D5F" w:rsidRDefault="00733D5F" w:rsidP="00A47F2F">
            <w:pPr>
              <w:jc w:val="center"/>
              <w:rPr>
                <w:rFonts w:eastAsia="宋体"/>
                <w:sz w:val="18"/>
                <w:szCs w:val="18"/>
              </w:rPr>
            </w:pPr>
            <w:r>
              <w:rPr>
                <w:rFonts w:eastAsia="宋体"/>
                <w:sz w:val="18"/>
                <w:szCs w:val="18"/>
              </w:rPr>
              <w:t>咸阳职业技术学院</w:t>
            </w:r>
          </w:p>
        </w:tc>
        <w:tc>
          <w:tcPr>
            <w:tcW w:w="1349"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2022XKT81</w:t>
            </w:r>
          </w:p>
        </w:tc>
        <w:tc>
          <w:tcPr>
            <w:tcW w:w="5076"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基于自我效能提升的高职学生职业生涯规划研究</w:t>
            </w:r>
          </w:p>
        </w:tc>
        <w:tc>
          <w:tcPr>
            <w:tcW w:w="1164" w:type="dxa"/>
            <w:tcBorders>
              <w:top w:val="nil"/>
              <w:left w:val="nil"/>
              <w:bottom w:val="single" w:sz="4" w:space="0" w:color="auto"/>
              <w:right w:val="single" w:sz="4" w:space="0" w:color="auto"/>
            </w:tcBorders>
            <w:noWrap/>
            <w:vAlign w:val="center"/>
          </w:tcPr>
          <w:p w:rsidR="00733D5F" w:rsidRDefault="00733D5F" w:rsidP="00A47F2F">
            <w:pPr>
              <w:jc w:val="center"/>
              <w:rPr>
                <w:rFonts w:eastAsia="宋体"/>
                <w:sz w:val="18"/>
                <w:szCs w:val="18"/>
              </w:rPr>
            </w:pPr>
            <w:r>
              <w:rPr>
                <w:rFonts w:eastAsia="宋体"/>
                <w:sz w:val="18"/>
                <w:szCs w:val="18"/>
              </w:rPr>
              <w:t>巨鲜婷</w:t>
            </w:r>
          </w:p>
        </w:tc>
        <w:tc>
          <w:tcPr>
            <w:tcW w:w="3593" w:type="dxa"/>
            <w:tcBorders>
              <w:top w:val="nil"/>
              <w:left w:val="nil"/>
              <w:bottom w:val="single" w:sz="4" w:space="0" w:color="auto"/>
              <w:right w:val="single" w:sz="4" w:space="0" w:color="auto"/>
            </w:tcBorders>
            <w:noWrap/>
            <w:vAlign w:val="center"/>
          </w:tcPr>
          <w:p w:rsidR="00733D5F" w:rsidRDefault="00733D5F" w:rsidP="00A47F2F">
            <w:pPr>
              <w:jc w:val="center"/>
              <w:rPr>
                <w:rFonts w:eastAsia="宋体"/>
                <w:snapToGrid w:val="0"/>
                <w:spacing w:val="0"/>
                <w:kern w:val="0"/>
                <w:sz w:val="18"/>
                <w:szCs w:val="18"/>
              </w:rPr>
            </w:pPr>
            <w:r>
              <w:rPr>
                <w:rFonts w:eastAsia="宋体"/>
                <w:snapToGrid w:val="0"/>
                <w:spacing w:val="0"/>
                <w:kern w:val="0"/>
                <w:sz w:val="18"/>
                <w:szCs w:val="18"/>
              </w:rPr>
              <w:t>高鹏、张新、千颖利、秋月</w:t>
            </w:r>
          </w:p>
        </w:tc>
        <w:tc>
          <w:tcPr>
            <w:tcW w:w="1007"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合格</w:t>
            </w:r>
          </w:p>
        </w:tc>
      </w:tr>
      <w:tr w:rsidR="00733D5F" w:rsidTr="00A47F2F">
        <w:trPr>
          <w:trHeight w:val="567"/>
          <w:jc w:val="center"/>
        </w:trPr>
        <w:tc>
          <w:tcPr>
            <w:tcW w:w="672" w:type="dxa"/>
            <w:tcBorders>
              <w:top w:val="nil"/>
              <w:left w:val="single" w:sz="4" w:space="0" w:color="auto"/>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69</w:t>
            </w:r>
          </w:p>
        </w:tc>
        <w:tc>
          <w:tcPr>
            <w:tcW w:w="2100"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西安欧亚学院</w:t>
            </w:r>
          </w:p>
        </w:tc>
        <w:tc>
          <w:tcPr>
            <w:tcW w:w="1349"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2022XKT82</w:t>
            </w:r>
          </w:p>
        </w:tc>
        <w:tc>
          <w:tcPr>
            <w:tcW w:w="5076"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高校网络思政教育与伟大抗疫精神的融合机制研究</w:t>
            </w:r>
          </w:p>
        </w:tc>
        <w:tc>
          <w:tcPr>
            <w:tcW w:w="1164"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刘囡</w:t>
            </w:r>
          </w:p>
        </w:tc>
        <w:tc>
          <w:tcPr>
            <w:tcW w:w="3593" w:type="dxa"/>
            <w:tcBorders>
              <w:top w:val="nil"/>
              <w:left w:val="nil"/>
              <w:bottom w:val="single" w:sz="4" w:space="0" w:color="auto"/>
              <w:right w:val="single" w:sz="4" w:space="0" w:color="auto"/>
            </w:tcBorders>
            <w:vAlign w:val="center"/>
          </w:tcPr>
          <w:p w:rsidR="00733D5F" w:rsidRDefault="00733D5F" w:rsidP="00A47F2F">
            <w:pPr>
              <w:jc w:val="center"/>
              <w:rPr>
                <w:rFonts w:eastAsia="宋体"/>
                <w:snapToGrid w:val="0"/>
                <w:spacing w:val="0"/>
                <w:kern w:val="0"/>
                <w:sz w:val="18"/>
                <w:szCs w:val="18"/>
              </w:rPr>
            </w:pPr>
            <w:r>
              <w:rPr>
                <w:rFonts w:eastAsia="宋体"/>
                <w:snapToGrid w:val="0"/>
                <w:spacing w:val="0"/>
                <w:kern w:val="0"/>
                <w:sz w:val="18"/>
                <w:szCs w:val="18"/>
              </w:rPr>
              <w:t>郭阳、谢茜、白利宁</w:t>
            </w:r>
          </w:p>
        </w:tc>
        <w:tc>
          <w:tcPr>
            <w:tcW w:w="1007"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合格</w:t>
            </w:r>
          </w:p>
        </w:tc>
      </w:tr>
      <w:tr w:rsidR="00733D5F" w:rsidTr="00A47F2F">
        <w:trPr>
          <w:trHeight w:val="567"/>
          <w:jc w:val="center"/>
        </w:trPr>
        <w:tc>
          <w:tcPr>
            <w:tcW w:w="672" w:type="dxa"/>
            <w:tcBorders>
              <w:top w:val="nil"/>
              <w:left w:val="single" w:sz="4" w:space="0" w:color="auto"/>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70</w:t>
            </w:r>
          </w:p>
        </w:tc>
        <w:tc>
          <w:tcPr>
            <w:tcW w:w="2100"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西安财经大学行知学院</w:t>
            </w:r>
          </w:p>
        </w:tc>
        <w:tc>
          <w:tcPr>
            <w:tcW w:w="1349"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2022XKT83</w:t>
            </w:r>
          </w:p>
        </w:tc>
        <w:tc>
          <w:tcPr>
            <w:tcW w:w="5076"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w:t>
            </w:r>
            <w:r>
              <w:rPr>
                <w:rFonts w:eastAsia="宋体"/>
                <w:sz w:val="18"/>
                <w:szCs w:val="18"/>
              </w:rPr>
              <w:t>就业育人</w:t>
            </w:r>
            <w:r>
              <w:rPr>
                <w:rFonts w:eastAsia="宋体"/>
                <w:sz w:val="18"/>
                <w:szCs w:val="18"/>
              </w:rPr>
              <w:t>”</w:t>
            </w:r>
            <w:r>
              <w:rPr>
                <w:rFonts w:eastAsia="宋体"/>
                <w:sz w:val="18"/>
                <w:szCs w:val="18"/>
              </w:rPr>
              <w:t>背景下大学生</w:t>
            </w:r>
            <w:r>
              <w:rPr>
                <w:rFonts w:eastAsia="宋体"/>
                <w:sz w:val="18"/>
                <w:szCs w:val="18"/>
              </w:rPr>
              <w:t>“</w:t>
            </w:r>
            <w:r>
              <w:rPr>
                <w:rFonts w:eastAsia="宋体"/>
                <w:sz w:val="18"/>
                <w:szCs w:val="18"/>
              </w:rPr>
              <w:t>尼特族</w:t>
            </w:r>
            <w:r>
              <w:rPr>
                <w:rFonts w:eastAsia="宋体"/>
                <w:sz w:val="18"/>
                <w:szCs w:val="18"/>
              </w:rPr>
              <w:t>”</w:t>
            </w:r>
            <w:r>
              <w:rPr>
                <w:rFonts w:eastAsia="宋体"/>
                <w:sz w:val="18"/>
                <w:szCs w:val="18"/>
              </w:rPr>
              <w:t>就业价值观及其教育引导策略研究</w:t>
            </w:r>
          </w:p>
        </w:tc>
        <w:tc>
          <w:tcPr>
            <w:tcW w:w="1164"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戴琰</w:t>
            </w:r>
          </w:p>
        </w:tc>
        <w:tc>
          <w:tcPr>
            <w:tcW w:w="3593" w:type="dxa"/>
            <w:tcBorders>
              <w:top w:val="nil"/>
              <w:left w:val="nil"/>
              <w:bottom w:val="single" w:sz="4" w:space="0" w:color="auto"/>
              <w:right w:val="single" w:sz="4" w:space="0" w:color="auto"/>
            </w:tcBorders>
            <w:vAlign w:val="center"/>
          </w:tcPr>
          <w:p w:rsidR="00733D5F" w:rsidRDefault="00733D5F" w:rsidP="00A47F2F">
            <w:pPr>
              <w:jc w:val="center"/>
              <w:rPr>
                <w:rFonts w:eastAsia="宋体"/>
                <w:snapToGrid w:val="0"/>
                <w:spacing w:val="0"/>
                <w:kern w:val="0"/>
                <w:sz w:val="18"/>
                <w:szCs w:val="18"/>
              </w:rPr>
            </w:pPr>
            <w:r>
              <w:rPr>
                <w:rFonts w:eastAsia="宋体"/>
                <w:snapToGrid w:val="0"/>
                <w:spacing w:val="0"/>
                <w:kern w:val="0"/>
                <w:sz w:val="18"/>
                <w:szCs w:val="18"/>
              </w:rPr>
              <w:t>杨伟华、李青青、暴睿、任密歌</w:t>
            </w:r>
          </w:p>
        </w:tc>
        <w:tc>
          <w:tcPr>
            <w:tcW w:w="1007"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合格</w:t>
            </w:r>
          </w:p>
        </w:tc>
      </w:tr>
      <w:tr w:rsidR="00733D5F" w:rsidTr="00A47F2F">
        <w:trPr>
          <w:trHeight w:val="567"/>
          <w:jc w:val="center"/>
        </w:trPr>
        <w:tc>
          <w:tcPr>
            <w:tcW w:w="672" w:type="dxa"/>
            <w:tcBorders>
              <w:top w:val="nil"/>
              <w:left w:val="single" w:sz="4" w:space="0" w:color="auto"/>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71</w:t>
            </w:r>
          </w:p>
        </w:tc>
        <w:tc>
          <w:tcPr>
            <w:tcW w:w="2100"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陕西科技大学镐京学院</w:t>
            </w:r>
          </w:p>
        </w:tc>
        <w:tc>
          <w:tcPr>
            <w:tcW w:w="1349"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2022XKT84</w:t>
            </w:r>
          </w:p>
        </w:tc>
        <w:tc>
          <w:tcPr>
            <w:tcW w:w="5076"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w:t>
            </w:r>
            <w:r>
              <w:rPr>
                <w:rFonts w:eastAsia="宋体"/>
                <w:sz w:val="18"/>
                <w:szCs w:val="18"/>
              </w:rPr>
              <w:t>三全育人</w:t>
            </w:r>
            <w:r>
              <w:rPr>
                <w:rFonts w:eastAsia="宋体"/>
                <w:sz w:val="18"/>
                <w:szCs w:val="18"/>
              </w:rPr>
              <w:t>”</w:t>
            </w:r>
            <w:r>
              <w:rPr>
                <w:rFonts w:eastAsia="宋体"/>
                <w:sz w:val="18"/>
                <w:szCs w:val="18"/>
              </w:rPr>
              <w:t>体系下高校辅导员师德素养提升策略研究</w:t>
            </w:r>
          </w:p>
        </w:tc>
        <w:tc>
          <w:tcPr>
            <w:tcW w:w="1164"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薛琳</w:t>
            </w:r>
          </w:p>
        </w:tc>
        <w:tc>
          <w:tcPr>
            <w:tcW w:w="3593" w:type="dxa"/>
            <w:tcBorders>
              <w:top w:val="nil"/>
              <w:left w:val="nil"/>
              <w:bottom w:val="single" w:sz="4" w:space="0" w:color="auto"/>
              <w:right w:val="single" w:sz="4" w:space="0" w:color="auto"/>
            </w:tcBorders>
            <w:vAlign w:val="center"/>
          </w:tcPr>
          <w:p w:rsidR="00733D5F" w:rsidRDefault="00733D5F" w:rsidP="00A47F2F">
            <w:pPr>
              <w:jc w:val="center"/>
              <w:rPr>
                <w:rFonts w:eastAsia="宋体"/>
                <w:snapToGrid w:val="0"/>
                <w:spacing w:val="0"/>
                <w:kern w:val="0"/>
                <w:sz w:val="18"/>
                <w:szCs w:val="18"/>
              </w:rPr>
            </w:pPr>
            <w:r>
              <w:rPr>
                <w:rFonts w:eastAsia="宋体"/>
                <w:snapToGrid w:val="0"/>
                <w:spacing w:val="0"/>
                <w:kern w:val="0"/>
                <w:sz w:val="18"/>
                <w:szCs w:val="18"/>
              </w:rPr>
              <w:t>张宝龙、鹿龙、何柏栋、闫利峰、杨顺成</w:t>
            </w:r>
          </w:p>
        </w:tc>
        <w:tc>
          <w:tcPr>
            <w:tcW w:w="1007"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合格</w:t>
            </w:r>
          </w:p>
        </w:tc>
      </w:tr>
      <w:tr w:rsidR="00733D5F" w:rsidTr="00A47F2F">
        <w:trPr>
          <w:trHeight w:val="567"/>
          <w:jc w:val="center"/>
        </w:trPr>
        <w:tc>
          <w:tcPr>
            <w:tcW w:w="672" w:type="dxa"/>
            <w:tcBorders>
              <w:top w:val="nil"/>
              <w:left w:val="single" w:sz="4" w:space="0" w:color="auto"/>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72</w:t>
            </w:r>
          </w:p>
        </w:tc>
        <w:tc>
          <w:tcPr>
            <w:tcW w:w="2100"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宝鸡职业技术学院</w:t>
            </w:r>
          </w:p>
        </w:tc>
        <w:tc>
          <w:tcPr>
            <w:tcW w:w="1349"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2022XKT85</w:t>
            </w:r>
          </w:p>
        </w:tc>
        <w:tc>
          <w:tcPr>
            <w:tcW w:w="5076"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伟大抗疫精神融入高职医学生思想政治教育研究实施路径</w:t>
            </w:r>
          </w:p>
        </w:tc>
        <w:tc>
          <w:tcPr>
            <w:tcW w:w="1164"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赵碧璇</w:t>
            </w:r>
          </w:p>
        </w:tc>
        <w:tc>
          <w:tcPr>
            <w:tcW w:w="3593" w:type="dxa"/>
            <w:tcBorders>
              <w:top w:val="nil"/>
              <w:left w:val="nil"/>
              <w:bottom w:val="single" w:sz="4" w:space="0" w:color="auto"/>
              <w:right w:val="single" w:sz="4" w:space="0" w:color="auto"/>
            </w:tcBorders>
            <w:vAlign w:val="center"/>
          </w:tcPr>
          <w:p w:rsidR="00733D5F" w:rsidRDefault="00733D5F" w:rsidP="00A47F2F">
            <w:pPr>
              <w:jc w:val="center"/>
              <w:rPr>
                <w:rFonts w:eastAsia="宋体"/>
                <w:snapToGrid w:val="0"/>
                <w:spacing w:val="0"/>
                <w:kern w:val="0"/>
                <w:sz w:val="18"/>
                <w:szCs w:val="18"/>
              </w:rPr>
            </w:pPr>
            <w:r>
              <w:rPr>
                <w:rFonts w:eastAsia="宋体"/>
                <w:snapToGrid w:val="0"/>
                <w:spacing w:val="0"/>
                <w:kern w:val="0"/>
                <w:sz w:val="18"/>
                <w:szCs w:val="18"/>
              </w:rPr>
              <w:t>刘苗、白苗苗、张景涵、田渊文、梁超</w:t>
            </w:r>
          </w:p>
        </w:tc>
        <w:tc>
          <w:tcPr>
            <w:tcW w:w="1007"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合格</w:t>
            </w:r>
          </w:p>
        </w:tc>
      </w:tr>
      <w:tr w:rsidR="00733D5F" w:rsidTr="00A47F2F">
        <w:trPr>
          <w:trHeight w:val="567"/>
          <w:jc w:val="center"/>
        </w:trPr>
        <w:tc>
          <w:tcPr>
            <w:tcW w:w="672" w:type="dxa"/>
            <w:tcBorders>
              <w:top w:val="nil"/>
              <w:left w:val="single" w:sz="4" w:space="0" w:color="auto"/>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73</w:t>
            </w:r>
          </w:p>
        </w:tc>
        <w:tc>
          <w:tcPr>
            <w:tcW w:w="2100"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西安美术学院</w:t>
            </w:r>
          </w:p>
        </w:tc>
        <w:tc>
          <w:tcPr>
            <w:tcW w:w="1349"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2021XKT02</w:t>
            </w:r>
          </w:p>
        </w:tc>
        <w:tc>
          <w:tcPr>
            <w:tcW w:w="5076"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w:t>
            </w:r>
            <w:r>
              <w:rPr>
                <w:rFonts w:eastAsia="宋体"/>
                <w:sz w:val="18"/>
                <w:szCs w:val="18"/>
              </w:rPr>
              <w:t>五育并举</w:t>
            </w:r>
            <w:r>
              <w:rPr>
                <w:rFonts w:eastAsia="宋体"/>
                <w:sz w:val="18"/>
                <w:szCs w:val="18"/>
              </w:rPr>
              <w:t>”</w:t>
            </w:r>
            <w:r>
              <w:rPr>
                <w:rFonts w:eastAsia="宋体"/>
                <w:sz w:val="18"/>
                <w:szCs w:val="18"/>
              </w:rPr>
              <w:t>视域下鲁艺精神融入新时代艺术类高校思想政治教育研究</w:t>
            </w:r>
          </w:p>
        </w:tc>
        <w:tc>
          <w:tcPr>
            <w:tcW w:w="1164"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魏兴</w:t>
            </w:r>
          </w:p>
        </w:tc>
        <w:tc>
          <w:tcPr>
            <w:tcW w:w="3593" w:type="dxa"/>
            <w:tcBorders>
              <w:top w:val="nil"/>
              <w:left w:val="nil"/>
              <w:bottom w:val="single" w:sz="4" w:space="0" w:color="auto"/>
              <w:right w:val="single" w:sz="4" w:space="0" w:color="auto"/>
            </w:tcBorders>
            <w:vAlign w:val="center"/>
          </w:tcPr>
          <w:p w:rsidR="00733D5F" w:rsidRDefault="00733D5F" w:rsidP="00A47F2F">
            <w:pPr>
              <w:jc w:val="center"/>
              <w:rPr>
                <w:rFonts w:eastAsia="宋体"/>
                <w:snapToGrid w:val="0"/>
                <w:spacing w:val="0"/>
                <w:kern w:val="0"/>
                <w:sz w:val="18"/>
                <w:szCs w:val="18"/>
              </w:rPr>
            </w:pPr>
            <w:r>
              <w:rPr>
                <w:rFonts w:eastAsia="宋体"/>
                <w:snapToGrid w:val="0"/>
                <w:spacing w:val="0"/>
                <w:kern w:val="0"/>
                <w:sz w:val="18"/>
                <w:szCs w:val="18"/>
              </w:rPr>
              <w:t>王山、雷蕾、都乐、任陆昊、牛对苗</w:t>
            </w:r>
          </w:p>
        </w:tc>
        <w:tc>
          <w:tcPr>
            <w:tcW w:w="1007"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合格</w:t>
            </w:r>
          </w:p>
        </w:tc>
      </w:tr>
      <w:tr w:rsidR="00733D5F" w:rsidTr="00A47F2F">
        <w:trPr>
          <w:trHeight w:val="567"/>
          <w:jc w:val="center"/>
        </w:trPr>
        <w:tc>
          <w:tcPr>
            <w:tcW w:w="672" w:type="dxa"/>
            <w:tcBorders>
              <w:top w:val="nil"/>
              <w:left w:val="single" w:sz="4" w:space="0" w:color="auto"/>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lastRenderedPageBreak/>
              <w:t>74</w:t>
            </w:r>
          </w:p>
        </w:tc>
        <w:tc>
          <w:tcPr>
            <w:tcW w:w="2100"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西安科技大学</w:t>
            </w:r>
          </w:p>
        </w:tc>
        <w:tc>
          <w:tcPr>
            <w:tcW w:w="1349"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2021XKT09</w:t>
            </w:r>
          </w:p>
        </w:tc>
        <w:tc>
          <w:tcPr>
            <w:tcW w:w="5076"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新时代高校辅导员核心素养的模型构建与培育路径研究</w:t>
            </w:r>
          </w:p>
        </w:tc>
        <w:tc>
          <w:tcPr>
            <w:tcW w:w="1164"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张剑</w:t>
            </w:r>
          </w:p>
        </w:tc>
        <w:tc>
          <w:tcPr>
            <w:tcW w:w="3593" w:type="dxa"/>
            <w:tcBorders>
              <w:top w:val="nil"/>
              <w:left w:val="nil"/>
              <w:bottom w:val="single" w:sz="4" w:space="0" w:color="auto"/>
              <w:right w:val="single" w:sz="4" w:space="0" w:color="auto"/>
            </w:tcBorders>
            <w:vAlign w:val="center"/>
          </w:tcPr>
          <w:p w:rsidR="00733D5F" w:rsidRDefault="00733D5F" w:rsidP="00A47F2F">
            <w:pPr>
              <w:jc w:val="center"/>
              <w:rPr>
                <w:rFonts w:eastAsia="宋体"/>
                <w:snapToGrid w:val="0"/>
                <w:spacing w:val="0"/>
                <w:kern w:val="0"/>
                <w:sz w:val="18"/>
                <w:szCs w:val="18"/>
              </w:rPr>
            </w:pPr>
            <w:r>
              <w:rPr>
                <w:rFonts w:eastAsia="宋体"/>
                <w:snapToGrid w:val="0"/>
                <w:spacing w:val="0"/>
                <w:kern w:val="0"/>
                <w:sz w:val="18"/>
                <w:szCs w:val="18"/>
              </w:rPr>
              <w:t>李建明、姚乐、白生宝、宁晓晴、陈锦帛</w:t>
            </w:r>
          </w:p>
        </w:tc>
        <w:tc>
          <w:tcPr>
            <w:tcW w:w="1007"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合格</w:t>
            </w:r>
          </w:p>
        </w:tc>
      </w:tr>
      <w:tr w:rsidR="00733D5F" w:rsidTr="00A47F2F">
        <w:trPr>
          <w:trHeight w:val="567"/>
          <w:jc w:val="center"/>
        </w:trPr>
        <w:tc>
          <w:tcPr>
            <w:tcW w:w="672" w:type="dxa"/>
            <w:tcBorders>
              <w:top w:val="nil"/>
              <w:left w:val="single" w:sz="4" w:space="0" w:color="auto"/>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75</w:t>
            </w:r>
          </w:p>
        </w:tc>
        <w:tc>
          <w:tcPr>
            <w:tcW w:w="2100"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西安科技大学高新学院</w:t>
            </w:r>
          </w:p>
        </w:tc>
        <w:tc>
          <w:tcPr>
            <w:tcW w:w="1349"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2021XKT17</w:t>
            </w:r>
          </w:p>
        </w:tc>
        <w:tc>
          <w:tcPr>
            <w:tcW w:w="5076"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高校党史教育与思政教育融合路径研究</w:t>
            </w:r>
          </w:p>
        </w:tc>
        <w:tc>
          <w:tcPr>
            <w:tcW w:w="1164"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田永青</w:t>
            </w:r>
          </w:p>
        </w:tc>
        <w:tc>
          <w:tcPr>
            <w:tcW w:w="3593" w:type="dxa"/>
            <w:tcBorders>
              <w:top w:val="nil"/>
              <w:left w:val="nil"/>
              <w:bottom w:val="single" w:sz="4" w:space="0" w:color="auto"/>
              <w:right w:val="single" w:sz="4" w:space="0" w:color="auto"/>
            </w:tcBorders>
            <w:vAlign w:val="center"/>
          </w:tcPr>
          <w:p w:rsidR="00733D5F" w:rsidRDefault="00733D5F" w:rsidP="00A47F2F">
            <w:pPr>
              <w:jc w:val="center"/>
              <w:rPr>
                <w:rFonts w:eastAsia="宋体"/>
                <w:snapToGrid w:val="0"/>
                <w:spacing w:val="0"/>
                <w:kern w:val="0"/>
                <w:sz w:val="18"/>
                <w:szCs w:val="18"/>
              </w:rPr>
            </w:pPr>
            <w:r>
              <w:rPr>
                <w:rFonts w:eastAsia="宋体"/>
                <w:snapToGrid w:val="0"/>
                <w:spacing w:val="0"/>
                <w:kern w:val="0"/>
                <w:sz w:val="18"/>
                <w:szCs w:val="18"/>
              </w:rPr>
              <w:t>卫娜星、车亚莉、席洲、宫本勇</w:t>
            </w:r>
          </w:p>
        </w:tc>
        <w:tc>
          <w:tcPr>
            <w:tcW w:w="1007"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合格</w:t>
            </w:r>
          </w:p>
        </w:tc>
      </w:tr>
      <w:tr w:rsidR="00733D5F" w:rsidTr="00A47F2F">
        <w:trPr>
          <w:trHeight w:val="567"/>
          <w:jc w:val="center"/>
        </w:trPr>
        <w:tc>
          <w:tcPr>
            <w:tcW w:w="672" w:type="dxa"/>
            <w:tcBorders>
              <w:top w:val="nil"/>
              <w:left w:val="single" w:sz="4" w:space="0" w:color="auto"/>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76</w:t>
            </w:r>
          </w:p>
        </w:tc>
        <w:tc>
          <w:tcPr>
            <w:tcW w:w="2100"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陕西邮电职业技术学院</w:t>
            </w:r>
          </w:p>
        </w:tc>
        <w:tc>
          <w:tcPr>
            <w:tcW w:w="1349"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2021XKT18</w:t>
            </w:r>
          </w:p>
        </w:tc>
        <w:tc>
          <w:tcPr>
            <w:tcW w:w="5076"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积极心理学视角下家校共育模式对高职学生亲子关系的干预研究</w:t>
            </w:r>
          </w:p>
        </w:tc>
        <w:tc>
          <w:tcPr>
            <w:tcW w:w="1164"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张力元</w:t>
            </w:r>
          </w:p>
        </w:tc>
        <w:tc>
          <w:tcPr>
            <w:tcW w:w="3593" w:type="dxa"/>
            <w:tcBorders>
              <w:top w:val="nil"/>
              <w:left w:val="nil"/>
              <w:bottom w:val="single" w:sz="4" w:space="0" w:color="auto"/>
              <w:right w:val="single" w:sz="4" w:space="0" w:color="auto"/>
            </w:tcBorders>
            <w:vAlign w:val="center"/>
          </w:tcPr>
          <w:p w:rsidR="00733D5F" w:rsidRDefault="00733D5F" w:rsidP="00A47F2F">
            <w:pPr>
              <w:jc w:val="center"/>
              <w:rPr>
                <w:rFonts w:eastAsia="宋体"/>
                <w:snapToGrid w:val="0"/>
                <w:spacing w:val="0"/>
                <w:kern w:val="0"/>
                <w:sz w:val="18"/>
                <w:szCs w:val="18"/>
              </w:rPr>
            </w:pPr>
            <w:r>
              <w:rPr>
                <w:rFonts w:eastAsia="宋体"/>
                <w:snapToGrid w:val="0"/>
                <w:spacing w:val="0"/>
                <w:kern w:val="0"/>
                <w:sz w:val="18"/>
                <w:szCs w:val="18"/>
              </w:rPr>
              <w:t>毛浓国、任艳、吴鹏艳、张静</w:t>
            </w:r>
          </w:p>
        </w:tc>
        <w:tc>
          <w:tcPr>
            <w:tcW w:w="1007"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合格</w:t>
            </w:r>
          </w:p>
        </w:tc>
      </w:tr>
      <w:tr w:rsidR="00733D5F" w:rsidTr="00A47F2F">
        <w:trPr>
          <w:trHeight w:val="567"/>
          <w:jc w:val="center"/>
        </w:trPr>
        <w:tc>
          <w:tcPr>
            <w:tcW w:w="672" w:type="dxa"/>
            <w:tcBorders>
              <w:top w:val="nil"/>
              <w:left w:val="single" w:sz="4" w:space="0" w:color="auto"/>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77</w:t>
            </w:r>
          </w:p>
        </w:tc>
        <w:tc>
          <w:tcPr>
            <w:tcW w:w="2100"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陕西警官职业学院</w:t>
            </w:r>
          </w:p>
        </w:tc>
        <w:tc>
          <w:tcPr>
            <w:tcW w:w="1349"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2021XKT19</w:t>
            </w:r>
          </w:p>
        </w:tc>
        <w:tc>
          <w:tcPr>
            <w:tcW w:w="5076"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新时代高校学生干部思想政治教育实证研究</w:t>
            </w:r>
          </w:p>
        </w:tc>
        <w:tc>
          <w:tcPr>
            <w:tcW w:w="1164"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张毅</w:t>
            </w:r>
          </w:p>
        </w:tc>
        <w:tc>
          <w:tcPr>
            <w:tcW w:w="3593" w:type="dxa"/>
            <w:tcBorders>
              <w:top w:val="nil"/>
              <w:left w:val="nil"/>
              <w:bottom w:val="single" w:sz="4" w:space="0" w:color="auto"/>
              <w:right w:val="single" w:sz="4" w:space="0" w:color="auto"/>
            </w:tcBorders>
            <w:vAlign w:val="center"/>
          </w:tcPr>
          <w:p w:rsidR="00733D5F" w:rsidRDefault="00733D5F" w:rsidP="00A47F2F">
            <w:pPr>
              <w:jc w:val="center"/>
              <w:rPr>
                <w:rFonts w:eastAsia="宋体"/>
                <w:snapToGrid w:val="0"/>
                <w:spacing w:val="0"/>
                <w:kern w:val="0"/>
                <w:sz w:val="18"/>
                <w:szCs w:val="18"/>
              </w:rPr>
            </w:pPr>
            <w:r>
              <w:rPr>
                <w:rFonts w:eastAsia="宋体"/>
                <w:snapToGrid w:val="0"/>
                <w:spacing w:val="0"/>
                <w:kern w:val="0"/>
                <w:sz w:val="18"/>
                <w:szCs w:val="18"/>
              </w:rPr>
              <w:t>白雷蕾、耿申</w:t>
            </w:r>
          </w:p>
        </w:tc>
        <w:tc>
          <w:tcPr>
            <w:tcW w:w="1007"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合格</w:t>
            </w:r>
          </w:p>
        </w:tc>
      </w:tr>
      <w:tr w:rsidR="00733D5F" w:rsidTr="00A47F2F">
        <w:trPr>
          <w:trHeight w:val="567"/>
          <w:jc w:val="center"/>
        </w:trPr>
        <w:tc>
          <w:tcPr>
            <w:tcW w:w="672" w:type="dxa"/>
            <w:tcBorders>
              <w:top w:val="nil"/>
              <w:left w:val="single" w:sz="4" w:space="0" w:color="auto"/>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78</w:t>
            </w:r>
          </w:p>
        </w:tc>
        <w:tc>
          <w:tcPr>
            <w:tcW w:w="2100"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陕西学前师范学院</w:t>
            </w:r>
          </w:p>
        </w:tc>
        <w:tc>
          <w:tcPr>
            <w:tcW w:w="1349"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2021XKT24</w:t>
            </w:r>
          </w:p>
        </w:tc>
        <w:tc>
          <w:tcPr>
            <w:tcW w:w="5076"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短视频传播背景下高校网络育人工作创新发展研究</w:t>
            </w:r>
          </w:p>
        </w:tc>
        <w:tc>
          <w:tcPr>
            <w:tcW w:w="1164"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刘佩</w:t>
            </w:r>
          </w:p>
        </w:tc>
        <w:tc>
          <w:tcPr>
            <w:tcW w:w="3593" w:type="dxa"/>
            <w:tcBorders>
              <w:top w:val="nil"/>
              <w:left w:val="nil"/>
              <w:bottom w:val="single" w:sz="4" w:space="0" w:color="auto"/>
              <w:right w:val="single" w:sz="4" w:space="0" w:color="auto"/>
            </w:tcBorders>
            <w:vAlign w:val="center"/>
          </w:tcPr>
          <w:p w:rsidR="00733D5F" w:rsidRDefault="00733D5F" w:rsidP="00A47F2F">
            <w:pPr>
              <w:jc w:val="center"/>
              <w:rPr>
                <w:rFonts w:eastAsia="宋体"/>
                <w:snapToGrid w:val="0"/>
                <w:spacing w:val="0"/>
                <w:kern w:val="0"/>
                <w:sz w:val="18"/>
                <w:szCs w:val="18"/>
              </w:rPr>
            </w:pPr>
            <w:r>
              <w:rPr>
                <w:rFonts w:eastAsia="宋体"/>
                <w:snapToGrid w:val="0"/>
                <w:spacing w:val="0"/>
                <w:kern w:val="0"/>
                <w:sz w:val="18"/>
                <w:szCs w:val="18"/>
              </w:rPr>
              <w:t>何静、高薇、文竹、白雪祺</w:t>
            </w:r>
          </w:p>
        </w:tc>
        <w:tc>
          <w:tcPr>
            <w:tcW w:w="1007"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合格</w:t>
            </w:r>
          </w:p>
        </w:tc>
      </w:tr>
      <w:tr w:rsidR="00733D5F" w:rsidTr="00A47F2F">
        <w:trPr>
          <w:trHeight w:val="567"/>
          <w:jc w:val="center"/>
        </w:trPr>
        <w:tc>
          <w:tcPr>
            <w:tcW w:w="672" w:type="dxa"/>
            <w:tcBorders>
              <w:top w:val="nil"/>
              <w:left w:val="single" w:sz="4" w:space="0" w:color="auto"/>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79</w:t>
            </w:r>
          </w:p>
        </w:tc>
        <w:tc>
          <w:tcPr>
            <w:tcW w:w="2100"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西安翻译学院</w:t>
            </w:r>
          </w:p>
        </w:tc>
        <w:tc>
          <w:tcPr>
            <w:tcW w:w="1349"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2021XKT29</w:t>
            </w:r>
          </w:p>
        </w:tc>
        <w:tc>
          <w:tcPr>
            <w:tcW w:w="5076"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大数据背景下高校网络思想政治教育</w:t>
            </w:r>
          </w:p>
        </w:tc>
        <w:tc>
          <w:tcPr>
            <w:tcW w:w="1164"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王小龙</w:t>
            </w:r>
          </w:p>
        </w:tc>
        <w:tc>
          <w:tcPr>
            <w:tcW w:w="3593" w:type="dxa"/>
            <w:tcBorders>
              <w:top w:val="nil"/>
              <w:left w:val="nil"/>
              <w:bottom w:val="single" w:sz="4" w:space="0" w:color="auto"/>
              <w:right w:val="single" w:sz="4" w:space="0" w:color="auto"/>
            </w:tcBorders>
            <w:vAlign w:val="center"/>
          </w:tcPr>
          <w:p w:rsidR="00733D5F" w:rsidRDefault="00733D5F" w:rsidP="00A47F2F">
            <w:pPr>
              <w:jc w:val="center"/>
              <w:rPr>
                <w:rFonts w:eastAsia="宋体"/>
                <w:snapToGrid w:val="0"/>
                <w:spacing w:val="0"/>
                <w:kern w:val="0"/>
                <w:sz w:val="18"/>
                <w:szCs w:val="18"/>
              </w:rPr>
            </w:pPr>
            <w:r>
              <w:rPr>
                <w:rFonts w:eastAsia="宋体"/>
                <w:snapToGrid w:val="0"/>
                <w:spacing w:val="0"/>
                <w:kern w:val="0"/>
                <w:sz w:val="18"/>
                <w:szCs w:val="18"/>
              </w:rPr>
              <w:t>邓晨、范春利、韩维、王晓东</w:t>
            </w:r>
          </w:p>
        </w:tc>
        <w:tc>
          <w:tcPr>
            <w:tcW w:w="1007"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合格</w:t>
            </w:r>
          </w:p>
        </w:tc>
      </w:tr>
      <w:tr w:rsidR="00733D5F" w:rsidTr="00A47F2F">
        <w:trPr>
          <w:trHeight w:val="567"/>
          <w:jc w:val="center"/>
        </w:trPr>
        <w:tc>
          <w:tcPr>
            <w:tcW w:w="672" w:type="dxa"/>
            <w:tcBorders>
              <w:top w:val="nil"/>
              <w:left w:val="single" w:sz="4" w:space="0" w:color="auto"/>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80</w:t>
            </w:r>
          </w:p>
        </w:tc>
        <w:tc>
          <w:tcPr>
            <w:tcW w:w="2100"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陕西警官职业学院</w:t>
            </w:r>
          </w:p>
        </w:tc>
        <w:tc>
          <w:tcPr>
            <w:tcW w:w="1349"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2021XKT32</w:t>
            </w:r>
          </w:p>
        </w:tc>
        <w:tc>
          <w:tcPr>
            <w:tcW w:w="5076"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公安专业学生顶岗实习期间课程思政开展的教育互动</w:t>
            </w:r>
          </w:p>
        </w:tc>
        <w:tc>
          <w:tcPr>
            <w:tcW w:w="1164"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齐文涛</w:t>
            </w:r>
          </w:p>
        </w:tc>
        <w:tc>
          <w:tcPr>
            <w:tcW w:w="3593" w:type="dxa"/>
            <w:tcBorders>
              <w:top w:val="nil"/>
              <w:left w:val="nil"/>
              <w:bottom w:val="single" w:sz="4" w:space="0" w:color="auto"/>
              <w:right w:val="single" w:sz="4" w:space="0" w:color="auto"/>
            </w:tcBorders>
            <w:vAlign w:val="center"/>
          </w:tcPr>
          <w:p w:rsidR="00733D5F" w:rsidRDefault="00733D5F" w:rsidP="00A47F2F">
            <w:pPr>
              <w:jc w:val="center"/>
              <w:rPr>
                <w:rFonts w:eastAsia="宋体"/>
                <w:snapToGrid w:val="0"/>
                <w:spacing w:val="0"/>
                <w:kern w:val="0"/>
                <w:sz w:val="18"/>
                <w:szCs w:val="18"/>
              </w:rPr>
            </w:pPr>
            <w:r>
              <w:rPr>
                <w:rFonts w:eastAsia="宋体"/>
                <w:snapToGrid w:val="0"/>
                <w:spacing w:val="0"/>
                <w:kern w:val="0"/>
                <w:sz w:val="18"/>
                <w:szCs w:val="18"/>
              </w:rPr>
              <w:t>吕豪迈、同康、肖程蒙伊、胡磊</w:t>
            </w:r>
          </w:p>
        </w:tc>
        <w:tc>
          <w:tcPr>
            <w:tcW w:w="1007"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合格</w:t>
            </w:r>
          </w:p>
        </w:tc>
      </w:tr>
      <w:tr w:rsidR="00733D5F" w:rsidTr="00A47F2F">
        <w:trPr>
          <w:trHeight w:val="567"/>
          <w:jc w:val="center"/>
        </w:trPr>
        <w:tc>
          <w:tcPr>
            <w:tcW w:w="672" w:type="dxa"/>
            <w:tcBorders>
              <w:top w:val="nil"/>
              <w:left w:val="single" w:sz="4" w:space="0" w:color="auto"/>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81</w:t>
            </w:r>
          </w:p>
        </w:tc>
        <w:tc>
          <w:tcPr>
            <w:tcW w:w="2100"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陕西艺术职业学院</w:t>
            </w:r>
          </w:p>
        </w:tc>
        <w:tc>
          <w:tcPr>
            <w:tcW w:w="1349"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2021XKT37</w:t>
            </w:r>
          </w:p>
        </w:tc>
        <w:tc>
          <w:tcPr>
            <w:tcW w:w="5076"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w:t>
            </w:r>
            <w:r>
              <w:rPr>
                <w:rFonts w:eastAsia="宋体"/>
                <w:sz w:val="18"/>
                <w:szCs w:val="18"/>
              </w:rPr>
              <w:t>四史</w:t>
            </w:r>
            <w:r>
              <w:rPr>
                <w:rFonts w:eastAsia="宋体"/>
                <w:sz w:val="18"/>
                <w:szCs w:val="18"/>
              </w:rPr>
              <w:t>”</w:t>
            </w:r>
            <w:r>
              <w:rPr>
                <w:rFonts w:eastAsia="宋体"/>
                <w:sz w:val="18"/>
                <w:szCs w:val="18"/>
              </w:rPr>
              <w:t>教育背景下红色基因融入艺术类高职院校学生思想政治教育工作研究</w:t>
            </w:r>
          </w:p>
        </w:tc>
        <w:tc>
          <w:tcPr>
            <w:tcW w:w="1164"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雒建慧</w:t>
            </w:r>
          </w:p>
        </w:tc>
        <w:tc>
          <w:tcPr>
            <w:tcW w:w="3593" w:type="dxa"/>
            <w:tcBorders>
              <w:top w:val="nil"/>
              <w:left w:val="nil"/>
              <w:bottom w:val="single" w:sz="4" w:space="0" w:color="auto"/>
              <w:right w:val="single" w:sz="4" w:space="0" w:color="auto"/>
            </w:tcBorders>
            <w:vAlign w:val="center"/>
          </w:tcPr>
          <w:p w:rsidR="00733D5F" w:rsidRDefault="00733D5F" w:rsidP="00A47F2F">
            <w:pPr>
              <w:jc w:val="center"/>
              <w:rPr>
                <w:rFonts w:eastAsia="宋体"/>
                <w:snapToGrid w:val="0"/>
                <w:spacing w:val="0"/>
                <w:kern w:val="0"/>
                <w:sz w:val="18"/>
                <w:szCs w:val="18"/>
              </w:rPr>
            </w:pPr>
            <w:r>
              <w:rPr>
                <w:rFonts w:eastAsia="宋体"/>
                <w:snapToGrid w:val="0"/>
                <w:spacing w:val="0"/>
                <w:kern w:val="0"/>
                <w:sz w:val="18"/>
                <w:szCs w:val="18"/>
              </w:rPr>
              <w:t>梁晓婷、宋雨露、王飞、王宁宁</w:t>
            </w:r>
          </w:p>
        </w:tc>
        <w:tc>
          <w:tcPr>
            <w:tcW w:w="1007"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合格</w:t>
            </w:r>
          </w:p>
        </w:tc>
      </w:tr>
      <w:tr w:rsidR="00733D5F" w:rsidTr="00A47F2F">
        <w:trPr>
          <w:trHeight w:val="567"/>
          <w:jc w:val="center"/>
        </w:trPr>
        <w:tc>
          <w:tcPr>
            <w:tcW w:w="672" w:type="dxa"/>
            <w:tcBorders>
              <w:top w:val="nil"/>
              <w:left w:val="single" w:sz="4" w:space="0" w:color="auto"/>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82</w:t>
            </w:r>
          </w:p>
        </w:tc>
        <w:tc>
          <w:tcPr>
            <w:tcW w:w="2100"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安康学院</w:t>
            </w:r>
          </w:p>
        </w:tc>
        <w:tc>
          <w:tcPr>
            <w:tcW w:w="1349"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2021XKT61</w:t>
            </w:r>
          </w:p>
        </w:tc>
        <w:tc>
          <w:tcPr>
            <w:tcW w:w="5076"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应用型高校大学生劳动教育的价值困境及其培育路径研究</w:t>
            </w:r>
          </w:p>
        </w:tc>
        <w:tc>
          <w:tcPr>
            <w:tcW w:w="1164"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李亮</w:t>
            </w:r>
          </w:p>
        </w:tc>
        <w:tc>
          <w:tcPr>
            <w:tcW w:w="3593" w:type="dxa"/>
            <w:tcBorders>
              <w:top w:val="nil"/>
              <w:left w:val="nil"/>
              <w:bottom w:val="single" w:sz="4" w:space="0" w:color="auto"/>
              <w:right w:val="single" w:sz="4" w:space="0" w:color="auto"/>
            </w:tcBorders>
            <w:vAlign w:val="center"/>
          </w:tcPr>
          <w:p w:rsidR="00733D5F" w:rsidRDefault="00733D5F" w:rsidP="00A47F2F">
            <w:pPr>
              <w:jc w:val="center"/>
              <w:rPr>
                <w:rFonts w:eastAsia="宋体"/>
                <w:snapToGrid w:val="0"/>
                <w:spacing w:val="0"/>
                <w:kern w:val="0"/>
                <w:sz w:val="18"/>
                <w:szCs w:val="18"/>
              </w:rPr>
            </w:pPr>
            <w:r>
              <w:rPr>
                <w:rFonts w:eastAsia="宋体"/>
                <w:snapToGrid w:val="0"/>
                <w:spacing w:val="0"/>
                <w:kern w:val="0"/>
                <w:sz w:val="18"/>
                <w:szCs w:val="18"/>
              </w:rPr>
              <w:t>李岩、许珂瑶</w:t>
            </w:r>
          </w:p>
        </w:tc>
        <w:tc>
          <w:tcPr>
            <w:tcW w:w="1007"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合格</w:t>
            </w:r>
          </w:p>
        </w:tc>
      </w:tr>
      <w:tr w:rsidR="00733D5F" w:rsidTr="00A47F2F">
        <w:trPr>
          <w:trHeight w:val="567"/>
          <w:jc w:val="center"/>
        </w:trPr>
        <w:tc>
          <w:tcPr>
            <w:tcW w:w="672" w:type="dxa"/>
            <w:tcBorders>
              <w:top w:val="nil"/>
              <w:left w:val="single" w:sz="4" w:space="0" w:color="auto"/>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83</w:t>
            </w:r>
          </w:p>
        </w:tc>
        <w:tc>
          <w:tcPr>
            <w:tcW w:w="2100"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西安理工大学</w:t>
            </w:r>
          </w:p>
        </w:tc>
        <w:tc>
          <w:tcPr>
            <w:tcW w:w="1349"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2021XKT66</w:t>
            </w:r>
          </w:p>
        </w:tc>
        <w:tc>
          <w:tcPr>
            <w:tcW w:w="5076"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基于学业帮辅视角下的少数民族大学生学习共同体建设研究</w:t>
            </w:r>
          </w:p>
        </w:tc>
        <w:tc>
          <w:tcPr>
            <w:tcW w:w="1164"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巩晶骐</w:t>
            </w:r>
          </w:p>
        </w:tc>
        <w:tc>
          <w:tcPr>
            <w:tcW w:w="3593" w:type="dxa"/>
            <w:tcBorders>
              <w:top w:val="nil"/>
              <w:left w:val="nil"/>
              <w:bottom w:val="single" w:sz="4" w:space="0" w:color="auto"/>
              <w:right w:val="single" w:sz="4" w:space="0" w:color="auto"/>
            </w:tcBorders>
            <w:vAlign w:val="center"/>
          </w:tcPr>
          <w:p w:rsidR="00733D5F" w:rsidRDefault="00733D5F" w:rsidP="00A47F2F">
            <w:pPr>
              <w:jc w:val="center"/>
              <w:rPr>
                <w:rFonts w:eastAsia="宋体"/>
                <w:snapToGrid w:val="0"/>
                <w:spacing w:val="0"/>
                <w:kern w:val="0"/>
                <w:sz w:val="18"/>
                <w:szCs w:val="18"/>
              </w:rPr>
            </w:pPr>
            <w:r>
              <w:rPr>
                <w:rFonts w:eastAsia="宋体"/>
                <w:snapToGrid w:val="0"/>
                <w:spacing w:val="0"/>
                <w:kern w:val="0"/>
                <w:sz w:val="18"/>
                <w:szCs w:val="18"/>
              </w:rPr>
              <w:t>马福、陈小洁、魏书妍、宗娜、王林</w:t>
            </w:r>
          </w:p>
        </w:tc>
        <w:tc>
          <w:tcPr>
            <w:tcW w:w="1007"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合格</w:t>
            </w:r>
          </w:p>
        </w:tc>
      </w:tr>
      <w:tr w:rsidR="00733D5F" w:rsidTr="00A47F2F">
        <w:trPr>
          <w:trHeight w:val="567"/>
          <w:jc w:val="center"/>
        </w:trPr>
        <w:tc>
          <w:tcPr>
            <w:tcW w:w="672" w:type="dxa"/>
            <w:tcBorders>
              <w:top w:val="nil"/>
              <w:left w:val="single" w:sz="4" w:space="0" w:color="auto"/>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84</w:t>
            </w:r>
          </w:p>
        </w:tc>
        <w:tc>
          <w:tcPr>
            <w:tcW w:w="2100" w:type="dxa"/>
            <w:tcBorders>
              <w:top w:val="nil"/>
              <w:left w:val="nil"/>
              <w:bottom w:val="single" w:sz="4" w:space="0" w:color="auto"/>
              <w:right w:val="single" w:sz="4" w:space="0" w:color="auto"/>
            </w:tcBorders>
            <w:noWrap/>
            <w:vAlign w:val="center"/>
          </w:tcPr>
          <w:p w:rsidR="00733D5F" w:rsidRDefault="00733D5F" w:rsidP="00A47F2F">
            <w:pPr>
              <w:jc w:val="center"/>
              <w:rPr>
                <w:rFonts w:eastAsia="宋体"/>
                <w:sz w:val="18"/>
                <w:szCs w:val="18"/>
              </w:rPr>
            </w:pPr>
            <w:r>
              <w:rPr>
                <w:rFonts w:eastAsia="宋体"/>
                <w:sz w:val="18"/>
                <w:szCs w:val="18"/>
              </w:rPr>
              <w:t>西安文理学院</w:t>
            </w:r>
          </w:p>
        </w:tc>
        <w:tc>
          <w:tcPr>
            <w:tcW w:w="1349"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2021XKT68</w:t>
            </w:r>
          </w:p>
        </w:tc>
        <w:tc>
          <w:tcPr>
            <w:tcW w:w="5076"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后疫情时代陕西高校网络育人路径创新研究</w:t>
            </w:r>
          </w:p>
        </w:tc>
        <w:tc>
          <w:tcPr>
            <w:tcW w:w="1164" w:type="dxa"/>
            <w:tcBorders>
              <w:top w:val="nil"/>
              <w:left w:val="nil"/>
              <w:bottom w:val="single" w:sz="4" w:space="0" w:color="auto"/>
              <w:right w:val="single" w:sz="4" w:space="0" w:color="auto"/>
            </w:tcBorders>
            <w:noWrap/>
            <w:vAlign w:val="center"/>
          </w:tcPr>
          <w:p w:rsidR="00733D5F" w:rsidRDefault="00733D5F" w:rsidP="00A47F2F">
            <w:pPr>
              <w:jc w:val="center"/>
              <w:rPr>
                <w:rFonts w:eastAsia="宋体"/>
                <w:sz w:val="18"/>
                <w:szCs w:val="18"/>
              </w:rPr>
            </w:pPr>
            <w:r>
              <w:rPr>
                <w:rFonts w:eastAsia="宋体"/>
                <w:sz w:val="18"/>
                <w:szCs w:val="18"/>
              </w:rPr>
              <w:t>李建</w:t>
            </w:r>
          </w:p>
        </w:tc>
        <w:tc>
          <w:tcPr>
            <w:tcW w:w="3593" w:type="dxa"/>
            <w:tcBorders>
              <w:top w:val="nil"/>
              <w:left w:val="nil"/>
              <w:bottom w:val="single" w:sz="4" w:space="0" w:color="auto"/>
              <w:right w:val="single" w:sz="4" w:space="0" w:color="auto"/>
            </w:tcBorders>
            <w:noWrap/>
            <w:vAlign w:val="center"/>
          </w:tcPr>
          <w:p w:rsidR="00733D5F" w:rsidRDefault="00733D5F" w:rsidP="00A47F2F">
            <w:pPr>
              <w:jc w:val="center"/>
              <w:rPr>
                <w:rFonts w:eastAsia="宋体"/>
                <w:snapToGrid w:val="0"/>
                <w:spacing w:val="0"/>
                <w:kern w:val="0"/>
                <w:sz w:val="18"/>
                <w:szCs w:val="18"/>
              </w:rPr>
            </w:pPr>
            <w:r>
              <w:rPr>
                <w:rFonts w:eastAsia="宋体"/>
                <w:snapToGrid w:val="0"/>
                <w:spacing w:val="0"/>
                <w:kern w:val="0"/>
                <w:sz w:val="18"/>
                <w:szCs w:val="18"/>
              </w:rPr>
              <w:t>杨姗姗、张欢、秦玮</w:t>
            </w:r>
          </w:p>
        </w:tc>
        <w:tc>
          <w:tcPr>
            <w:tcW w:w="1007"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合格</w:t>
            </w:r>
          </w:p>
        </w:tc>
      </w:tr>
      <w:tr w:rsidR="00733D5F" w:rsidTr="00A47F2F">
        <w:trPr>
          <w:trHeight w:val="567"/>
          <w:jc w:val="center"/>
        </w:trPr>
        <w:tc>
          <w:tcPr>
            <w:tcW w:w="672" w:type="dxa"/>
            <w:tcBorders>
              <w:top w:val="nil"/>
              <w:left w:val="single" w:sz="4" w:space="0" w:color="auto"/>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85</w:t>
            </w:r>
          </w:p>
        </w:tc>
        <w:tc>
          <w:tcPr>
            <w:tcW w:w="2100"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西安理工大学</w:t>
            </w:r>
          </w:p>
        </w:tc>
        <w:tc>
          <w:tcPr>
            <w:tcW w:w="1349"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2021XKT79</w:t>
            </w:r>
          </w:p>
        </w:tc>
        <w:tc>
          <w:tcPr>
            <w:tcW w:w="5076"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napToGrid w:val="0"/>
                <w:spacing w:val="-6"/>
                <w:kern w:val="0"/>
                <w:sz w:val="18"/>
                <w:szCs w:val="18"/>
              </w:rPr>
              <w:t>高校视角下基于行为镜像的大学生</w:t>
            </w:r>
            <w:r>
              <w:rPr>
                <w:rFonts w:eastAsia="宋体"/>
                <w:snapToGrid w:val="0"/>
                <w:spacing w:val="-6"/>
                <w:kern w:val="0"/>
                <w:sz w:val="18"/>
                <w:szCs w:val="18"/>
              </w:rPr>
              <w:t>“</w:t>
            </w:r>
            <w:r>
              <w:rPr>
                <w:rFonts w:eastAsia="宋体"/>
                <w:snapToGrid w:val="0"/>
                <w:spacing w:val="-6"/>
                <w:kern w:val="0"/>
                <w:sz w:val="18"/>
                <w:szCs w:val="18"/>
              </w:rPr>
              <w:t>四史</w:t>
            </w:r>
            <w:r>
              <w:rPr>
                <w:rFonts w:eastAsia="宋体"/>
                <w:snapToGrid w:val="0"/>
                <w:spacing w:val="-6"/>
                <w:kern w:val="0"/>
                <w:sz w:val="18"/>
                <w:szCs w:val="18"/>
              </w:rPr>
              <w:t>”</w:t>
            </w:r>
            <w:r>
              <w:rPr>
                <w:rFonts w:eastAsia="宋体"/>
                <w:snapToGrid w:val="0"/>
                <w:spacing w:val="-6"/>
                <w:kern w:val="0"/>
                <w:sz w:val="18"/>
                <w:szCs w:val="18"/>
              </w:rPr>
              <w:t>育人效果提升策略研究</w:t>
            </w:r>
          </w:p>
        </w:tc>
        <w:tc>
          <w:tcPr>
            <w:tcW w:w="1164"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李红英</w:t>
            </w:r>
          </w:p>
        </w:tc>
        <w:tc>
          <w:tcPr>
            <w:tcW w:w="3593" w:type="dxa"/>
            <w:tcBorders>
              <w:top w:val="nil"/>
              <w:left w:val="nil"/>
              <w:bottom w:val="single" w:sz="4" w:space="0" w:color="auto"/>
              <w:right w:val="single" w:sz="4" w:space="0" w:color="auto"/>
            </w:tcBorders>
            <w:vAlign w:val="center"/>
          </w:tcPr>
          <w:p w:rsidR="00733D5F" w:rsidRDefault="00733D5F" w:rsidP="00A47F2F">
            <w:pPr>
              <w:jc w:val="center"/>
              <w:rPr>
                <w:rFonts w:eastAsia="宋体"/>
                <w:snapToGrid w:val="0"/>
                <w:spacing w:val="0"/>
                <w:kern w:val="0"/>
                <w:sz w:val="18"/>
                <w:szCs w:val="18"/>
              </w:rPr>
            </w:pPr>
            <w:r>
              <w:rPr>
                <w:rFonts w:eastAsia="宋体"/>
                <w:snapToGrid w:val="0"/>
                <w:spacing w:val="0"/>
                <w:kern w:val="0"/>
                <w:sz w:val="18"/>
                <w:szCs w:val="18"/>
              </w:rPr>
              <w:t>李赜渊、武焱旻、宗娜、杨帆、付卓玉</w:t>
            </w:r>
          </w:p>
        </w:tc>
        <w:tc>
          <w:tcPr>
            <w:tcW w:w="1007"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合格</w:t>
            </w:r>
          </w:p>
        </w:tc>
      </w:tr>
      <w:tr w:rsidR="00733D5F" w:rsidTr="00A47F2F">
        <w:trPr>
          <w:trHeight w:val="567"/>
          <w:jc w:val="center"/>
        </w:trPr>
        <w:tc>
          <w:tcPr>
            <w:tcW w:w="672" w:type="dxa"/>
            <w:tcBorders>
              <w:top w:val="nil"/>
              <w:left w:val="single" w:sz="4" w:space="0" w:color="auto"/>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86</w:t>
            </w:r>
          </w:p>
        </w:tc>
        <w:tc>
          <w:tcPr>
            <w:tcW w:w="2100" w:type="dxa"/>
            <w:tcBorders>
              <w:top w:val="nil"/>
              <w:left w:val="nil"/>
              <w:bottom w:val="single" w:sz="4" w:space="0" w:color="auto"/>
              <w:right w:val="single" w:sz="4" w:space="0" w:color="auto"/>
            </w:tcBorders>
            <w:noWrap/>
            <w:vAlign w:val="center"/>
          </w:tcPr>
          <w:p w:rsidR="00733D5F" w:rsidRDefault="00733D5F" w:rsidP="00A47F2F">
            <w:pPr>
              <w:jc w:val="center"/>
              <w:rPr>
                <w:rFonts w:eastAsia="宋体"/>
                <w:sz w:val="18"/>
                <w:szCs w:val="18"/>
              </w:rPr>
            </w:pPr>
            <w:r>
              <w:rPr>
                <w:rFonts w:eastAsia="宋体"/>
                <w:sz w:val="18"/>
                <w:szCs w:val="18"/>
              </w:rPr>
              <w:t>西安交通工程学院</w:t>
            </w:r>
          </w:p>
        </w:tc>
        <w:tc>
          <w:tcPr>
            <w:tcW w:w="1349" w:type="dxa"/>
            <w:tcBorders>
              <w:top w:val="nil"/>
              <w:left w:val="nil"/>
              <w:bottom w:val="single" w:sz="4" w:space="0" w:color="auto"/>
              <w:right w:val="single" w:sz="4" w:space="0" w:color="auto"/>
            </w:tcBorders>
            <w:noWrap/>
            <w:vAlign w:val="center"/>
          </w:tcPr>
          <w:p w:rsidR="00733D5F" w:rsidRDefault="00733D5F" w:rsidP="00A47F2F">
            <w:pPr>
              <w:jc w:val="center"/>
              <w:rPr>
                <w:rFonts w:eastAsia="宋体"/>
                <w:sz w:val="18"/>
                <w:szCs w:val="18"/>
              </w:rPr>
            </w:pPr>
            <w:r>
              <w:rPr>
                <w:rFonts w:eastAsia="宋体"/>
                <w:sz w:val="18"/>
                <w:szCs w:val="18"/>
              </w:rPr>
              <w:t>2021XKT81</w:t>
            </w:r>
          </w:p>
        </w:tc>
        <w:tc>
          <w:tcPr>
            <w:tcW w:w="5076"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积极心理学视角下大学生心理危机干预研究</w:t>
            </w:r>
          </w:p>
        </w:tc>
        <w:tc>
          <w:tcPr>
            <w:tcW w:w="1164" w:type="dxa"/>
            <w:tcBorders>
              <w:top w:val="nil"/>
              <w:left w:val="nil"/>
              <w:bottom w:val="single" w:sz="4" w:space="0" w:color="auto"/>
              <w:right w:val="single" w:sz="4" w:space="0" w:color="auto"/>
            </w:tcBorders>
            <w:noWrap/>
            <w:vAlign w:val="center"/>
          </w:tcPr>
          <w:p w:rsidR="00733D5F" w:rsidRDefault="00733D5F" w:rsidP="00A47F2F">
            <w:pPr>
              <w:jc w:val="center"/>
              <w:rPr>
                <w:rFonts w:eastAsia="宋体"/>
                <w:sz w:val="18"/>
                <w:szCs w:val="18"/>
              </w:rPr>
            </w:pPr>
            <w:r>
              <w:rPr>
                <w:rFonts w:eastAsia="宋体"/>
                <w:sz w:val="18"/>
                <w:szCs w:val="18"/>
              </w:rPr>
              <w:t>钟倩</w:t>
            </w:r>
          </w:p>
        </w:tc>
        <w:tc>
          <w:tcPr>
            <w:tcW w:w="3593" w:type="dxa"/>
            <w:tcBorders>
              <w:top w:val="nil"/>
              <w:left w:val="nil"/>
              <w:bottom w:val="single" w:sz="4" w:space="0" w:color="auto"/>
              <w:right w:val="single" w:sz="4" w:space="0" w:color="auto"/>
            </w:tcBorders>
            <w:vAlign w:val="center"/>
          </w:tcPr>
          <w:p w:rsidR="00733D5F" w:rsidRDefault="00733D5F" w:rsidP="00A47F2F">
            <w:pPr>
              <w:jc w:val="center"/>
              <w:rPr>
                <w:rFonts w:eastAsia="宋体"/>
                <w:snapToGrid w:val="0"/>
                <w:spacing w:val="0"/>
                <w:kern w:val="0"/>
                <w:sz w:val="18"/>
                <w:szCs w:val="18"/>
              </w:rPr>
            </w:pPr>
            <w:r>
              <w:rPr>
                <w:rFonts w:eastAsia="宋体"/>
                <w:snapToGrid w:val="0"/>
                <w:spacing w:val="0"/>
                <w:kern w:val="0"/>
                <w:sz w:val="18"/>
                <w:szCs w:val="18"/>
              </w:rPr>
              <w:t>黄存良、张娟、张耀元、高诚、胡晓宁</w:t>
            </w:r>
          </w:p>
        </w:tc>
        <w:tc>
          <w:tcPr>
            <w:tcW w:w="1007"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合格</w:t>
            </w:r>
          </w:p>
        </w:tc>
      </w:tr>
      <w:tr w:rsidR="00733D5F" w:rsidTr="00A47F2F">
        <w:trPr>
          <w:trHeight w:val="567"/>
          <w:jc w:val="center"/>
        </w:trPr>
        <w:tc>
          <w:tcPr>
            <w:tcW w:w="672" w:type="dxa"/>
            <w:tcBorders>
              <w:top w:val="nil"/>
              <w:left w:val="single" w:sz="4" w:space="0" w:color="auto"/>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87</w:t>
            </w:r>
          </w:p>
        </w:tc>
        <w:tc>
          <w:tcPr>
            <w:tcW w:w="2100"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西安城市建设职业学院</w:t>
            </w:r>
          </w:p>
        </w:tc>
        <w:tc>
          <w:tcPr>
            <w:tcW w:w="1349"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2021XKT84</w:t>
            </w:r>
          </w:p>
        </w:tc>
        <w:tc>
          <w:tcPr>
            <w:tcW w:w="5076"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w:t>
            </w:r>
            <w:r>
              <w:rPr>
                <w:rFonts w:eastAsia="宋体"/>
                <w:sz w:val="18"/>
                <w:szCs w:val="18"/>
              </w:rPr>
              <w:t>互联网</w:t>
            </w:r>
            <w:r>
              <w:rPr>
                <w:rFonts w:eastAsia="宋体"/>
                <w:sz w:val="18"/>
                <w:szCs w:val="18"/>
              </w:rPr>
              <w:t>+”</w:t>
            </w:r>
            <w:r>
              <w:rPr>
                <w:rFonts w:eastAsia="宋体"/>
                <w:sz w:val="18"/>
                <w:szCs w:val="18"/>
              </w:rPr>
              <w:t>视野下的民办高职学院</w:t>
            </w:r>
            <w:r>
              <w:rPr>
                <w:rFonts w:eastAsia="宋体"/>
                <w:sz w:val="18"/>
                <w:szCs w:val="18"/>
              </w:rPr>
              <w:t>“</w:t>
            </w:r>
            <w:r>
              <w:rPr>
                <w:rFonts w:eastAsia="宋体"/>
                <w:sz w:val="18"/>
                <w:szCs w:val="18"/>
              </w:rPr>
              <w:t>家校共建</w:t>
            </w:r>
            <w:r>
              <w:rPr>
                <w:rFonts w:eastAsia="宋体"/>
                <w:sz w:val="18"/>
                <w:szCs w:val="18"/>
              </w:rPr>
              <w:t>”</w:t>
            </w:r>
            <w:r>
              <w:rPr>
                <w:rFonts w:eastAsia="宋体"/>
                <w:sz w:val="18"/>
                <w:szCs w:val="18"/>
              </w:rPr>
              <w:t>模式探究</w:t>
            </w:r>
          </w:p>
        </w:tc>
        <w:tc>
          <w:tcPr>
            <w:tcW w:w="1164"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郭海燕</w:t>
            </w:r>
          </w:p>
        </w:tc>
        <w:tc>
          <w:tcPr>
            <w:tcW w:w="3593" w:type="dxa"/>
            <w:tcBorders>
              <w:top w:val="nil"/>
              <w:left w:val="nil"/>
              <w:bottom w:val="single" w:sz="4" w:space="0" w:color="auto"/>
              <w:right w:val="single" w:sz="4" w:space="0" w:color="auto"/>
            </w:tcBorders>
            <w:vAlign w:val="center"/>
          </w:tcPr>
          <w:p w:rsidR="00733D5F" w:rsidRDefault="00733D5F" w:rsidP="00A47F2F">
            <w:pPr>
              <w:jc w:val="center"/>
              <w:rPr>
                <w:rFonts w:eastAsia="宋体"/>
                <w:snapToGrid w:val="0"/>
                <w:spacing w:val="0"/>
                <w:kern w:val="0"/>
                <w:sz w:val="18"/>
                <w:szCs w:val="18"/>
              </w:rPr>
            </w:pPr>
            <w:r>
              <w:rPr>
                <w:rFonts w:eastAsia="宋体"/>
                <w:snapToGrid w:val="0"/>
                <w:spacing w:val="0"/>
                <w:kern w:val="0"/>
                <w:sz w:val="18"/>
                <w:szCs w:val="18"/>
              </w:rPr>
              <w:t>姜绚丽、贾智斌、王君涛、陈婧、邢晟玮</w:t>
            </w:r>
          </w:p>
        </w:tc>
        <w:tc>
          <w:tcPr>
            <w:tcW w:w="1007"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合格</w:t>
            </w:r>
          </w:p>
        </w:tc>
      </w:tr>
      <w:tr w:rsidR="00733D5F" w:rsidTr="00A47F2F">
        <w:trPr>
          <w:trHeight w:val="567"/>
          <w:jc w:val="center"/>
        </w:trPr>
        <w:tc>
          <w:tcPr>
            <w:tcW w:w="672" w:type="dxa"/>
            <w:tcBorders>
              <w:top w:val="nil"/>
              <w:left w:val="single" w:sz="4" w:space="0" w:color="auto"/>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88</w:t>
            </w:r>
          </w:p>
        </w:tc>
        <w:tc>
          <w:tcPr>
            <w:tcW w:w="2100"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陕西交通职业技术学院</w:t>
            </w:r>
          </w:p>
        </w:tc>
        <w:tc>
          <w:tcPr>
            <w:tcW w:w="1349"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2022XKT04</w:t>
            </w:r>
          </w:p>
        </w:tc>
        <w:tc>
          <w:tcPr>
            <w:tcW w:w="5076"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w:t>
            </w:r>
            <w:r>
              <w:rPr>
                <w:rFonts w:eastAsia="宋体"/>
                <w:sz w:val="18"/>
                <w:szCs w:val="18"/>
              </w:rPr>
              <w:t>圈层化</w:t>
            </w:r>
            <w:r>
              <w:rPr>
                <w:rFonts w:eastAsia="宋体"/>
                <w:sz w:val="18"/>
                <w:szCs w:val="18"/>
              </w:rPr>
              <w:t>”</w:t>
            </w:r>
            <w:r>
              <w:rPr>
                <w:rFonts w:eastAsia="宋体"/>
                <w:sz w:val="18"/>
                <w:szCs w:val="18"/>
              </w:rPr>
              <w:t>困境下高职院校网络思想政治教育优化研究</w:t>
            </w:r>
          </w:p>
        </w:tc>
        <w:tc>
          <w:tcPr>
            <w:tcW w:w="1164"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唐景嵩</w:t>
            </w:r>
          </w:p>
        </w:tc>
        <w:tc>
          <w:tcPr>
            <w:tcW w:w="3593" w:type="dxa"/>
            <w:tcBorders>
              <w:top w:val="nil"/>
              <w:left w:val="nil"/>
              <w:bottom w:val="single" w:sz="4" w:space="0" w:color="auto"/>
              <w:right w:val="single" w:sz="4" w:space="0" w:color="auto"/>
            </w:tcBorders>
            <w:vAlign w:val="center"/>
          </w:tcPr>
          <w:p w:rsidR="00733D5F" w:rsidRDefault="00733D5F" w:rsidP="00A47F2F">
            <w:pPr>
              <w:jc w:val="center"/>
              <w:rPr>
                <w:rFonts w:eastAsia="宋体"/>
                <w:snapToGrid w:val="0"/>
                <w:spacing w:val="0"/>
                <w:kern w:val="0"/>
                <w:sz w:val="18"/>
                <w:szCs w:val="18"/>
              </w:rPr>
            </w:pPr>
            <w:r>
              <w:rPr>
                <w:rFonts w:eastAsia="宋体"/>
                <w:snapToGrid w:val="0"/>
                <w:spacing w:val="0"/>
                <w:kern w:val="0"/>
                <w:sz w:val="18"/>
                <w:szCs w:val="18"/>
              </w:rPr>
              <w:t>王满良、冯宜冰</w:t>
            </w:r>
          </w:p>
        </w:tc>
        <w:tc>
          <w:tcPr>
            <w:tcW w:w="1007"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延期结题</w:t>
            </w:r>
          </w:p>
        </w:tc>
      </w:tr>
      <w:tr w:rsidR="00733D5F" w:rsidTr="00A47F2F">
        <w:trPr>
          <w:trHeight w:val="567"/>
          <w:jc w:val="center"/>
        </w:trPr>
        <w:tc>
          <w:tcPr>
            <w:tcW w:w="672" w:type="dxa"/>
            <w:tcBorders>
              <w:top w:val="nil"/>
              <w:left w:val="single" w:sz="4" w:space="0" w:color="auto"/>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lastRenderedPageBreak/>
              <w:t>89</w:t>
            </w:r>
          </w:p>
        </w:tc>
        <w:tc>
          <w:tcPr>
            <w:tcW w:w="2100"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西安理工大学</w:t>
            </w:r>
          </w:p>
        </w:tc>
        <w:tc>
          <w:tcPr>
            <w:tcW w:w="1349"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2022XKT08</w:t>
            </w:r>
          </w:p>
        </w:tc>
        <w:tc>
          <w:tcPr>
            <w:tcW w:w="5076"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习近平家国情怀对青年学生爱国主义教育的启示研究</w:t>
            </w:r>
          </w:p>
        </w:tc>
        <w:tc>
          <w:tcPr>
            <w:tcW w:w="1164"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王梦</w:t>
            </w:r>
          </w:p>
        </w:tc>
        <w:tc>
          <w:tcPr>
            <w:tcW w:w="3593" w:type="dxa"/>
            <w:tcBorders>
              <w:top w:val="nil"/>
              <w:left w:val="nil"/>
              <w:bottom w:val="single" w:sz="4" w:space="0" w:color="auto"/>
              <w:right w:val="single" w:sz="4" w:space="0" w:color="auto"/>
            </w:tcBorders>
            <w:vAlign w:val="center"/>
          </w:tcPr>
          <w:p w:rsidR="00733D5F" w:rsidRDefault="00733D5F" w:rsidP="00A47F2F">
            <w:pPr>
              <w:jc w:val="center"/>
              <w:rPr>
                <w:rFonts w:eastAsia="宋体"/>
                <w:snapToGrid w:val="0"/>
                <w:spacing w:val="0"/>
                <w:kern w:val="0"/>
                <w:sz w:val="18"/>
                <w:szCs w:val="18"/>
              </w:rPr>
            </w:pPr>
            <w:r>
              <w:rPr>
                <w:rFonts w:eastAsia="宋体"/>
                <w:snapToGrid w:val="0"/>
                <w:spacing w:val="0"/>
                <w:kern w:val="0"/>
                <w:sz w:val="18"/>
                <w:szCs w:val="18"/>
              </w:rPr>
              <w:t>孙六平、马晓红、张明、宋元元</w:t>
            </w:r>
          </w:p>
        </w:tc>
        <w:tc>
          <w:tcPr>
            <w:tcW w:w="1007"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延期结题</w:t>
            </w:r>
          </w:p>
        </w:tc>
      </w:tr>
      <w:tr w:rsidR="00733D5F" w:rsidTr="00A47F2F">
        <w:trPr>
          <w:trHeight w:val="567"/>
          <w:jc w:val="center"/>
        </w:trPr>
        <w:tc>
          <w:tcPr>
            <w:tcW w:w="672" w:type="dxa"/>
            <w:tcBorders>
              <w:top w:val="nil"/>
              <w:left w:val="single" w:sz="4" w:space="0" w:color="auto"/>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90</w:t>
            </w:r>
          </w:p>
        </w:tc>
        <w:tc>
          <w:tcPr>
            <w:tcW w:w="2100"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陕西理工大学</w:t>
            </w:r>
          </w:p>
        </w:tc>
        <w:tc>
          <w:tcPr>
            <w:tcW w:w="1349"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2022XKT22</w:t>
            </w:r>
          </w:p>
        </w:tc>
        <w:tc>
          <w:tcPr>
            <w:tcW w:w="5076"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新时代高校学生公寓社区劳动教育实施路径研究</w:t>
            </w:r>
          </w:p>
        </w:tc>
        <w:tc>
          <w:tcPr>
            <w:tcW w:w="1164"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钱德敏</w:t>
            </w:r>
          </w:p>
        </w:tc>
        <w:tc>
          <w:tcPr>
            <w:tcW w:w="3593" w:type="dxa"/>
            <w:tcBorders>
              <w:top w:val="nil"/>
              <w:left w:val="nil"/>
              <w:bottom w:val="single" w:sz="4" w:space="0" w:color="auto"/>
              <w:right w:val="single" w:sz="4" w:space="0" w:color="auto"/>
            </w:tcBorders>
            <w:vAlign w:val="center"/>
          </w:tcPr>
          <w:p w:rsidR="00733D5F" w:rsidRDefault="00733D5F" w:rsidP="00A47F2F">
            <w:pPr>
              <w:jc w:val="center"/>
              <w:rPr>
                <w:rFonts w:eastAsia="宋体"/>
                <w:snapToGrid w:val="0"/>
                <w:spacing w:val="0"/>
                <w:kern w:val="0"/>
                <w:sz w:val="18"/>
                <w:szCs w:val="18"/>
              </w:rPr>
            </w:pPr>
            <w:r>
              <w:rPr>
                <w:rFonts w:eastAsia="宋体"/>
                <w:snapToGrid w:val="0"/>
                <w:spacing w:val="0"/>
                <w:kern w:val="0"/>
                <w:sz w:val="18"/>
                <w:szCs w:val="18"/>
              </w:rPr>
              <w:t>李宜蓬、祁晶、田甜、王益彬、王廷子</w:t>
            </w:r>
          </w:p>
        </w:tc>
        <w:tc>
          <w:tcPr>
            <w:tcW w:w="1007"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延期结题</w:t>
            </w:r>
          </w:p>
        </w:tc>
      </w:tr>
      <w:tr w:rsidR="00733D5F" w:rsidTr="00A47F2F">
        <w:trPr>
          <w:trHeight w:val="567"/>
          <w:jc w:val="center"/>
        </w:trPr>
        <w:tc>
          <w:tcPr>
            <w:tcW w:w="672" w:type="dxa"/>
            <w:tcBorders>
              <w:top w:val="nil"/>
              <w:left w:val="single" w:sz="4" w:space="0" w:color="auto"/>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91</w:t>
            </w:r>
          </w:p>
        </w:tc>
        <w:tc>
          <w:tcPr>
            <w:tcW w:w="2100" w:type="dxa"/>
            <w:tcBorders>
              <w:top w:val="nil"/>
              <w:left w:val="nil"/>
              <w:bottom w:val="single" w:sz="4" w:space="0" w:color="auto"/>
              <w:right w:val="single" w:sz="4" w:space="0" w:color="auto"/>
            </w:tcBorders>
            <w:noWrap/>
            <w:vAlign w:val="center"/>
          </w:tcPr>
          <w:p w:rsidR="00733D5F" w:rsidRDefault="00733D5F" w:rsidP="00A47F2F">
            <w:pPr>
              <w:jc w:val="center"/>
              <w:rPr>
                <w:rFonts w:eastAsia="宋体"/>
                <w:sz w:val="18"/>
                <w:szCs w:val="18"/>
              </w:rPr>
            </w:pPr>
            <w:r>
              <w:rPr>
                <w:rFonts w:eastAsia="宋体"/>
                <w:sz w:val="18"/>
                <w:szCs w:val="18"/>
              </w:rPr>
              <w:t>安康学院</w:t>
            </w:r>
          </w:p>
        </w:tc>
        <w:tc>
          <w:tcPr>
            <w:tcW w:w="1349"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2022XKT38</w:t>
            </w:r>
          </w:p>
        </w:tc>
        <w:tc>
          <w:tcPr>
            <w:tcW w:w="5076"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后疫情时代地方高校大学生就业观现状与引导策略研究</w:t>
            </w:r>
          </w:p>
        </w:tc>
        <w:tc>
          <w:tcPr>
            <w:tcW w:w="1164"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杨曼</w:t>
            </w:r>
          </w:p>
        </w:tc>
        <w:tc>
          <w:tcPr>
            <w:tcW w:w="3593" w:type="dxa"/>
            <w:tcBorders>
              <w:top w:val="nil"/>
              <w:left w:val="nil"/>
              <w:bottom w:val="single" w:sz="4" w:space="0" w:color="auto"/>
              <w:right w:val="single" w:sz="4" w:space="0" w:color="auto"/>
            </w:tcBorders>
            <w:noWrap/>
            <w:vAlign w:val="center"/>
          </w:tcPr>
          <w:p w:rsidR="00733D5F" w:rsidRDefault="00733D5F" w:rsidP="00A47F2F">
            <w:pPr>
              <w:jc w:val="center"/>
              <w:rPr>
                <w:rFonts w:eastAsia="宋体"/>
                <w:snapToGrid w:val="0"/>
                <w:spacing w:val="0"/>
                <w:kern w:val="0"/>
                <w:sz w:val="18"/>
                <w:szCs w:val="18"/>
              </w:rPr>
            </w:pPr>
            <w:r>
              <w:rPr>
                <w:rFonts w:eastAsia="宋体"/>
                <w:snapToGrid w:val="0"/>
                <w:spacing w:val="0"/>
                <w:kern w:val="0"/>
                <w:sz w:val="18"/>
                <w:szCs w:val="18"/>
              </w:rPr>
              <w:t>黄娟、柯小敏、魏麟</w:t>
            </w:r>
          </w:p>
        </w:tc>
        <w:tc>
          <w:tcPr>
            <w:tcW w:w="1007"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延期结题</w:t>
            </w:r>
          </w:p>
        </w:tc>
      </w:tr>
      <w:tr w:rsidR="00733D5F" w:rsidTr="00A47F2F">
        <w:trPr>
          <w:trHeight w:val="567"/>
          <w:jc w:val="center"/>
        </w:trPr>
        <w:tc>
          <w:tcPr>
            <w:tcW w:w="672" w:type="dxa"/>
            <w:tcBorders>
              <w:top w:val="nil"/>
              <w:left w:val="single" w:sz="4" w:space="0" w:color="auto"/>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92</w:t>
            </w:r>
          </w:p>
        </w:tc>
        <w:tc>
          <w:tcPr>
            <w:tcW w:w="2100"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宝鸡文理学院</w:t>
            </w:r>
          </w:p>
        </w:tc>
        <w:tc>
          <w:tcPr>
            <w:tcW w:w="1349"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2022XKT57</w:t>
            </w:r>
          </w:p>
        </w:tc>
        <w:tc>
          <w:tcPr>
            <w:tcW w:w="5076"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三线精神融入大学生思想政治教育的路径研究</w:t>
            </w:r>
          </w:p>
        </w:tc>
        <w:tc>
          <w:tcPr>
            <w:tcW w:w="1164"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张波</w:t>
            </w:r>
          </w:p>
        </w:tc>
        <w:tc>
          <w:tcPr>
            <w:tcW w:w="3593" w:type="dxa"/>
            <w:tcBorders>
              <w:top w:val="nil"/>
              <w:left w:val="nil"/>
              <w:bottom w:val="single" w:sz="4" w:space="0" w:color="auto"/>
              <w:right w:val="single" w:sz="4" w:space="0" w:color="auto"/>
            </w:tcBorders>
            <w:vAlign w:val="center"/>
          </w:tcPr>
          <w:p w:rsidR="00733D5F" w:rsidRDefault="00733D5F" w:rsidP="00A47F2F">
            <w:pPr>
              <w:jc w:val="center"/>
              <w:rPr>
                <w:rFonts w:eastAsia="宋体"/>
                <w:snapToGrid w:val="0"/>
                <w:spacing w:val="0"/>
                <w:kern w:val="0"/>
                <w:sz w:val="18"/>
                <w:szCs w:val="18"/>
              </w:rPr>
            </w:pPr>
            <w:r>
              <w:rPr>
                <w:rFonts w:eastAsia="宋体"/>
                <w:snapToGrid w:val="0"/>
                <w:spacing w:val="0"/>
                <w:kern w:val="0"/>
                <w:sz w:val="18"/>
                <w:szCs w:val="18"/>
              </w:rPr>
              <w:t>罗燕、赵建昌、李春燕、殷欣禾、吴宁宁</w:t>
            </w:r>
          </w:p>
        </w:tc>
        <w:tc>
          <w:tcPr>
            <w:tcW w:w="1007"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延期结题</w:t>
            </w:r>
          </w:p>
        </w:tc>
      </w:tr>
      <w:tr w:rsidR="00733D5F" w:rsidTr="00A47F2F">
        <w:trPr>
          <w:trHeight w:val="567"/>
          <w:jc w:val="center"/>
        </w:trPr>
        <w:tc>
          <w:tcPr>
            <w:tcW w:w="672" w:type="dxa"/>
            <w:tcBorders>
              <w:top w:val="nil"/>
              <w:left w:val="single" w:sz="4" w:space="0" w:color="auto"/>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93</w:t>
            </w:r>
          </w:p>
        </w:tc>
        <w:tc>
          <w:tcPr>
            <w:tcW w:w="2100" w:type="dxa"/>
            <w:tcBorders>
              <w:top w:val="nil"/>
              <w:left w:val="nil"/>
              <w:bottom w:val="single" w:sz="4" w:space="0" w:color="auto"/>
              <w:right w:val="single" w:sz="4" w:space="0" w:color="auto"/>
            </w:tcBorders>
            <w:noWrap/>
            <w:vAlign w:val="center"/>
          </w:tcPr>
          <w:p w:rsidR="00733D5F" w:rsidRDefault="00733D5F" w:rsidP="00A47F2F">
            <w:pPr>
              <w:jc w:val="center"/>
              <w:rPr>
                <w:rFonts w:eastAsia="宋体"/>
                <w:sz w:val="18"/>
                <w:szCs w:val="18"/>
              </w:rPr>
            </w:pPr>
            <w:r>
              <w:rPr>
                <w:rFonts w:eastAsia="宋体"/>
                <w:sz w:val="18"/>
                <w:szCs w:val="18"/>
              </w:rPr>
              <w:t>西安职业技术学院</w:t>
            </w:r>
          </w:p>
        </w:tc>
        <w:tc>
          <w:tcPr>
            <w:tcW w:w="1349"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2022XKT61</w:t>
            </w:r>
          </w:p>
        </w:tc>
        <w:tc>
          <w:tcPr>
            <w:tcW w:w="5076"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新时代大学生群体积极社会心态培育与实践研究</w:t>
            </w:r>
          </w:p>
        </w:tc>
        <w:tc>
          <w:tcPr>
            <w:tcW w:w="1164"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陈建军</w:t>
            </w:r>
          </w:p>
        </w:tc>
        <w:tc>
          <w:tcPr>
            <w:tcW w:w="3593" w:type="dxa"/>
            <w:tcBorders>
              <w:top w:val="nil"/>
              <w:left w:val="nil"/>
              <w:bottom w:val="single" w:sz="4" w:space="0" w:color="auto"/>
              <w:right w:val="single" w:sz="4" w:space="0" w:color="auto"/>
            </w:tcBorders>
            <w:vAlign w:val="center"/>
          </w:tcPr>
          <w:p w:rsidR="00733D5F" w:rsidRDefault="00733D5F" w:rsidP="00A47F2F">
            <w:pPr>
              <w:jc w:val="center"/>
              <w:rPr>
                <w:rFonts w:eastAsia="宋体"/>
                <w:snapToGrid w:val="0"/>
                <w:spacing w:val="0"/>
                <w:kern w:val="0"/>
                <w:sz w:val="18"/>
                <w:szCs w:val="18"/>
              </w:rPr>
            </w:pPr>
            <w:r>
              <w:rPr>
                <w:rFonts w:eastAsia="宋体"/>
                <w:snapToGrid w:val="0"/>
                <w:spacing w:val="0"/>
                <w:kern w:val="0"/>
                <w:sz w:val="18"/>
                <w:szCs w:val="18"/>
              </w:rPr>
              <w:t>符虎刚、高焕、李娟仙、艾强、张哲</w:t>
            </w:r>
          </w:p>
        </w:tc>
        <w:tc>
          <w:tcPr>
            <w:tcW w:w="1007"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延期结题</w:t>
            </w:r>
          </w:p>
        </w:tc>
      </w:tr>
      <w:tr w:rsidR="00733D5F" w:rsidTr="00A47F2F">
        <w:trPr>
          <w:trHeight w:val="567"/>
          <w:jc w:val="center"/>
        </w:trPr>
        <w:tc>
          <w:tcPr>
            <w:tcW w:w="672" w:type="dxa"/>
            <w:tcBorders>
              <w:top w:val="nil"/>
              <w:left w:val="single" w:sz="4" w:space="0" w:color="auto"/>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94</w:t>
            </w:r>
          </w:p>
        </w:tc>
        <w:tc>
          <w:tcPr>
            <w:tcW w:w="2100" w:type="dxa"/>
            <w:tcBorders>
              <w:top w:val="nil"/>
              <w:left w:val="nil"/>
              <w:bottom w:val="single" w:sz="4" w:space="0" w:color="auto"/>
              <w:right w:val="single" w:sz="4" w:space="0" w:color="auto"/>
            </w:tcBorders>
            <w:noWrap/>
            <w:vAlign w:val="center"/>
          </w:tcPr>
          <w:p w:rsidR="00733D5F" w:rsidRDefault="00733D5F" w:rsidP="00A47F2F">
            <w:pPr>
              <w:jc w:val="center"/>
              <w:rPr>
                <w:rFonts w:eastAsia="宋体"/>
                <w:sz w:val="18"/>
                <w:szCs w:val="18"/>
              </w:rPr>
            </w:pPr>
            <w:r>
              <w:rPr>
                <w:rFonts w:eastAsia="宋体"/>
                <w:sz w:val="18"/>
                <w:szCs w:val="18"/>
              </w:rPr>
              <w:t>神木职业技术学院</w:t>
            </w:r>
          </w:p>
        </w:tc>
        <w:tc>
          <w:tcPr>
            <w:tcW w:w="1349"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2022XKT62</w:t>
            </w:r>
          </w:p>
        </w:tc>
        <w:tc>
          <w:tcPr>
            <w:tcW w:w="5076"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高职高专学校应急救护能力提升的研究</w:t>
            </w:r>
            <w:r>
              <w:rPr>
                <w:rFonts w:eastAsia="宋体"/>
                <w:sz w:val="18"/>
                <w:szCs w:val="18"/>
              </w:rPr>
              <w:t>——</w:t>
            </w:r>
            <w:r>
              <w:rPr>
                <w:rFonts w:eastAsia="宋体"/>
                <w:sz w:val="18"/>
                <w:szCs w:val="18"/>
              </w:rPr>
              <w:t>以神木职业技术学院为例</w:t>
            </w:r>
          </w:p>
        </w:tc>
        <w:tc>
          <w:tcPr>
            <w:tcW w:w="1164" w:type="dxa"/>
            <w:tcBorders>
              <w:top w:val="nil"/>
              <w:left w:val="nil"/>
              <w:bottom w:val="single" w:sz="4" w:space="0" w:color="auto"/>
              <w:right w:val="single" w:sz="4" w:space="0" w:color="auto"/>
            </w:tcBorders>
            <w:noWrap/>
            <w:vAlign w:val="center"/>
          </w:tcPr>
          <w:p w:rsidR="00733D5F" w:rsidRDefault="00733D5F" w:rsidP="00A47F2F">
            <w:pPr>
              <w:jc w:val="center"/>
              <w:rPr>
                <w:rFonts w:eastAsia="宋体"/>
                <w:sz w:val="18"/>
                <w:szCs w:val="18"/>
              </w:rPr>
            </w:pPr>
            <w:r>
              <w:rPr>
                <w:rFonts w:eastAsia="宋体"/>
                <w:sz w:val="18"/>
                <w:szCs w:val="18"/>
              </w:rPr>
              <w:t>代创伟</w:t>
            </w:r>
          </w:p>
        </w:tc>
        <w:tc>
          <w:tcPr>
            <w:tcW w:w="3593" w:type="dxa"/>
            <w:tcBorders>
              <w:top w:val="nil"/>
              <w:left w:val="nil"/>
              <w:bottom w:val="single" w:sz="4" w:space="0" w:color="auto"/>
              <w:right w:val="single" w:sz="4" w:space="0" w:color="auto"/>
            </w:tcBorders>
            <w:noWrap/>
            <w:vAlign w:val="center"/>
          </w:tcPr>
          <w:p w:rsidR="00733D5F" w:rsidRDefault="00733D5F" w:rsidP="00A47F2F">
            <w:pPr>
              <w:jc w:val="center"/>
              <w:rPr>
                <w:rFonts w:eastAsia="宋体"/>
                <w:snapToGrid w:val="0"/>
                <w:spacing w:val="0"/>
                <w:kern w:val="0"/>
                <w:sz w:val="18"/>
                <w:szCs w:val="18"/>
              </w:rPr>
            </w:pPr>
            <w:r>
              <w:rPr>
                <w:rFonts w:eastAsia="宋体"/>
                <w:snapToGrid w:val="0"/>
                <w:spacing w:val="0"/>
                <w:kern w:val="0"/>
                <w:sz w:val="18"/>
                <w:szCs w:val="18"/>
              </w:rPr>
              <w:t>姜慧敏、贺安伟、赵波、高芳</w:t>
            </w:r>
          </w:p>
        </w:tc>
        <w:tc>
          <w:tcPr>
            <w:tcW w:w="1007"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延期结题</w:t>
            </w:r>
          </w:p>
        </w:tc>
      </w:tr>
      <w:tr w:rsidR="00733D5F" w:rsidTr="00A47F2F">
        <w:trPr>
          <w:trHeight w:val="567"/>
          <w:jc w:val="center"/>
        </w:trPr>
        <w:tc>
          <w:tcPr>
            <w:tcW w:w="672" w:type="dxa"/>
            <w:tcBorders>
              <w:top w:val="nil"/>
              <w:left w:val="single" w:sz="4" w:space="0" w:color="auto"/>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95</w:t>
            </w:r>
          </w:p>
        </w:tc>
        <w:tc>
          <w:tcPr>
            <w:tcW w:w="2100"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西安音乐学院</w:t>
            </w:r>
          </w:p>
        </w:tc>
        <w:tc>
          <w:tcPr>
            <w:tcW w:w="1349"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2022XKT64</w:t>
            </w:r>
          </w:p>
        </w:tc>
        <w:tc>
          <w:tcPr>
            <w:tcW w:w="5076"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w:t>
            </w:r>
            <w:r>
              <w:rPr>
                <w:rFonts w:eastAsia="宋体"/>
                <w:sz w:val="18"/>
                <w:szCs w:val="18"/>
              </w:rPr>
              <w:t>西音驿站</w:t>
            </w:r>
            <w:r>
              <w:rPr>
                <w:rFonts w:eastAsia="宋体"/>
                <w:sz w:val="18"/>
                <w:szCs w:val="18"/>
              </w:rPr>
              <w:t>”——</w:t>
            </w:r>
            <w:r>
              <w:rPr>
                <w:rFonts w:eastAsia="宋体"/>
                <w:sz w:val="18"/>
                <w:szCs w:val="18"/>
              </w:rPr>
              <w:t>大学生思政</w:t>
            </w:r>
            <w:r>
              <w:rPr>
                <w:rFonts w:eastAsia="宋体"/>
                <w:sz w:val="18"/>
                <w:szCs w:val="18"/>
              </w:rPr>
              <w:t>“</w:t>
            </w:r>
            <w:r>
              <w:rPr>
                <w:rFonts w:eastAsia="宋体"/>
                <w:sz w:val="18"/>
                <w:szCs w:val="18"/>
              </w:rPr>
              <w:t>一站式</w:t>
            </w:r>
            <w:r>
              <w:rPr>
                <w:rFonts w:eastAsia="宋体"/>
                <w:sz w:val="18"/>
                <w:szCs w:val="18"/>
              </w:rPr>
              <w:t>”</w:t>
            </w:r>
            <w:r>
              <w:rPr>
                <w:rFonts w:eastAsia="宋体"/>
                <w:sz w:val="18"/>
                <w:szCs w:val="18"/>
              </w:rPr>
              <w:t>管理空间建设研究</w:t>
            </w:r>
          </w:p>
        </w:tc>
        <w:tc>
          <w:tcPr>
            <w:tcW w:w="1164"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朱若昀</w:t>
            </w:r>
          </w:p>
        </w:tc>
        <w:tc>
          <w:tcPr>
            <w:tcW w:w="3593" w:type="dxa"/>
            <w:tcBorders>
              <w:top w:val="nil"/>
              <w:left w:val="nil"/>
              <w:bottom w:val="single" w:sz="4" w:space="0" w:color="auto"/>
              <w:right w:val="single" w:sz="4" w:space="0" w:color="auto"/>
            </w:tcBorders>
            <w:vAlign w:val="center"/>
          </w:tcPr>
          <w:p w:rsidR="00733D5F" w:rsidRDefault="00733D5F" w:rsidP="00A47F2F">
            <w:pPr>
              <w:jc w:val="center"/>
              <w:rPr>
                <w:rFonts w:eastAsia="宋体"/>
                <w:snapToGrid w:val="0"/>
                <w:spacing w:val="0"/>
                <w:kern w:val="0"/>
                <w:sz w:val="18"/>
                <w:szCs w:val="18"/>
              </w:rPr>
            </w:pPr>
            <w:r>
              <w:rPr>
                <w:rFonts w:eastAsia="宋体"/>
                <w:snapToGrid w:val="0"/>
                <w:spacing w:val="0"/>
                <w:kern w:val="0"/>
                <w:sz w:val="18"/>
                <w:szCs w:val="18"/>
              </w:rPr>
              <w:t>张津波、刘若骅、王晓宇、王潇、肖云森</w:t>
            </w:r>
          </w:p>
        </w:tc>
        <w:tc>
          <w:tcPr>
            <w:tcW w:w="1007"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延期结题</w:t>
            </w:r>
          </w:p>
        </w:tc>
      </w:tr>
      <w:tr w:rsidR="00733D5F" w:rsidTr="00A47F2F">
        <w:trPr>
          <w:trHeight w:val="567"/>
          <w:jc w:val="center"/>
        </w:trPr>
        <w:tc>
          <w:tcPr>
            <w:tcW w:w="672" w:type="dxa"/>
            <w:tcBorders>
              <w:top w:val="nil"/>
              <w:left w:val="single" w:sz="4" w:space="0" w:color="auto"/>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96</w:t>
            </w:r>
          </w:p>
        </w:tc>
        <w:tc>
          <w:tcPr>
            <w:tcW w:w="2100" w:type="dxa"/>
            <w:tcBorders>
              <w:top w:val="nil"/>
              <w:left w:val="nil"/>
              <w:bottom w:val="single" w:sz="4" w:space="0" w:color="auto"/>
              <w:right w:val="single" w:sz="4" w:space="0" w:color="auto"/>
            </w:tcBorders>
            <w:noWrap/>
            <w:vAlign w:val="center"/>
          </w:tcPr>
          <w:p w:rsidR="00733D5F" w:rsidRDefault="00733D5F" w:rsidP="00A47F2F">
            <w:pPr>
              <w:jc w:val="center"/>
              <w:rPr>
                <w:rFonts w:eastAsia="宋体"/>
                <w:sz w:val="18"/>
                <w:szCs w:val="18"/>
              </w:rPr>
            </w:pPr>
            <w:r>
              <w:rPr>
                <w:rFonts w:eastAsia="宋体"/>
                <w:sz w:val="18"/>
                <w:szCs w:val="18"/>
              </w:rPr>
              <w:t>渭南师范学院</w:t>
            </w:r>
          </w:p>
        </w:tc>
        <w:tc>
          <w:tcPr>
            <w:tcW w:w="1349"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2022XKT67</w:t>
            </w:r>
          </w:p>
        </w:tc>
        <w:tc>
          <w:tcPr>
            <w:tcW w:w="5076"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网络直播对大学生思想政治教育的影响因素及应对策略研究</w:t>
            </w:r>
          </w:p>
        </w:tc>
        <w:tc>
          <w:tcPr>
            <w:tcW w:w="1164" w:type="dxa"/>
            <w:tcBorders>
              <w:top w:val="nil"/>
              <w:left w:val="nil"/>
              <w:bottom w:val="single" w:sz="4" w:space="0" w:color="auto"/>
              <w:right w:val="single" w:sz="4" w:space="0" w:color="auto"/>
            </w:tcBorders>
            <w:noWrap/>
            <w:vAlign w:val="center"/>
          </w:tcPr>
          <w:p w:rsidR="00733D5F" w:rsidRDefault="00733D5F" w:rsidP="00A47F2F">
            <w:pPr>
              <w:jc w:val="center"/>
              <w:rPr>
                <w:rFonts w:eastAsia="宋体"/>
                <w:sz w:val="18"/>
                <w:szCs w:val="18"/>
              </w:rPr>
            </w:pPr>
            <w:r>
              <w:rPr>
                <w:rFonts w:eastAsia="宋体"/>
                <w:sz w:val="18"/>
                <w:szCs w:val="18"/>
              </w:rPr>
              <w:t>高军强</w:t>
            </w:r>
          </w:p>
        </w:tc>
        <w:tc>
          <w:tcPr>
            <w:tcW w:w="3593" w:type="dxa"/>
            <w:tcBorders>
              <w:top w:val="nil"/>
              <w:left w:val="nil"/>
              <w:bottom w:val="single" w:sz="4" w:space="0" w:color="auto"/>
              <w:right w:val="single" w:sz="4" w:space="0" w:color="auto"/>
            </w:tcBorders>
            <w:vAlign w:val="center"/>
          </w:tcPr>
          <w:p w:rsidR="00733D5F" w:rsidRDefault="00733D5F" w:rsidP="00A47F2F">
            <w:pPr>
              <w:jc w:val="center"/>
              <w:rPr>
                <w:rFonts w:eastAsia="宋体"/>
                <w:snapToGrid w:val="0"/>
                <w:spacing w:val="0"/>
                <w:kern w:val="0"/>
                <w:sz w:val="18"/>
                <w:szCs w:val="18"/>
              </w:rPr>
            </w:pPr>
            <w:r>
              <w:rPr>
                <w:rFonts w:eastAsia="宋体"/>
                <w:snapToGrid w:val="0"/>
                <w:spacing w:val="0"/>
                <w:kern w:val="0"/>
                <w:sz w:val="18"/>
                <w:szCs w:val="18"/>
              </w:rPr>
              <w:t>伍萌、李萍、许艳、宋丽萍、皇甫筱雅</w:t>
            </w:r>
          </w:p>
        </w:tc>
        <w:tc>
          <w:tcPr>
            <w:tcW w:w="1007"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延期结题</w:t>
            </w:r>
          </w:p>
        </w:tc>
      </w:tr>
      <w:tr w:rsidR="00733D5F" w:rsidTr="00A47F2F">
        <w:trPr>
          <w:trHeight w:val="567"/>
          <w:jc w:val="center"/>
        </w:trPr>
        <w:tc>
          <w:tcPr>
            <w:tcW w:w="672" w:type="dxa"/>
            <w:tcBorders>
              <w:top w:val="nil"/>
              <w:left w:val="single" w:sz="4" w:space="0" w:color="auto"/>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97</w:t>
            </w:r>
          </w:p>
        </w:tc>
        <w:tc>
          <w:tcPr>
            <w:tcW w:w="2100"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安康学院</w:t>
            </w:r>
          </w:p>
        </w:tc>
        <w:tc>
          <w:tcPr>
            <w:tcW w:w="1349" w:type="dxa"/>
            <w:tcBorders>
              <w:top w:val="nil"/>
              <w:left w:val="nil"/>
              <w:bottom w:val="single" w:sz="4" w:space="0" w:color="auto"/>
              <w:right w:val="single" w:sz="4" w:space="0" w:color="auto"/>
            </w:tcBorders>
            <w:noWrap/>
            <w:vAlign w:val="center"/>
          </w:tcPr>
          <w:p w:rsidR="00733D5F" w:rsidRDefault="00733D5F" w:rsidP="00A47F2F">
            <w:pPr>
              <w:jc w:val="center"/>
              <w:rPr>
                <w:rFonts w:eastAsia="宋体"/>
                <w:sz w:val="18"/>
                <w:szCs w:val="18"/>
              </w:rPr>
            </w:pPr>
            <w:r>
              <w:rPr>
                <w:rFonts w:eastAsia="宋体"/>
                <w:sz w:val="18"/>
                <w:szCs w:val="18"/>
              </w:rPr>
              <w:t>2022XKT73</w:t>
            </w:r>
          </w:p>
        </w:tc>
        <w:tc>
          <w:tcPr>
            <w:tcW w:w="5076"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w:t>
            </w:r>
            <w:r>
              <w:rPr>
                <w:rFonts w:eastAsia="宋体"/>
                <w:sz w:val="18"/>
                <w:szCs w:val="18"/>
              </w:rPr>
              <w:t>四史</w:t>
            </w:r>
            <w:r>
              <w:rPr>
                <w:rFonts w:eastAsia="宋体"/>
                <w:sz w:val="18"/>
                <w:szCs w:val="18"/>
              </w:rPr>
              <w:t>”</w:t>
            </w:r>
            <w:r>
              <w:rPr>
                <w:rFonts w:eastAsia="宋体"/>
                <w:sz w:val="18"/>
                <w:szCs w:val="18"/>
              </w:rPr>
              <w:t>教育视域下地方当时资源融入大学生思想政治教育工作研究</w:t>
            </w:r>
          </w:p>
        </w:tc>
        <w:tc>
          <w:tcPr>
            <w:tcW w:w="1164"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赵晓凤</w:t>
            </w:r>
          </w:p>
        </w:tc>
        <w:tc>
          <w:tcPr>
            <w:tcW w:w="3593" w:type="dxa"/>
            <w:tcBorders>
              <w:top w:val="nil"/>
              <w:left w:val="nil"/>
              <w:bottom w:val="single" w:sz="4" w:space="0" w:color="auto"/>
              <w:right w:val="single" w:sz="4" w:space="0" w:color="auto"/>
            </w:tcBorders>
            <w:vAlign w:val="center"/>
          </w:tcPr>
          <w:p w:rsidR="00733D5F" w:rsidRDefault="00733D5F" w:rsidP="00A47F2F">
            <w:pPr>
              <w:jc w:val="center"/>
              <w:rPr>
                <w:rFonts w:eastAsia="宋体"/>
                <w:snapToGrid w:val="0"/>
                <w:spacing w:val="0"/>
                <w:kern w:val="0"/>
                <w:sz w:val="18"/>
                <w:szCs w:val="18"/>
              </w:rPr>
            </w:pPr>
            <w:r>
              <w:rPr>
                <w:rFonts w:eastAsia="宋体"/>
                <w:snapToGrid w:val="0"/>
                <w:spacing w:val="0"/>
                <w:kern w:val="0"/>
                <w:sz w:val="18"/>
                <w:szCs w:val="18"/>
              </w:rPr>
              <w:t>吴世珍、赵文成、冯磊、郇红、赵斌</w:t>
            </w:r>
          </w:p>
        </w:tc>
        <w:tc>
          <w:tcPr>
            <w:tcW w:w="1007"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延期结题</w:t>
            </w:r>
          </w:p>
        </w:tc>
      </w:tr>
      <w:tr w:rsidR="00733D5F" w:rsidTr="00A47F2F">
        <w:trPr>
          <w:trHeight w:val="567"/>
          <w:jc w:val="center"/>
        </w:trPr>
        <w:tc>
          <w:tcPr>
            <w:tcW w:w="672" w:type="dxa"/>
            <w:tcBorders>
              <w:top w:val="nil"/>
              <w:left w:val="single" w:sz="4" w:space="0" w:color="auto"/>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98</w:t>
            </w:r>
          </w:p>
        </w:tc>
        <w:tc>
          <w:tcPr>
            <w:tcW w:w="2100"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西安建筑科技大学</w:t>
            </w:r>
          </w:p>
        </w:tc>
        <w:tc>
          <w:tcPr>
            <w:tcW w:w="1349"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2022XKT76</w:t>
            </w:r>
          </w:p>
        </w:tc>
        <w:tc>
          <w:tcPr>
            <w:tcW w:w="5076"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陕西省高校大学生劳动素养提升机制研究</w:t>
            </w:r>
          </w:p>
        </w:tc>
        <w:tc>
          <w:tcPr>
            <w:tcW w:w="1164"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袁庆华</w:t>
            </w:r>
          </w:p>
        </w:tc>
        <w:tc>
          <w:tcPr>
            <w:tcW w:w="3593" w:type="dxa"/>
            <w:tcBorders>
              <w:top w:val="nil"/>
              <w:left w:val="nil"/>
              <w:bottom w:val="single" w:sz="4" w:space="0" w:color="auto"/>
              <w:right w:val="single" w:sz="4" w:space="0" w:color="auto"/>
            </w:tcBorders>
            <w:vAlign w:val="center"/>
          </w:tcPr>
          <w:p w:rsidR="00733D5F" w:rsidRDefault="00733D5F" w:rsidP="00A47F2F">
            <w:pPr>
              <w:jc w:val="center"/>
              <w:rPr>
                <w:rFonts w:eastAsia="宋体"/>
                <w:snapToGrid w:val="0"/>
                <w:spacing w:val="0"/>
                <w:kern w:val="0"/>
                <w:sz w:val="18"/>
                <w:szCs w:val="18"/>
              </w:rPr>
            </w:pPr>
            <w:r>
              <w:rPr>
                <w:rFonts w:eastAsia="宋体"/>
                <w:snapToGrid w:val="0"/>
                <w:spacing w:val="0"/>
                <w:kern w:val="0"/>
                <w:sz w:val="18"/>
                <w:szCs w:val="18"/>
              </w:rPr>
              <w:t>张振龙、董颖娣、李志红、陈红、叶磊</w:t>
            </w:r>
          </w:p>
        </w:tc>
        <w:tc>
          <w:tcPr>
            <w:tcW w:w="1007"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延期结题</w:t>
            </w:r>
          </w:p>
        </w:tc>
      </w:tr>
      <w:tr w:rsidR="00733D5F" w:rsidTr="00A47F2F">
        <w:trPr>
          <w:trHeight w:val="567"/>
          <w:jc w:val="center"/>
        </w:trPr>
        <w:tc>
          <w:tcPr>
            <w:tcW w:w="672" w:type="dxa"/>
            <w:tcBorders>
              <w:top w:val="nil"/>
              <w:left w:val="single" w:sz="4" w:space="0" w:color="auto"/>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99</w:t>
            </w:r>
          </w:p>
        </w:tc>
        <w:tc>
          <w:tcPr>
            <w:tcW w:w="2100" w:type="dxa"/>
            <w:tcBorders>
              <w:top w:val="nil"/>
              <w:left w:val="nil"/>
              <w:bottom w:val="single" w:sz="4" w:space="0" w:color="auto"/>
              <w:right w:val="single" w:sz="4" w:space="0" w:color="auto"/>
            </w:tcBorders>
            <w:noWrap/>
            <w:vAlign w:val="center"/>
          </w:tcPr>
          <w:p w:rsidR="00733D5F" w:rsidRDefault="00733D5F" w:rsidP="00A47F2F">
            <w:pPr>
              <w:jc w:val="center"/>
              <w:rPr>
                <w:rFonts w:eastAsia="宋体"/>
                <w:sz w:val="18"/>
                <w:szCs w:val="18"/>
              </w:rPr>
            </w:pPr>
            <w:r>
              <w:rPr>
                <w:rFonts w:eastAsia="宋体"/>
                <w:sz w:val="18"/>
                <w:szCs w:val="18"/>
              </w:rPr>
              <w:t>陕西服装工程学院</w:t>
            </w:r>
          </w:p>
        </w:tc>
        <w:tc>
          <w:tcPr>
            <w:tcW w:w="1349"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2022XKT79</w:t>
            </w:r>
          </w:p>
        </w:tc>
        <w:tc>
          <w:tcPr>
            <w:tcW w:w="5076" w:type="dxa"/>
            <w:tcBorders>
              <w:top w:val="nil"/>
              <w:left w:val="nil"/>
              <w:bottom w:val="single" w:sz="4" w:space="0" w:color="auto"/>
              <w:right w:val="single" w:sz="4" w:space="0" w:color="auto"/>
            </w:tcBorders>
            <w:noWrap/>
            <w:vAlign w:val="center"/>
          </w:tcPr>
          <w:p w:rsidR="00733D5F" w:rsidRDefault="00733D5F" w:rsidP="00A47F2F">
            <w:pPr>
              <w:jc w:val="center"/>
              <w:rPr>
                <w:rFonts w:eastAsia="宋体"/>
                <w:sz w:val="18"/>
                <w:szCs w:val="18"/>
              </w:rPr>
            </w:pPr>
            <w:r>
              <w:rPr>
                <w:rFonts w:eastAsia="宋体"/>
                <w:sz w:val="18"/>
                <w:szCs w:val="18"/>
              </w:rPr>
              <w:t>融媒体在高校学生管理中的应用</w:t>
            </w:r>
          </w:p>
        </w:tc>
        <w:tc>
          <w:tcPr>
            <w:tcW w:w="1164" w:type="dxa"/>
            <w:tcBorders>
              <w:top w:val="nil"/>
              <w:left w:val="nil"/>
              <w:bottom w:val="single" w:sz="4" w:space="0" w:color="auto"/>
              <w:right w:val="single" w:sz="4" w:space="0" w:color="auto"/>
            </w:tcBorders>
            <w:noWrap/>
            <w:vAlign w:val="center"/>
          </w:tcPr>
          <w:p w:rsidR="00733D5F" w:rsidRDefault="00733D5F" w:rsidP="00A47F2F">
            <w:pPr>
              <w:jc w:val="center"/>
              <w:rPr>
                <w:rFonts w:eastAsia="宋体"/>
                <w:sz w:val="18"/>
                <w:szCs w:val="18"/>
              </w:rPr>
            </w:pPr>
            <w:r>
              <w:rPr>
                <w:rFonts w:eastAsia="宋体"/>
                <w:sz w:val="18"/>
                <w:szCs w:val="18"/>
              </w:rPr>
              <w:t>孙丽</w:t>
            </w:r>
          </w:p>
        </w:tc>
        <w:tc>
          <w:tcPr>
            <w:tcW w:w="3593" w:type="dxa"/>
            <w:tcBorders>
              <w:top w:val="nil"/>
              <w:left w:val="nil"/>
              <w:bottom w:val="single" w:sz="4" w:space="0" w:color="auto"/>
              <w:right w:val="single" w:sz="4" w:space="0" w:color="auto"/>
            </w:tcBorders>
            <w:noWrap/>
            <w:vAlign w:val="center"/>
          </w:tcPr>
          <w:p w:rsidR="00733D5F" w:rsidRDefault="00733D5F" w:rsidP="00A47F2F">
            <w:pPr>
              <w:jc w:val="center"/>
              <w:rPr>
                <w:rFonts w:eastAsia="宋体"/>
                <w:snapToGrid w:val="0"/>
                <w:spacing w:val="0"/>
                <w:kern w:val="0"/>
                <w:sz w:val="18"/>
                <w:szCs w:val="18"/>
              </w:rPr>
            </w:pPr>
            <w:r>
              <w:rPr>
                <w:rFonts w:eastAsia="宋体"/>
                <w:snapToGrid w:val="0"/>
                <w:spacing w:val="0"/>
                <w:kern w:val="0"/>
                <w:sz w:val="18"/>
                <w:szCs w:val="18"/>
              </w:rPr>
              <w:t>刘继兵、归阳阳、韦瑞</w:t>
            </w:r>
          </w:p>
        </w:tc>
        <w:tc>
          <w:tcPr>
            <w:tcW w:w="1007" w:type="dxa"/>
            <w:tcBorders>
              <w:top w:val="nil"/>
              <w:left w:val="nil"/>
              <w:bottom w:val="single" w:sz="4" w:space="0" w:color="auto"/>
              <w:right w:val="single" w:sz="4" w:space="0" w:color="auto"/>
            </w:tcBorders>
            <w:noWrap/>
            <w:vAlign w:val="center"/>
          </w:tcPr>
          <w:p w:rsidR="00733D5F" w:rsidRDefault="00733D5F" w:rsidP="00A47F2F">
            <w:pPr>
              <w:jc w:val="center"/>
              <w:rPr>
                <w:rFonts w:eastAsia="宋体"/>
                <w:sz w:val="18"/>
                <w:szCs w:val="18"/>
              </w:rPr>
            </w:pPr>
            <w:r>
              <w:rPr>
                <w:rFonts w:eastAsia="宋体"/>
                <w:sz w:val="18"/>
                <w:szCs w:val="18"/>
              </w:rPr>
              <w:t>延期结题</w:t>
            </w:r>
          </w:p>
        </w:tc>
      </w:tr>
      <w:tr w:rsidR="00733D5F" w:rsidTr="00A47F2F">
        <w:trPr>
          <w:trHeight w:val="567"/>
          <w:jc w:val="center"/>
        </w:trPr>
        <w:tc>
          <w:tcPr>
            <w:tcW w:w="672" w:type="dxa"/>
            <w:tcBorders>
              <w:top w:val="nil"/>
              <w:left w:val="single" w:sz="4" w:space="0" w:color="auto"/>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100</w:t>
            </w:r>
          </w:p>
        </w:tc>
        <w:tc>
          <w:tcPr>
            <w:tcW w:w="2100"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西安科技大学高新学院</w:t>
            </w:r>
          </w:p>
        </w:tc>
        <w:tc>
          <w:tcPr>
            <w:tcW w:w="1349"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2022XKT80</w:t>
            </w:r>
          </w:p>
        </w:tc>
        <w:tc>
          <w:tcPr>
            <w:tcW w:w="5076"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红色基因融入高校思想政治教育工作创新路径研究</w:t>
            </w:r>
          </w:p>
        </w:tc>
        <w:tc>
          <w:tcPr>
            <w:tcW w:w="1164"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师亚平</w:t>
            </w:r>
          </w:p>
        </w:tc>
        <w:tc>
          <w:tcPr>
            <w:tcW w:w="3593" w:type="dxa"/>
            <w:tcBorders>
              <w:top w:val="nil"/>
              <w:left w:val="nil"/>
              <w:bottom w:val="single" w:sz="4" w:space="0" w:color="auto"/>
              <w:right w:val="single" w:sz="4" w:space="0" w:color="auto"/>
            </w:tcBorders>
            <w:vAlign w:val="center"/>
          </w:tcPr>
          <w:p w:rsidR="00733D5F" w:rsidRDefault="00733D5F" w:rsidP="00A47F2F">
            <w:pPr>
              <w:jc w:val="center"/>
              <w:rPr>
                <w:rFonts w:eastAsia="宋体"/>
                <w:snapToGrid w:val="0"/>
                <w:spacing w:val="0"/>
                <w:kern w:val="0"/>
                <w:sz w:val="18"/>
                <w:szCs w:val="18"/>
              </w:rPr>
            </w:pPr>
            <w:r>
              <w:rPr>
                <w:rFonts w:eastAsia="宋体"/>
                <w:snapToGrid w:val="0"/>
                <w:spacing w:val="0"/>
                <w:kern w:val="0"/>
                <w:sz w:val="18"/>
                <w:szCs w:val="18"/>
              </w:rPr>
              <w:t>李慧瑛、孟小路、王明铸、胡思佳、刘洋</w:t>
            </w:r>
          </w:p>
        </w:tc>
        <w:tc>
          <w:tcPr>
            <w:tcW w:w="1007"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延期结题</w:t>
            </w:r>
          </w:p>
        </w:tc>
      </w:tr>
      <w:tr w:rsidR="00733D5F" w:rsidTr="00A47F2F">
        <w:trPr>
          <w:trHeight w:val="567"/>
          <w:jc w:val="center"/>
        </w:trPr>
        <w:tc>
          <w:tcPr>
            <w:tcW w:w="672" w:type="dxa"/>
            <w:tcBorders>
              <w:top w:val="nil"/>
              <w:left w:val="single" w:sz="4" w:space="0" w:color="auto"/>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101</w:t>
            </w:r>
          </w:p>
        </w:tc>
        <w:tc>
          <w:tcPr>
            <w:tcW w:w="2100"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西安航空学院</w:t>
            </w:r>
          </w:p>
        </w:tc>
        <w:tc>
          <w:tcPr>
            <w:tcW w:w="1349"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2022XKT86</w:t>
            </w:r>
          </w:p>
        </w:tc>
        <w:tc>
          <w:tcPr>
            <w:tcW w:w="5076"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w:t>
            </w:r>
            <w:r>
              <w:rPr>
                <w:rFonts w:eastAsia="宋体"/>
                <w:sz w:val="18"/>
                <w:szCs w:val="18"/>
              </w:rPr>
              <w:t>三全育人</w:t>
            </w:r>
            <w:r>
              <w:rPr>
                <w:rFonts w:eastAsia="宋体"/>
                <w:sz w:val="18"/>
                <w:szCs w:val="18"/>
              </w:rPr>
              <w:t>”</w:t>
            </w:r>
            <w:r>
              <w:rPr>
                <w:rFonts w:eastAsia="宋体"/>
                <w:sz w:val="18"/>
                <w:szCs w:val="18"/>
              </w:rPr>
              <w:t>理念下应用型本科院校学风建设研究</w:t>
            </w:r>
          </w:p>
        </w:tc>
        <w:tc>
          <w:tcPr>
            <w:tcW w:w="1164"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高蕾</w:t>
            </w:r>
          </w:p>
        </w:tc>
        <w:tc>
          <w:tcPr>
            <w:tcW w:w="3593" w:type="dxa"/>
            <w:tcBorders>
              <w:top w:val="nil"/>
              <w:left w:val="nil"/>
              <w:bottom w:val="single" w:sz="4" w:space="0" w:color="auto"/>
              <w:right w:val="single" w:sz="4" w:space="0" w:color="auto"/>
            </w:tcBorders>
            <w:vAlign w:val="center"/>
          </w:tcPr>
          <w:p w:rsidR="00733D5F" w:rsidRDefault="00733D5F" w:rsidP="00A47F2F">
            <w:pPr>
              <w:jc w:val="center"/>
              <w:rPr>
                <w:rFonts w:eastAsia="宋体"/>
                <w:snapToGrid w:val="0"/>
                <w:spacing w:val="0"/>
                <w:kern w:val="0"/>
                <w:sz w:val="18"/>
                <w:szCs w:val="18"/>
              </w:rPr>
            </w:pPr>
            <w:r>
              <w:rPr>
                <w:rFonts w:eastAsia="宋体"/>
                <w:snapToGrid w:val="0"/>
                <w:spacing w:val="0"/>
                <w:kern w:val="0"/>
                <w:sz w:val="18"/>
                <w:szCs w:val="18"/>
              </w:rPr>
              <w:t>龙卓群、庄思、赵嘉帅、康乃馨</w:t>
            </w:r>
          </w:p>
        </w:tc>
        <w:tc>
          <w:tcPr>
            <w:tcW w:w="1007"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延期结题</w:t>
            </w:r>
          </w:p>
        </w:tc>
      </w:tr>
      <w:tr w:rsidR="00733D5F" w:rsidTr="00A47F2F">
        <w:trPr>
          <w:trHeight w:val="567"/>
          <w:jc w:val="center"/>
        </w:trPr>
        <w:tc>
          <w:tcPr>
            <w:tcW w:w="672" w:type="dxa"/>
            <w:tcBorders>
              <w:top w:val="nil"/>
              <w:left w:val="single" w:sz="4" w:space="0" w:color="auto"/>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102</w:t>
            </w:r>
          </w:p>
        </w:tc>
        <w:tc>
          <w:tcPr>
            <w:tcW w:w="2100" w:type="dxa"/>
            <w:tcBorders>
              <w:top w:val="nil"/>
              <w:left w:val="nil"/>
              <w:bottom w:val="single" w:sz="4" w:space="0" w:color="auto"/>
              <w:right w:val="single" w:sz="4" w:space="0" w:color="auto"/>
            </w:tcBorders>
            <w:noWrap/>
            <w:vAlign w:val="center"/>
          </w:tcPr>
          <w:p w:rsidR="00733D5F" w:rsidRDefault="00733D5F" w:rsidP="00A47F2F">
            <w:pPr>
              <w:jc w:val="center"/>
              <w:rPr>
                <w:rFonts w:eastAsia="宋体"/>
                <w:sz w:val="18"/>
                <w:szCs w:val="18"/>
              </w:rPr>
            </w:pPr>
            <w:r>
              <w:rPr>
                <w:rFonts w:eastAsia="宋体"/>
                <w:sz w:val="18"/>
                <w:szCs w:val="18"/>
              </w:rPr>
              <w:t>陕西工商职业学院</w:t>
            </w:r>
          </w:p>
        </w:tc>
        <w:tc>
          <w:tcPr>
            <w:tcW w:w="1349"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2022XKT87</w:t>
            </w:r>
          </w:p>
        </w:tc>
        <w:tc>
          <w:tcPr>
            <w:tcW w:w="5076"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将中国共产党人精神谱系融入大学生创业精神培养的作用与路径研究</w:t>
            </w:r>
          </w:p>
        </w:tc>
        <w:tc>
          <w:tcPr>
            <w:tcW w:w="1164"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王禹涵</w:t>
            </w:r>
          </w:p>
        </w:tc>
        <w:tc>
          <w:tcPr>
            <w:tcW w:w="3593" w:type="dxa"/>
            <w:tcBorders>
              <w:top w:val="nil"/>
              <w:left w:val="nil"/>
              <w:bottom w:val="single" w:sz="4" w:space="0" w:color="auto"/>
              <w:right w:val="single" w:sz="4" w:space="0" w:color="auto"/>
            </w:tcBorders>
            <w:vAlign w:val="center"/>
          </w:tcPr>
          <w:p w:rsidR="00733D5F" w:rsidRDefault="00733D5F" w:rsidP="00A47F2F">
            <w:pPr>
              <w:jc w:val="center"/>
              <w:rPr>
                <w:rFonts w:eastAsia="宋体"/>
                <w:snapToGrid w:val="0"/>
                <w:spacing w:val="0"/>
                <w:kern w:val="0"/>
                <w:sz w:val="18"/>
                <w:szCs w:val="18"/>
              </w:rPr>
            </w:pPr>
            <w:r>
              <w:rPr>
                <w:rFonts w:eastAsia="宋体"/>
                <w:snapToGrid w:val="0"/>
                <w:spacing w:val="0"/>
                <w:kern w:val="0"/>
                <w:sz w:val="18"/>
                <w:szCs w:val="18"/>
              </w:rPr>
              <w:t>岳琼、张娟、王耀宗、孙璇、凌静</w:t>
            </w:r>
          </w:p>
        </w:tc>
        <w:tc>
          <w:tcPr>
            <w:tcW w:w="1007" w:type="dxa"/>
            <w:tcBorders>
              <w:top w:val="nil"/>
              <w:left w:val="nil"/>
              <w:bottom w:val="single" w:sz="4" w:space="0" w:color="auto"/>
              <w:right w:val="single" w:sz="4" w:space="0" w:color="auto"/>
            </w:tcBorders>
            <w:vAlign w:val="center"/>
          </w:tcPr>
          <w:p w:rsidR="00733D5F" w:rsidRDefault="00733D5F" w:rsidP="00A47F2F">
            <w:pPr>
              <w:jc w:val="center"/>
              <w:rPr>
                <w:rFonts w:eastAsia="宋体"/>
                <w:sz w:val="18"/>
                <w:szCs w:val="18"/>
              </w:rPr>
            </w:pPr>
            <w:r>
              <w:rPr>
                <w:rFonts w:eastAsia="宋体"/>
                <w:sz w:val="18"/>
                <w:szCs w:val="18"/>
              </w:rPr>
              <w:t>延期结题</w:t>
            </w:r>
          </w:p>
        </w:tc>
      </w:tr>
    </w:tbl>
    <w:p w:rsidR="00733D5F" w:rsidRDefault="00733D5F" w:rsidP="00733D5F">
      <w:pPr>
        <w:rPr>
          <w:rFonts w:eastAsia="宋体" w:hint="eastAsia"/>
        </w:rPr>
      </w:pPr>
      <w:r>
        <w:rPr>
          <w:rFonts w:hint="eastAsia"/>
        </w:rPr>
        <w:t xml:space="preserve"> </w:t>
      </w:r>
    </w:p>
    <w:p w:rsidR="00733D5F" w:rsidRDefault="00733D5F" w:rsidP="00733D5F">
      <w:pPr>
        <w:spacing w:line="338" w:lineRule="auto"/>
        <w:rPr>
          <w:rFonts w:ascii="宋体" w:eastAsia="宋体" w:hAnsi="宋体"/>
          <w:sz w:val="24"/>
          <w:szCs w:val="24"/>
        </w:rPr>
      </w:pPr>
    </w:p>
    <w:p w:rsidR="009374F3" w:rsidRDefault="009374F3"/>
    <w:sectPr w:rsidR="009374F3">
      <w:headerReference w:type="default" r:id="rId4"/>
      <w:footerReference w:type="even" r:id="rId5"/>
      <w:footerReference w:type="default" r:id="rId6"/>
      <w:footerReference w:type="first" r:id="rId7"/>
      <w:pgSz w:w="16838" w:h="11906" w:orient="landscape"/>
      <w:pgMar w:top="1134" w:right="1134" w:bottom="1134" w:left="1134" w:header="851" w:footer="907" w:gutter="0"/>
      <w:pgNumType w:start="3"/>
      <w:cols w:space="720"/>
      <w:titlePg/>
      <w:docGrid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56800">
    <w:pPr>
      <w:pStyle w:val="a5"/>
    </w:pPr>
    <w:r>
      <w:pict>
        <v:shapetype id="_x0000_t202" coordsize="21600,21600" o:spt="202" path="m,l,21600r21600,l21600,xe">
          <v:stroke joinstyle="miter"/>
          <v:path gradientshapeok="t" o:connecttype="rect"/>
        </v:shapetype>
        <v:shape id="文本框 1033" o:spid="_x0000_s1026" type="#_x0000_t202" style="position:absolute;margin-left:104pt;margin-top:0;width:2in;height:2in;z-index:251661312;mso-wrap-style:none;mso-position-horizontal:outside;mso-position-horizontal-relative:margin" filled="f" stroked="f">
          <v:textbox style="mso-fit-shape-to-text:t" inset="0,0,0,0">
            <w:txbxContent>
              <w:p w:rsidR="00000000" w:rsidRDefault="00656800">
                <w:pPr>
                  <w:pStyle w:val="a5"/>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10</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56800">
    <w:pPr>
      <w:pStyle w:val="a5"/>
      <w:tabs>
        <w:tab w:val="clear" w:pos="4153"/>
      </w:tabs>
      <w:jc w:val="center"/>
    </w:pPr>
    <w:r>
      <w:pict>
        <v:shapetype id="_x0000_t202" coordsize="21600,21600" o:spt="202" path="m,l,21600r21600,l21600,xe">
          <v:stroke joinstyle="miter"/>
          <v:path gradientshapeok="t" o:connecttype="rect"/>
        </v:shapetype>
        <v:shape id="文本框 1029" o:spid="_x0000_s1025" type="#_x0000_t202" style="position:absolute;left:0;text-align:left;margin-left:104pt;margin-top:0;width:2in;height:2in;z-index:251660288;mso-wrap-style:none;mso-position-horizontal:outside;mso-position-horizontal-relative:margin" filled="f" stroked="f">
          <v:fill o:detectmouseclick="t"/>
          <v:textbox style="mso-fit-shape-to-text:t" inset="0,0,0,0">
            <w:txbxContent>
              <w:p w:rsidR="00000000" w:rsidRDefault="00656800">
                <w:pPr>
                  <w:pStyle w:val="a5"/>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33D5F">
                  <w:rPr>
                    <w:rFonts w:ascii="宋体" w:eastAsia="宋体" w:hAnsi="宋体" w:cs="宋体"/>
                    <w:noProof/>
                    <w:sz w:val="28"/>
                    <w:szCs w:val="28"/>
                  </w:rPr>
                  <w:t>4</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56800">
    <w:pPr>
      <w:pStyle w:val="a5"/>
    </w:pPr>
    <w:r>
      <w:pict>
        <v:shapetype id="_x0000_t202" coordsize="21600,21600" o:spt="202" path="m,l,21600r21600,l21600,xe">
          <v:stroke joinstyle="miter"/>
          <v:path gradientshapeok="t" o:connecttype="rect"/>
        </v:shapetype>
        <v:shape id="文本框 1034" o:spid="_x0000_s1027" type="#_x0000_t202" style="position:absolute;margin-left:104pt;margin-top:0;width:2in;height:2in;z-index:251662336;mso-wrap-style:none;mso-position-horizontal:outside;mso-position-horizontal-relative:margin" filled="f" stroked="f">
          <v:textbox style="mso-fit-shape-to-text:t" inset="0,0,0,0">
            <w:txbxContent>
              <w:p w:rsidR="00000000" w:rsidRDefault="00656800">
                <w:pPr>
                  <w:pStyle w:val="a5"/>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33D5F">
                  <w:rPr>
                    <w:rFonts w:ascii="宋体" w:eastAsia="宋体" w:hAnsi="宋体" w:cs="宋体"/>
                    <w:noProof/>
                    <w:sz w:val="28"/>
                    <w:szCs w:val="28"/>
                  </w:rPr>
                  <w:t>3</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56800">
    <w:pPr>
      <w:pStyle w:val="a4"/>
      <w:pBdr>
        <w:bottom w:val="none" w:sz="0" w:space="0" w:color="auto"/>
      </w:pBdr>
      <w:tabs>
        <w:tab w:val="clear" w:pos="4153"/>
        <w:tab w:val="left" w:pos="1219"/>
        <w:tab w:val="center" w:pos="4819"/>
      </w:tabs>
      <w:ind w:right="360" w:firstLine="360"/>
      <w:jc w:val="left"/>
      <w:rPr>
        <w:rFonts w:hint="eastAsia"/>
      </w:rPr>
    </w:pPr>
    <w:r>
      <w:rPr>
        <w:rFonts w:hint="eastAsia"/>
      </w:rPr>
      <w:tab/>
    </w:r>
    <w:r>
      <w:rPr>
        <w:rFonts w:hint="eastAsia"/>
      </w:rP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733D5F"/>
    <w:rsid w:val="00656800"/>
    <w:rsid w:val="00733D5F"/>
    <w:rsid w:val="009374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D5F"/>
    <w:pPr>
      <w:widowControl w:val="0"/>
      <w:jc w:val="both"/>
    </w:pPr>
    <w:rPr>
      <w:rFonts w:ascii="Times New Roman" w:eastAsia="仿宋_GB2312" w:hAnsi="Times New Roman" w:cs="Times New Roman"/>
      <w:spacing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733D5F"/>
  </w:style>
  <w:style w:type="paragraph" w:styleId="a4">
    <w:name w:val="header"/>
    <w:basedOn w:val="a"/>
    <w:link w:val="Char"/>
    <w:rsid w:val="00733D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733D5F"/>
    <w:rPr>
      <w:rFonts w:ascii="Times New Roman" w:eastAsia="仿宋_GB2312" w:hAnsi="Times New Roman" w:cs="Times New Roman"/>
      <w:spacing w:val="-2"/>
      <w:sz w:val="18"/>
      <w:szCs w:val="18"/>
    </w:rPr>
  </w:style>
  <w:style w:type="paragraph" w:styleId="a5">
    <w:name w:val="footer"/>
    <w:basedOn w:val="a"/>
    <w:link w:val="Char0"/>
    <w:rsid w:val="00733D5F"/>
    <w:pPr>
      <w:tabs>
        <w:tab w:val="center" w:pos="4153"/>
        <w:tab w:val="right" w:pos="8306"/>
      </w:tabs>
      <w:snapToGrid w:val="0"/>
      <w:jc w:val="left"/>
    </w:pPr>
    <w:rPr>
      <w:sz w:val="18"/>
      <w:szCs w:val="18"/>
    </w:rPr>
  </w:style>
  <w:style w:type="character" w:customStyle="1" w:styleId="Char0">
    <w:name w:val="页脚 Char"/>
    <w:basedOn w:val="a0"/>
    <w:link w:val="a5"/>
    <w:rsid w:val="00733D5F"/>
    <w:rPr>
      <w:rFonts w:ascii="Times New Roman" w:eastAsia="仿宋_GB2312" w:hAnsi="Times New Roman" w:cs="Times New Roman"/>
      <w:spacing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1079</Words>
  <Characters>6151</Characters>
  <Application>Microsoft Office Word</Application>
  <DocSecurity>0</DocSecurity>
  <Lines>51</Lines>
  <Paragraphs>14</Paragraphs>
  <ScaleCrop>false</ScaleCrop>
  <Company>China</Company>
  <LinksUpToDate>false</LinksUpToDate>
  <CharactersWithSpaces>7216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2023-07-14T09:25:00Z</dcterms:created>
  <dcterms:modified xsi:type="dcterms:W3CDTF">2023-07-14T09:25:00Z</dcterms:modified>
</cp:coreProperties>
</file>