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A" w:rsidRDefault="00FB67BC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BB5FEA" w:rsidRDefault="00BB5FEA">
      <w:pPr>
        <w:rPr>
          <w:rFonts w:ascii="黑体" w:eastAsia="黑体" w:hAnsi="黑体" w:cs="黑体"/>
          <w:sz w:val="32"/>
          <w:szCs w:val="32"/>
        </w:rPr>
      </w:pPr>
    </w:p>
    <w:p w:rsidR="00BB5FEA" w:rsidRDefault="00FB67BC">
      <w:pPr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第一届学生（青年）运动会科学论文报告会论文报送汇总表</w:t>
      </w:r>
    </w:p>
    <w:tbl>
      <w:tblPr>
        <w:tblW w:w="1443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57"/>
        <w:gridCol w:w="2003"/>
        <w:gridCol w:w="641"/>
        <w:gridCol w:w="821"/>
        <w:gridCol w:w="500"/>
        <w:gridCol w:w="500"/>
        <w:gridCol w:w="661"/>
        <w:gridCol w:w="500"/>
        <w:gridCol w:w="540"/>
        <w:gridCol w:w="641"/>
        <w:gridCol w:w="620"/>
        <w:gridCol w:w="580"/>
        <w:gridCol w:w="1482"/>
        <w:gridCol w:w="1061"/>
        <w:gridCol w:w="1522"/>
        <w:gridCol w:w="741"/>
        <w:gridCol w:w="1161"/>
      </w:tblGrid>
      <w:tr w:rsidR="00BB5FEA">
        <w:trPr>
          <w:trHeight w:val="9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第一作者单位属性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BB5FEA">
        <w:trPr>
          <w:trHeight w:val="5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B5FEA">
        <w:trPr>
          <w:trHeight w:val="5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B5FEA">
        <w:trPr>
          <w:trHeight w:val="5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B5FEA">
        <w:trPr>
          <w:trHeight w:val="5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B5FEA">
        <w:trPr>
          <w:trHeight w:val="5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BB5FEA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B5FEA">
        <w:trPr>
          <w:trHeight w:val="1852"/>
        </w:trPr>
        <w:tc>
          <w:tcPr>
            <w:tcW w:w="144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EA" w:rsidRDefault="00FB67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论文类别。按照</w:t>
            </w:r>
            <w:r>
              <w:rPr>
                <w:rFonts w:ascii="宋体" w:eastAsia="宋体" w:hAnsi="宋体" w:cs="宋体"/>
                <w:sz w:val="24"/>
                <w:szCs w:val="24"/>
              </w:rPr>
              <w:t>A.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学术论文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B.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案例专题论文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填写。</w:t>
            </w:r>
          </w:p>
          <w:p w:rsidR="00BB5FEA" w:rsidRDefault="00FB67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所属领域请按照《第一届学生（青年）运动会科学论文报告会选题指南》规定的</w:t>
            </w:r>
            <w:r>
              <w:rPr>
                <w:rFonts w:ascii="宋体" w:eastAsia="宋体" w:hAnsi="宋体" w:cs="宋体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领域按顺序填写，论文内容与所属领域须一致。论文所属领域为：一、学校体育理论与学校体育史研究；二、体育课程与教学改革研究；三、学生体质健康促进研究；四、学校体育管理研究；五、体育师资队伍建设研究；六、学校卫生与健康教育研究；七、学生心理健康促进与心理健康工作；八、学生竞技运动研究；九、学校体育信息化建设研究；十、学校体育文化建设研究；十一、学校体育运动项目研究；十二、案例专题研究。</w:t>
            </w:r>
          </w:p>
          <w:p w:rsidR="00BB5FEA" w:rsidRDefault="00FB67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作者姓名应填写本篇论文所有作者的姓名，每位作者姓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名用“、”分隔开（每篇论文署名作者不得超过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位），其后的姓名、性别等栏目按第一作者的信息如实填写。</w:t>
            </w:r>
          </w:p>
          <w:p w:rsidR="00BB5FEA" w:rsidRDefault="00FB67BC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第一作者单位属性请填写：</w:t>
            </w:r>
            <w:r>
              <w:rPr>
                <w:rFonts w:ascii="宋体" w:eastAsia="宋体" w:hAnsi="宋体" w:cs="宋体"/>
                <w:sz w:val="24"/>
                <w:szCs w:val="24"/>
              </w:rPr>
              <w:t>A.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基础教育阶段（学前教育、义务教育、高中教育阶段）；</w:t>
            </w:r>
            <w:r>
              <w:rPr>
                <w:rFonts w:ascii="宋体" w:eastAsia="宋体" w:hAnsi="宋体" w:cs="宋体"/>
                <w:sz w:val="24"/>
                <w:szCs w:val="24"/>
              </w:rPr>
              <w:t>B.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非基础教育阶段；</w:t>
            </w:r>
            <w:r>
              <w:rPr>
                <w:rFonts w:ascii="宋体" w:eastAsia="宋体" w:hAnsi="宋体" w:cs="宋体"/>
                <w:sz w:val="24"/>
                <w:szCs w:val="24"/>
              </w:rPr>
              <w:t>C.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体育系统单位（如体科所、体校、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体职院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等）</w:t>
            </w:r>
          </w:p>
        </w:tc>
      </w:tr>
    </w:tbl>
    <w:p w:rsidR="00BB5FEA" w:rsidRDefault="00BB5FEA"/>
    <w:sectPr w:rsidR="00BB5FEA">
      <w:footerReference w:type="default" r:id="rId8"/>
      <w:pgSz w:w="16838" w:h="11906" w:orient="landscape"/>
      <w:pgMar w:top="1588" w:right="1701" w:bottom="1474" w:left="1701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BC" w:rsidRDefault="00FB67BC">
      <w:r>
        <w:separator/>
      </w:r>
    </w:p>
  </w:endnote>
  <w:endnote w:type="continuationSeparator" w:id="0">
    <w:p w:rsidR="00FB67BC" w:rsidRDefault="00FB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EA" w:rsidRDefault="00FB6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296E">
      <w:rPr>
        <w:rStyle w:val="a4"/>
        <w:noProof/>
      </w:rPr>
      <w:t>1</w:t>
    </w:r>
    <w:r>
      <w:rPr>
        <w:rStyle w:val="a4"/>
      </w:rPr>
      <w:fldChar w:fldCharType="end"/>
    </w:r>
  </w:p>
  <w:p w:rsidR="00BB5FEA" w:rsidRDefault="00BB5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BC" w:rsidRDefault="00FB67BC">
      <w:r>
        <w:separator/>
      </w:r>
    </w:p>
  </w:footnote>
  <w:footnote w:type="continuationSeparator" w:id="0">
    <w:p w:rsidR="00FB67BC" w:rsidRDefault="00FB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F3B"/>
    <w:rsid w:val="9EAD8111"/>
    <w:rsid w:val="DD6FADD8"/>
    <w:rsid w:val="FF9EAE7A"/>
    <w:rsid w:val="00075CFD"/>
    <w:rsid w:val="000814C4"/>
    <w:rsid w:val="001508A7"/>
    <w:rsid w:val="0019495B"/>
    <w:rsid w:val="001D3964"/>
    <w:rsid w:val="002B4712"/>
    <w:rsid w:val="002C0D1E"/>
    <w:rsid w:val="003360CB"/>
    <w:rsid w:val="00370A1C"/>
    <w:rsid w:val="003C6618"/>
    <w:rsid w:val="007C0F3B"/>
    <w:rsid w:val="007E0979"/>
    <w:rsid w:val="0080405F"/>
    <w:rsid w:val="0083296E"/>
    <w:rsid w:val="0084302B"/>
    <w:rsid w:val="00901F6D"/>
    <w:rsid w:val="0091049C"/>
    <w:rsid w:val="00B27FB2"/>
    <w:rsid w:val="00B34BDB"/>
    <w:rsid w:val="00B520E6"/>
    <w:rsid w:val="00B57516"/>
    <w:rsid w:val="00B62E43"/>
    <w:rsid w:val="00B66E38"/>
    <w:rsid w:val="00B96271"/>
    <w:rsid w:val="00BB5FEA"/>
    <w:rsid w:val="00BE27E8"/>
    <w:rsid w:val="00C65D6A"/>
    <w:rsid w:val="00C97FD8"/>
    <w:rsid w:val="00D612E1"/>
    <w:rsid w:val="00D734E6"/>
    <w:rsid w:val="00D86E85"/>
    <w:rsid w:val="00E67797"/>
    <w:rsid w:val="00FA24B1"/>
    <w:rsid w:val="00FB67BC"/>
    <w:rsid w:val="15A46B09"/>
    <w:rsid w:val="26093577"/>
    <w:rsid w:val="3B21531E"/>
    <w:rsid w:val="495A4BE3"/>
    <w:rsid w:val="5EC19C96"/>
    <w:rsid w:val="63ED3B0D"/>
    <w:rsid w:val="69F983A5"/>
    <w:rsid w:val="6FFF08EC"/>
    <w:rsid w:val="75FFD83F"/>
    <w:rsid w:val="7FEEB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等线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eastAsia="等线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AOC</cp:lastModifiedBy>
  <cp:revision>8</cp:revision>
  <cp:lastPrinted>2023-08-07T00:54:00Z</cp:lastPrinted>
  <dcterms:created xsi:type="dcterms:W3CDTF">2023-07-28T10:52:00Z</dcterms:created>
  <dcterms:modified xsi:type="dcterms:W3CDTF">2023-08-07T02:44:00Z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